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505" w:rsidRDefault="000C7DAB" w:rsidP="00605505">
      <w:pPr>
        <w:widowControl w:val="0"/>
        <w:tabs>
          <w:tab w:val="left" w:pos="6092"/>
        </w:tabs>
        <w:spacing w:line="276" w:lineRule="auto"/>
        <w:jc w:val="center"/>
        <w:rPr>
          <w:rFonts w:ascii="Times New Roman" w:eastAsia="Calibri" w:hAnsi="Times New Roman" w:cs="Times New Roman"/>
          <w:b/>
          <w:sz w:val="24"/>
          <w:szCs w:val="24"/>
        </w:rPr>
      </w:pPr>
      <w:r w:rsidRPr="000C7DAB">
        <w:rPr>
          <w:rFonts w:ascii="Times New Roman" w:eastAsia="Calibri" w:hAnsi="Times New Roman" w:cs="Times New Roman"/>
          <w:b/>
          <w:sz w:val="24"/>
          <w:szCs w:val="24"/>
        </w:rPr>
        <w:t xml:space="preserve">Характеристика условий реализации   программы начального общего образования в соответствии с требованиями </w:t>
      </w:r>
    </w:p>
    <w:p w:rsidR="000C7DAB" w:rsidRPr="000C7DAB" w:rsidRDefault="000C7DAB" w:rsidP="00605505">
      <w:pPr>
        <w:widowControl w:val="0"/>
        <w:tabs>
          <w:tab w:val="left" w:pos="6092"/>
        </w:tabs>
        <w:spacing w:line="276" w:lineRule="auto"/>
        <w:jc w:val="center"/>
        <w:rPr>
          <w:rFonts w:ascii="Times New Roman" w:eastAsia="Calibri" w:hAnsi="Times New Roman" w:cs="Times New Roman"/>
          <w:b/>
          <w:sz w:val="24"/>
          <w:szCs w:val="24"/>
        </w:rPr>
      </w:pPr>
      <w:r w:rsidRPr="000C7DAB">
        <w:rPr>
          <w:rFonts w:ascii="Times New Roman" w:eastAsia="Calibri" w:hAnsi="Times New Roman" w:cs="Times New Roman"/>
          <w:b/>
          <w:sz w:val="24"/>
          <w:szCs w:val="24"/>
        </w:rPr>
        <w:t>федерального государственного образовательного стандарта</w:t>
      </w:r>
    </w:p>
    <w:p w:rsidR="000C7DAB" w:rsidRPr="000C7DAB" w:rsidRDefault="000C7DAB" w:rsidP="000C7DAB">
      <w:pPr>
        <w:widowControl w:val="0"/>
        <w:tabs>
          <w:tab w:val="left" w:pos="9498"/>
        </w:tabs>
        <w:autoSpaceDE w:val="0"/>
        <w:autoSpaceDN w:val="0"/>
        <w:adjustRightInd w:val="0"/>
        <w:spacing w:line="276" w:lineRule="auto"/>
        <w:ind w:firstLine="708"/>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Система условий реализации основной образовательной программы</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начального общего образования МБОУ «</w:t>
      </w:r>
      <w:r w:rsidRPr="000C7DAB">
        <w:rPr>
          <w:rFonts w:ascii="Times New Roman" w:eastAsia="Times New Roman" w:hAnsi="Times New Roman" w:cs="Times New Roman"/>
          <w:bCs/>
          <w:sz w:val="24"/>
          <w:szCs w:val="24"/>
        </w:rPr>
        <w:t>Средняя общеобразовательная школа № 1 с углубленным изучением отдельных предметов</w:t>
      </w:r>
      <w:r w:rsidRPr="000C7DAB">
        <w:rPr>
          <w:rFonts w:ascii="Times New Roman" w:eastAsia="Times New Roman" w:hAnsi="Times New Roman" w:cs="Times New Roman"/>
          <w:b/>
          <w:bCs/>
          <w:sz w:val="24"/>
          <w:szCs w:val="24"/>
        </w:rPr>
        <w:t>»</w:t>
      </w:r>
      <w:r w:rsidRPr="000C7DAB">
        <w:rPr>
          <w:rFonts w:ascii="Times New Roman" w:eastAsia="Times New Roman" w:hAnsi="Times New Roman" w:cs="Times New Roman"/>
          <w:bCs/>
          <w:sz w:val="24"/>
          <w:szCs w:val="24"/>
        </w:rPr>
        <w:t xml:space="preserve"> имени</w:t>
      </w:r>
      <w:r w:rsidRPr="000C7DAB">
        <w:rPr>
          <w:rFonts w:ascii="Times New Roman" w:eastAsia="Times New Roman" w:hAnsi="Times New Roman" w:cs="Times New Roman"/>
          <w:b/>
          <w:bCs/>
          <w:sz w:val="24"/>
          <w:szCs w:val="24"/>
        </w:rPr>
        <w:t xml:space="preserve"> </w:t>
      </w:r>
      <w:r w:rsidRPr="000C7DAB">
        <w:rPr>
          <w:rFonts w:ascii="Times New Roman" w:eastAsia="Times New Roman" w:hAnsi="Times New Roman" w:cs="Times New Roman"/>
          <w:sz w:val="24"/>
          <w:szCs w:val="24"/>
          <w:lang w:eastAsia="ru-RU"/>
        </w:rPr>
        <w:t xml:space="preserve">Максимова Н.М. разработана на основе соответствующих требований федерального государственного образовательного стандарта начального общего образования и обеспечивает достижение планируемых результатов основной образовательной программы начального общего образования. </w:t>
      </w:r>
    </w:p>
    <w:p w:rsidR="000C7DAB" w:rsidRPr="000C7DAB" w:rsidRDefault="000C7DAB" w:rsidP="000C7DAB">
      <w:pPr>
        <w:widowControl w:val="0"/>
        <w:tabs>
          <w:tab w:val="left" w:pos="9498"/>
        </w:tabs>
        <w:autoSpaceDE w:val="0"/>
        <w:autoSpaceDN w:val="0"/>
        <w:adjustRightInd w:val="0"/>
        <w:spacing w:line="276" w:lineRule="auto"/>
        <w:ind w:firstLine="708"/>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Система условий учитывает </w:t>
      </w:r>
      <w:proofErr w:type="gramStart"/>
      <w:r w:rsidRPr="000C7DAB">
        <w:rPr>
          <w:rFonts w:ascii="Times New Roman" w:eastAsia="Times New Roman" w:hAnsi="Times New Roman" w:cs="Times New Roman"/>
          <w:sz w:val="24"/>
          <w:szCs w:val="24"/>
          <w:lang w:eastAsia="ru-RU"/>
        </w:rPr>
        <w:t>организационную</w:t>
      </w:r>
      <w:proofErr w:type="gramEnd"/>
      <w:r w:rsidRPr="000C7DAB">
        <w:rPr>
          <w:rFonts w:ascii="Times New Roman" w:eastAsia="Times New Roman" w:hAnsi="Times New Roman" w:cs="Times New Roman"/>
          <w:sz w:val="24"/>
          <w:szCs w:val="24"/>
          <w:lang w:eastAsia="ru-RU"/>
        </w:rPr>
        <w:t xml:space="preserve"> структуру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0C7DAB" w:rsidRPr="000C7DAB" w:rsidRDefault="000C7DAB" w:rsidP="000C7DAB">
      <w:pPr>
        <w:widowControl w:val="0"/>
        <w:tabs>
          <w:tab w:val="left" w:pos="9498"/>
        </w:tabs>
        <w:autoSpaceDE w:val="0"/>
        <w:autoSpaceDN w:val="0"/>
        <w:adjustRightInd w:val="0"/>
        <w:spacing w:line="276" w:lineRule="auto"/>
        <w:ind w:firstLine="708"/>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Система условий содержит:</w:t>
      </w:r>
    </w:p>
    <w:p w:rsidR="000C7DAB" w:rsidRPr="000C7DAB" w:rsidRDefault="000C7DAB" w:rsidP="00605505">
      <w:pPr>
        <w:widowControl w:val="0"/>
        <w:numPr>
          <w:ilvl w:val="0"/>
          <w:numId w:val="9"/>
        </w:numPr>
        <w:tabs>
          <w:tab w:val="left" w:pos="9498"/>
        </w:tabs>
        <w:autoSpaceDE w:val="0"/>
        <w:autoSpaceDN w:val="0"/>
        <w:adjustRightInd w:val="0"/>
        <w:spacing w:line="276" w:lineRule="auto"/>
        <w:ind w:left="714" w:hanging="357"/>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описание имеющихся условий: кадровых, психолого-педагогических, материально-технических, учебно-методического, информационного; финансового обеспечения;</w:t>
      </w:r>
    </w:p>
    <w:p w:rsidR="000C7DAB" w:rsidRPr="000C7DAB" w:rsidRDefault="000C7DAB" w:rsidP="00605505">
      <w:pPr>
        <w:widowControl w:val="0"/>
        <w:numPr>
          <w:ilvl w:val="0"/>
          <w:numId w:val="9"/>
        </w:numPr>
        <w:tabs>
          <w:tab w:val="left" w:pos="9498"/>
        </w:tabs>
        <w:autoSpaceDE w:val="0"/>
        <w:autoSpaceDN w:val="0"/>
        <w:adjustRightInd w:val="0"/>
        <w:spacing w:line="276" w:lineRule="auto"/>
        <w:ind w:left="714" w:hanging="357"/>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обоснование необходимых изменений в имеющихся условиях в соответствие с приоритетами основной образовательной программы начального общего образования МБОУ «</w:t>
      </w:r>
      <w:r w:rsidRPr="000C7DAB">
        <w:rPr>
          <w:rFonts w:ascii="Times New Roman" w:eastAsia="Times New Roman" w:hAnsi="Times New Roman" w:cs="Times New Roman"/>
          <w:bCs/>
          <w:sz w:val="24"/>
          <w:szCs w:val="24"/>
        </w:rPr>
        <w:t>Средняя общеобразовательная школа № 1  с углубленным изучением отдельных предметов</w:t>
      </w:r>
      <w:r w:rsidRPr="000C7DAB">
        <w:rPr>
          <w:rFonts w:ascii="Times New Roman" w:eastAsia="Times New Roman" w:hAnsi="Times New Roman" w:cs="Times New Roman"/>
          <w:b/>
          <w:bCs/>
          <w:sz w:val="24"/>
          <w:szCs w:val="24"/>
        </w:rPr>
        <w:t>»</w:t>
      </w:r>
      <w:r w:rsidRPr="000C7DAB">
        <w:rPr>
          <w:rFonts w:ascii="Times New Roman" w:eastAsia="Times New Roman" w:hAnsi="Times New Roman" w:cs="Times New Roman"/>
          <w:bCs/>
          <w:sz w:val="24"/>
          <w:szCs w:val="24"/>
        </w:rPr>
        <w:t xml:space="preserve"> имени</w:t>
      </w:r>
      <w:r w:rsidRPr="000C7DAB">
        <w:rPr>
          <w:rFonts w:ascii="Times New Roman" w:eastAsia="Times New Roman" w:hAnsi="Times New Roman" w:cs="Times New Roman"/>
          <w:b/>
          <w:bCs/>
          <w:sz w:val="24"/>
          <w:szCs w:val="24"/>
        </w:rPr>
        <w:t xml:space="preserve"> </w:t>
      </w:r>
      <w:r w:rsidRPr="000C7DAB">
        <w:rPr>
          <w:rFonts w:ascii="Times New Roman" w:eastAsia="Times New Roman" w:hAnsi="Times New Roman" w:cs="Times New Roman"/>
          <w:sz w:val="24"/>
          <w:szCs w:val="24"/>
          <w:lang w:eastAsia="ru-RU"/>
        </w:rPr>
        <w:t>Максимова Н.М.</w:t>
      </w:r>
    </w:p>
    <w:p w:rsidR="000C7DAB" w:rsidRPr="000C7DAB" w:rsidRDefault="000C7DAB" w:rsidP="00605505">
      <w:pPr>
        <w:widowControl w:val="0"/>
        <w:numPr>
          <w:ilvl w:val="0"/>
          <w:numId w:val="9"/>
        </w:numPr>
        <w:tabs>
          <w:tab w:val="left" w:pos="9498"/>
        </w:tabs>
        <w:autoSpaceDE w:val="0"/>
        <w:autoSpaceDN w:val="0"/>
        <w:adjustRightInd w:val="0"/>
        <w:spacing w:line="276" w:lineRule="auto"/>
        <w:ind w:left="714" w:hanging="357"/>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сетевой график (дорожную карту) по формированию необходимой системы условий;</w:t>
      </w:r>
    </w:p>
    <w:p w:rsidR="000C7DAB" w:rsidRPr="000C7DAB" w:rsidRDefault="000C7DAB" w:rsidP="00605505">
      <w:pPr>
        <w:widowControl w:val="0"/>
        <w:numPr>
          <w:ilvl w:val="0"/>
          <w:numId w:val="8"/>
        </w:numPr>
        <w:tabs>
          <w:tab w:val="left" w:pos="9498"/>
        </w:tabs>
        <w:autoSpaceDE w:val="0"/>
        <w:autoSpaceDN w:val="0"/>
        <w:adjustRightInd w:val="0"/>
        <w:spacing w:line="276" w:lineRule="auto"/>
        <w:ind w:left="714" w:hanging="357"/>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контроль состояния системы условий.</w:t>
      </w:r>
    </w:p>
    <w:p w:rsidR="000C7DAB" w:rsidRPr="000C7DAB" w:rsidRDefault="000C7DAB" w:rsidP="00605505">
      <w:pPr>
        <w:spacing w:line="360" w:lineRule="auto"/>
        <w:rPr>
          <w:rFonts w:ascii="Times New Roman" w:eastAsia="Calibri" w:hAnsi="Times New Roman" w:cs="Times New Roman"/>
          <w:b/>
          <w:sz w:val="24"/>
          <w:szCs w:val="24"/>
        </w:rPr>
      </w:pPr>
    </w:p>
    <w:p w:rsidR="00605505" w:rsidRDefault="000C7DAB" w:rsidP="00605505">
      <w:pPr>
        <w:spacing w:line="360" w:lineRule="auto"/>
        <w:jc w:val="center"/>
        <w:rPr>
          <w:rFonts w:ascii="Times New Roman" w:eastAsia="Calibri" w:hAnsi="Times New Roman" w:cs="Times New Roman"/>
          <w:b/>
          <w:sz w:val="24"/>
          <w:szCs w:val="24"/>
        </w:rPr>
      </w:pPr>
      <w:r w:rsidRPr="000C7DAB">
        <w:rPr>
          <w:rFonts w:ascii="Times New Roman" w:eastAsia="Calibri" w:hAnsi="Times New Roman" w:cs="Times New Roman"/>
          <w:b/>
          <w:sz w:val="24"/>
          <w:szCs w:val="24"/>
        </w:rPr>
        <w:t>Общесистемные требования к реализации программы</w:t>
      </w:r>
    </w:p>
    <w:p w:rsidR="000C7DAB" w:rsidRDefault="000C7DAB" w:rsidP="00605505">
      <w:pPr>
        <w:spacing w:line="360" w:lineRule="auto"/>
        <w:jc w:val="center"/>
        <w:rPr>
          <w:rFonts w:ascii="Times New Roman" w:eastAsia="Calibri" w:hAnsi="Times New Roman" w:cs="Times New Roman"/>
          <w:b/>
          <w:sz w:val="24"/>
          <w:szCs w:val="24"/>
        </w:rPr>
      </w:pPr>
      <w:r w:rsidRPr="000C7DAB">
        <w:rPr>
          <w:rFonts w:ascii="Times New Roman" w:eastAsia="Calibri" w:hAnsi="Times New Roman" w:cs="Times New Roman"/>
          <w:b/>
          <w:sz w:val="24"/>
          <w:szCs w:val="24"/>
        </w:rPr>
        <w:t xml:space="preserve"> начального общего образования</w:t>
      </w:r>
    </w:p>
    <w:p w:rsidR="000C7DAB" w:rsidRPr="000C7DAB" w:rsidRDefault="000C7DAB" w:rsidP="00605505">
      <w:pPr>
        <w:spacing w:after="160" w:line="360" w:lineRule="auto"/>
        <w:jc w:val="center"/>
        <w:rPr>
          <w:rFonts w:ascii="Times New Roman" w:eastAsia="Calibri" w:hAnsi="Times New Roman" w:cs="Times New Roman"/>
          <w:b/>
          <w:sz w:val="24"/>
          <w:szCs w:val="24"/>
        </w:rPr>
      </w:pPr>
      <w:r w:rsidRPr="000C7DAB">
        <w:rPr>
          <w:rFonts w:ascii="Times New Roman" w:eastAsia="Calibri" w:hAnsi="Times New Roman" w:cs="Times New Roman"/>
          <w:b/>
          <w:sz w:val="24"/>
          <w:szCs w:val="24"/>
        </w:rPr>
        <w:t>Создание комфортной развивающей образовательной  среды</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Программа начального общего образования должна обеспечивать достижение обучающимися результатов освоения программы начального общего образования в соответствии с требованиями, установленными ФГОС. Создаются комфортные  условия, обеспечивающие достижение планируемых результатов освоения программы начального общего образования </w:t>
      </w:r>
      <w:proofErr w:type="gramStart"/>
      <w:r w:rsidRPr="000C7DAB">
        <w:rPr>
          <w:rFonts w:ascii="Times New Roman" w:eastAsia="Calibri" w:hAnsi="Times New Roman" w:cs="Times New Roman"/>
          <w:sz w:val="24"/>
          <w:szCs w:val="24"/>
        </w:rPr>
        <w:t>обучающимися</w:t>
      </w:r>
      <w:proofErr w:type="gramEnd"/>
      <w:r w:rsidRPr="000C7DAB">
        <w:rPr>
          <w:rFonts w:ascii="Times New Roman" w:eastAsia="Calibri" w:hAnsi="Times New Roman" w:cs="Times New Roman"/>
          <w:sz w:val="24"/>
          <w:szCs w:val="24"/>
        </w:rPr>
        <w:t xml:space="preserve">, основываются на преемственности в обучении при переходе из дошкольного уровня на уровень начального общего образования и в период перехода обучающихся на уровень основного общего образования. С этой целью организация образовательной деятельности строится с учетом возрастных особенностей детей и использованием ведущих видов деятельности. </w:t>
      </w:r>
    </w:p>
    <w:p w:rsidR="000C7DAB" w:rsidRPr="000C7DAB" w:rsidRDefault="000C7DAB" w:rsidP="000C7DAB">
      <w:pPr>
        <w:spacing w:after="160" w:line="276" w:lineRule="auto"/>
        <w:ind w:firstLine="708"/>
        <w:rPr>
          <w:rFonts w:ascii="Times New Roman" w:eastAsia="Calibri" w:hAnsi="Times New Roman" w:cs="Times New Roman"/>
          <w:sz w:val="24"/>
          <w:szCs w:val="24"/>
        </w:rPr>
      </w:pPr>
      <w:proofErr w:type="gramStart"/>
      <w:r w:rsidRPr="000C7DAB">
        <w:rPr>
          <w:rFonts w:ascii="Times New Roman" w:eastAsia="Calibri" w:hAnsi="Times New Roman" w:cs="Times New Roman"/>
          <w:sz w:val="24"/>
          <w:szCs w:val="24"/>
        </w:rPr>
        <w:t>Обеспечивается получение качественного начального образования, его доступность и привлекательность для обучающихся и их родителей (законных представителей) и всего общества, воспитание обучающихся.</w:t>
      </w:r>
      <w:proofErr w:type="gramEnd"/>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В школе гарантируется безопасность, охрана и укрепление физического и психологического здоровья и социального благополучия </w:t>
      </w:r>
      <w:proofErr w:type="gramStart"/>
      <w:r w:rsidRPr="000C7DAB">
        <w:rPr>
          <w:rFonts w:ascii="Times New Roman" w:eastAsia="Calibri" w:hAnsi="Times New Roman" w:cs="Times New Roman"/>
          <w:sz w:val="24"/>
          <w:szCs w:val="24"/>
        </w:rPr>
        <w:t>обучающихся</w:t>
      </w:r>
      <w:proofErr w:type="gramEnd"/>
      <w:r w:rsidRPr="000C7DAB">
        <w:rPr>
          <w:rFonts w:ascii="Times New Roman" w:eastAsia="Calibri" w:hAnsi="Times New Roman" w:cs="Times New Roman"/>
          <w:sz w:val="24"/>
          <w:szCs w:val="24"/>
        </w:rPr>
        <w:t xml:space="preserve">.  </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В целях обеспечения  реализации  программы НОО  обучение на уровень начального общего образования осуществляется в рамках специфически детских видов </w:t>
      </w:r>
      <w:r w:rsidRPr="000C7DAB">
        <w:rPr>
          <w:rFonts w:ascii="Times New Roman" w:eastAsia="Calibri" w:hAnsi="Times New Roman" w:cs="Times New Roman"/>
          <w:sz w:val="24"/>
          <w:szCs w:val="24"/>
        </w:rPr>
        <w:lastRenderedPageBreak/>
        <w:t>деятельности: сюжетно</w:t>
      </w:r>
      <w:r w:rsidRPr="000C7DAB">
        <w:rPr>
          <w:rFonts w:ascii="Times New Roman" w:eastAsia="Calibri" w:hAnsi="Times New Roman" w:cs="Times New Roman"/>
          <w:sz w:val="24"/>
          <w:szCs w:val="24"/>
        </w:rPr>
        <w:softHyphen/>
      </w:r>
      <w:r w:rsidR="00490BCA">
        <w:rPr>
          <w:rFonts w:ascii="Times New Roman" w:eastAsia="Calibri" w:hAnsi="Times New Roman" w:cs="Times New Roman"/>
          <w:sz w:val="24"/>
          <w:szCs w:val="24"/>
        </w:rPr>
        <w:t>-</w:t>
      </w:r>
      <w:r w:rsidRPr="000C7DAB">
        <w:rPr>
          <w:rFonts w:ascii="Times New Roman" w:eastAsia="Calibri" w:hAnsi="Times New Roman" w:cs="Times New Roman"/>
          <w:sz w:val="24"/>
          <w:szCs w:val="24"/>
        </w:rPr>
        <w:t xml:space="preserve">ролевой игры, изобразительной деятельности, конструирования, восприятия сказки. </w:t>
      </w:r>
      <w:bookmarkStart w:id="0" w:name="_GoBack"/>
      <w:bookmarkEnd w:id="0"/>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При переходе на уровень основного общего образования важно сформировать готовность детей к более </w:t>
      </w:r>
      <w:proofErr w:type="gramStart"/>
      <w:r w:rsidRPr="000C7DAB">
        <w:rPr>
          <w:rFonts w:ascii="Times New Roman" w:eastAsia="Calibri" w:hAnsi="Times New Roman" w:cs="Times New Roman"/>
          <w:sz w:val="24"/>
          <w:szCs w:val="24"/>
        </w:rPr>
        <w:t>сложной</w:t>
      </w:r>
      <w:proofErr w:type="gramEnd"/>
      <w:r w:rsidRPr="000C7DAB">
        <w:rPr>
          <w:rFonts w:ascii="Times New Roman" w:eastAsia="Calibri" w:hAnsi="Times New Roman" w:cs="Times New Roman"/>
          <w:sz w:val="24"/>
          <w:szCs w:val="24"/>
        </w:rPr>
        <w:t xml:space="preserve">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 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Основанием преемственности разных уровней образовательной системы является ориентация на ключевой стратегический приоритет непрерывного образования — формирование умения учиться. Программы начального общего образования реализуются в МБОУ «СОШ №1» через организацию образовательной деятельности (урочной и внеурочной) в соответствии с Гигиеническими нормативами и Санитарно-эпидемиологическими требованиями. </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Важным условием обеспечения достижения планируемых результатов является выполнение обязательной части программы начального общего образования и части, формируемой участниками образовательных отношений. Урочная деятельность направлена на достижение </w:t>
      </w:r>
      <w:proofErr w:type="gramStart"/>
      <w:r w:rsidRPr="000C7DAB">
        <w:rPr>
          <w:rFonts w:ascii="Times New Roman" w:eastAsia="Calibri" w:hAnsi="Times New Roman" w:cs="Times New Roman"/>
          <w:sz w:val="24"/>
          <w:szCs w:val="24"/>
        </w:rPr>
        <w:t>обучающимися</w:t>
      </w:r>
      <w:proofErr w:type="gramEnd"/>
      <w:r w:rsidRPr="000C7DAB">
        <w:rPr>
          <w:rFonts w:ascii="Times New Roman" w:eastAsia="Calibri" w:hAnsi="Times New Roman" w:cs="Times New Roman"/>
          <w:sz w:val="24"/>
          <w:szCs w:val="24"/>
        </w:rPr>
        <w:t xml:space="preserve"> планируемых результатов освоения программы начального общего образования с учетом обязательных для изучения учебных предметов. Внеурочная деятельность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внеурочной деятельности из перечня, предлагаемого Школой. </w:t>
      </w:r>
    </w:p>
    <w:p w:rsidR="000C7DAB" w:rsidRPr="000C7DAB" w:rsidRDefault="000C7DAB" w:rsidP="000C7DAB">
      <w:pPr>
        <w:spacing w:after="160" w:line="276" w:lineRule="auto"/>
        <w:ind w:firstLine="708"/>
        <w:rPr>
          <w:rFonts w:ascii="Times New Roman" w:eastAsia="Calibri" w:hAnsi="Times New Roman" w:cs="Times New Roman"/>
          <w:sz w:val="24"/>
          <w:szCs w:val="24"/>
        </w:rPr>
      </w:pPr>
      <w:proofErr w:type="gramStart"/>
      <w:r w:rsidRPr="000C7DAB">
        <w:rPr>
          <w:rFonts w:ascii="Times New Roman" w:eastAsia="Calibri" w:hAnsi="Times New Roman" w:cs="Times New Roman"/>
          <w:sz w:val="24"/>
          <w:szCs w:val="24"/>
        </w:rPr>
        <w:t>Содержание учебных предметов, преподаваемых в рамках начального общего образования, является средством формирования универсальных учебных действий при соблюдении определенных условий организации образовательной деятельности:   использовании учебников в бумажном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r w:rsidRPr="000C7DAB">
        <w:rPr>
          <w:rFonts w:ascii="Times New Roman" w:eastAsia="Calibri" w:hAnsi="Times New Roman" w:cs="Times New Roman"/>
          <w:sz w:val="24"/>
          <w:szCs w:val="24"/>
        </w:rPr>
        <w:t xml:space="preserve">; - </w:t>
      </w:r>
      <w:proofErr w:type="gramStart"/>
      <w:r w:rsidRPr="000C7DAB">
        <w:rPr>
          <w:rFonts w:ascii="Times New Roman" w:eastAsia="Calibri" w:hAnsi="Times New Roman" w:cs="Times New Roman"/>
          <w:sz w:val="24"/>
          <w:szCs w:val="24"/>
        </w:rPr>
        <w:t>соблюдении</w:t>
      </w:r>
      <w:proofErr w:type="gramEnd"/>
      <w:r w:rsidRPr="000C7DAB">
        <w:rPr>
          <w:rFonts w:ascii="Times New Roman" w:eastAsia="Calibri" w:hAnsi="Times New Roman" w:cs="Times New Roman"/>
          <w:sz w:val="24"/>
          <w:szCs w:val="24"/>
        </w:rPr>
        <w:t xml:space="preserve"> технологии проектирования и проведения урока (учебного занятия) в соответствии с требованиями системно-деятельностного подход. </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w:t>
      </w:r>
      <w:proofErr w:type="gramStart"/>
      <w:r w:rsidRPr="000C7DAB">
        <w:rPr>
          <w:rFonts w:ascii="Times New Roman" w:eastAsia="Calibri" w:hAnsi="Times New Roman" w:cs="Times New Roman"/>
          <w:sz w:val="24"/>
          <w:szCs w:val="24"/>
        </w:rPr>
        <w:t>Будучи формой учебной деятельности, урок отражает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 - осуществлении целесообразного выбора организационно-</w:t>
      </w:r>
      <w:proofErr w:type="spellStart"/>
      <w:r w:rsidRPr="000C7DAB">
        <w:rPr>
          <w:rFonts w:ascii="Times New Roman" w:eastAsia="Calibri" w:hAnsi="Times New Roman" w:cs="Times New Roman"/>
          <w:sz w:val="24"/>
          <w:szCs w:val="24"/>
        </w:rPr>
        <w:t>деятельностных</w:t>
      </w:r>
      <w:proofErr w:type="spellEnd"/>
      <w:r w:rsidRPr="000C7DAB">
        <w:rPr>
          <w:rFonts w:ascii="Times New Roman" w:eastAsia="Calibri" w:hAnsi="Times New Roman" w:cs="Times New Roman"/>
          <w:sz w:val="24"/>
          <w:szCs w:val="24"/>
        </w:rPr>
        <w:t xml:space="preserve"> форм работы обучающихся на уроке (учебном занятии) – индивидуальной, групповой (парной) работы, </w:t>
      </w:r>
      <w:proofErr w:type="spellStart"/>
      <w:r w:rsidRPr="000C7DAB">
        <w:rPr>
          <w:rFonts w:ascii="Times New Roman" w:eastAsia="Calibri" w:hAnsi="Times New Roman" w:cs="Times New Roman"/>
          <w:sz w:val="24"/>
          <w:szCs w:val="24"/>
        </w:rPr>
        <w:t>общеклассной</w:t>
      </w:r>
      <w:proofErr w:type="spellEnd"/>
      <w:r w:rsidRPr="000C7DAB">
        <w:rPr>
          <w:rFonts w:ascii="Times New Roman" w:eastAsia="Calibri" w:hAnsi="Times New Roman" w:cs="Times New Roman"/>
          <w:sz w:val="24"/>
          <w:szCs w:val="24"/>
        </w:rPr>
        <w:t xml:space="preserve"> дискуссии; - организации системы мероприятий для формирования контрольно-оценочной деятельности обучающихся с целью развития их учебной самостоятельности;</w:t>
      </w:r>
      <w:proofErr w:type="gramEnd"/>
      <w:r w:rsidRPr="000C7DAB">
        <w:rPr>
          <w:rFonts w:ascii="Times New Roman" w:eastAsia="Calibri" w:hAnsi="Times New Roman" w:cs="Times New Roman"/>
          <w:sz w:val="24"/>
          <w:szCs w:val="24"/>
        </w:rPr>
        <w:t xml:space="preserve"> - эффективного использования средств ИКТ. </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Выявление и развитие способностей обучающихся осуществляется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социальных партнеров школы.  Во внеурочной работе организуются творческие и спортивные конкурсы, фестивали, предметные олимпиады.</w:t>
      </w:r>
    </w:p>
    <w:p w:rsidR="000C7DAB" w:rsidRPr="000C7DAB" w:rsidRDefault="000C7DAB" w:rsidP="000C7DAB">
      <w:pPr>
        <w:spacing w:after="160" w:line="276" w:lineRule="auto"/>
        <w:ind w:firstLine="708"/>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w:t>
      </w:r>
      <w:proofErr w:type="gramStart"/>
      <w:r w:rsidRPr="000C7DAB">
        <w:rPr>
          <w:rFonts w:ascii="Times New Roman" w:eastAsia="Calibri" w:hAnsi="Times New Roman" w:cs="Times New Roman"/>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образования, осуществляется как посредством освоения содержания учебных предметов, учебных курсов (в том числе внеурочной деятельности), так и посредством участия обучающихся в исследовательской и</w:t>
      </w:r>
      <w:proofErr w:type="gramEnd"/>
      <w:r w:rsidRPr="000C7DAB">
        <w:rPr>
          <w:rFonts w:ascii="Times New Roman" w:eastAsia="Calibri" w:hAnsi="Times New Roman" w:cs="Times New Roman"/>
          <w:sz w:val="24"/>
          <w:szCs w:val="24"/>
        </w:rPr>
        <w:t xml:space="preserve"> </w:t>
      </w:r>
      <w:proofErr w:type="gramStart"/>
      <w:r w:rsidRPr="000C7DAB">
        <w:rPr>
          <w:rFonts w:ascii="Times New Roman" w:eastAsia="Calibri" w:hAnsi="Times New Roman" w:cs="Times New Roman"/>
          <w:sz w:val="24"/>
          <w:szCs w:val="24"/>
        </w:rPr>
        <w:t>проектной</w:t>
      </w:r>
      <w:proofErr w:type="gramEnd"/>
      <w:r w:rsidRPr="000C7DAB">
        <w:rPr>
          <w:rFonts w:ascii="Times New Roman" w:eastAsia="Calibri" w:hAnsi="Times New Roman" w:cs="Times New Roman"/>
          <w:sz w:val="24"/>
          <w:szCs w:val="24"/>
        </w:rPr>
        <w:t xml:space="preserve"> деятельности, социальных практиках.  </w:t>
      </w:r>
    </w:p>
    <w:p w:rsidR="000C7DAB" w:rsidRPr="000C7DAB" w:rsidRDefault="000C7DAB" w:rsidP="000C7DAB">
      <w:pPr>
        <w:spacing w:after="160" w:line="276" w:lineRule="auto"/>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w:t>
      </w:r>
      <w:proofErr w:type="gramStart"/>
      <w:r w:rsidRPr="000C7DAB">
        <w:rPr>
          <w:rFonts w:ascii="Times New Roman" w:eastAsia="Calibri" w:hAnsi="Times New Roman" w:cs="Times New Roman"/>
          <w:sz w:val="24"/>
          <w:szCs w:val="24"/>
        </w:rPr>
        <w:t>в</w:t>
      </w:r>
      <w:proofErr w:type="gramEnd"/>
      <w:r w:rsidRPr="000C7DAB">
        <w:rPr>
          <w:rFonts w:ascii="Times New Roman" w:eastAsia="Calibri" w:hAnsi="Times New Roman" w:cs="Times New Roman"/>
          <w:sz w:val="24"/>
          <w:szCs w:val="24"/>
        </w:rPr>
        <w:t xml:space="preserve">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w:t>
      </w:r>
      <w:proofErr w:type="spellStart"/>
      <w:r w:rsidRPr="000C7DAB">
        <w:rPr>
          <w:rFonts w:ascii="Times New Roman" w:eastAsia="Calibri" w:hAnsi="Times New Roman" w:cs="Times New Roman"/>
          <w:sz w:val="24"/>
          <w:szCs w:val="24"/>
        </w:rPr>
        <w:t>знаниевую</w:t>
      </w:r>
      <w:proofErr w:type="spellEnd"/>
      <w:r w:rsidRPr="000C7DAB">
        <w:rPr>
          <w:rFonts w:ascii="Times New Roman" w:eastAsia="Calibri" w:hAnsi="Times New Roman" w:cs="Times New Roman"/>
          <w:sz w:val="24"/>
          <w:szCs w:val="24"/>
        </w:rPr>
        <w:t xml:space="preserve"> и процессуальную основу для проведения исследований и реализации проектов </w:t>
      </w:r>
      <w:proofErr w:type="gramStart"/>
      <w:r w:rsidRPr="000C7DAB">
        <w:rPr>
          <w:rFonts w:ascii="Times New Roman" w:eastAsia="Calibri" w:hAnsi="Times New Roman" w:cs="Times New Roman"/>
          <w:sz w:val="24"/>
          <w:szCs w:val="24"/>
        </w:rPr>
        <w:t>в</w:t>
      </w:r>
      <w:proofErr w:type="gramEnd"/>
      <w:r w:rsidRPr="000C7DAB">
        <w:rPr>
          <w:rFonts w:ascii="Times New Roman" w:eastAsia="Calibri" w:hAnsi="Times New Roman" w:cs="Times New Roman"/>
          <w:sz w:val="24"/>
          <w:szCs w:val="24"/>
        </w:rPr>
        <w:t xml:space="preserve"> урочной и внеурочной деятельности. </w:t>
      </w:r>
      <w:proofErr w:type="gramStart"/>
      <w:r w:rsidRPr="000C7DAB">
        <w:rPr>
          <w:rFonts w:ascii="Times New Roman" w:eastAsia="Calibri" w:hAnsi="Times New Roman" w:cs="Times New Roman"/>
          <w:sz w:val="24"/>
          <w:szCs w:val="24"/>
        </w:rPr>
        <w:t>В качестве результата следует также отметить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0C7DAB">
        <w:rPr>
          <w:rFonts w:ascii="Times New Roman" w:eastAsia="Calibri" w:hAnsi="Times New Roman" w:cs="Times New Roman"/>
          <w:sz w:val="24"/>
          <w:szCs w:val="24"/>
        </w:rPr>
        <w:t xml:space="preserve"> отвечать за свои действия и их последствия. 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 Исследовательская и проектная деятельность может проходить как в </w:t>
      </w:r>
      <w:proofErr w:type="gramStart"/>
      <w:r w:rsidRPr="000C7DAB">
        <w:rPr>
          <w:rFonts w:ascii="Times New Roman" w:eastAsia="Calibri" w:hAnsi="Times New Roman" w:cs="Times New Roman"/>
          <w:sz w:val="24"/>
          <w:szCs w:val="24"/>
        </w:rPr>
        <w:t>индивидуальной</w:t>
      </w:r>
      <w:proofErr w:type="gramEnd"/>
      <w:r w:rsidRPr="000C7DAB">
        <w:rPr>
          <w:rFonts w:ascii="Times New Roman" w:eastAsia="Calibri" w:hAnsi="Times New Roman" w:cs="Times New Roman"/>
          <w:sz w:val="24"/>
          <w:szCs w:val="24"/>
        </w:rPr>
        <w:t xml:space="preserve">, так и в 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Своевременное изучение образовательных запросов участников образовательных отношений позволяет построить режим занятий таким образом, чтобы эффективно использовать время, отведенное на реализацию части программы начального общего образования, формируемой участниками образовательных отношений. Обучающиеся, родители (законные представители), педагоги участвуют в построении индивидуального образовательного маршрута обучающегося, при необходимости корректируют его. С целью включения </w:t>
      </w:r>
      <w:proofErr w:type="gramStart"/>
      <w:r w:rsidRPr="000C7DAB">
        <w:rPr>
          <w:rFonts w:ascii="Times New Roman" w:eastAsia="Calibri" w:hAnsi="Times New Roman" w:cs="Times New Roman"/>
          <w:sz w:val="24"/>
          <w:szCs w:val="24"/>
        </w:rPr>
        <w:t>обучающихся</w:t>
      </w:r>
      <w:proofErr w:type="gramEnd"/>
      <w:r w:rsidRPr="000C7DAB">
        <w:rPr>
          <w:rFonts w:ascii="Times New Roman" w:eastAsia="Calibri" w:hAnsi="Times New Roman" w:cs="Times New Roman"/>
          <w:sz w:val="24"/>
          <w:szCs w:val="24"/>
        </w:rPr>
        <w:t xml:space="preserve">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в МБОУ « СОШ №1» реализуются социальные проекты. </w:t>
      </w:r>
    </w:p>
    <w:p w:rsidR="000C7DAB" w:rsidRPr="000C7DAB" w:rsidRDefault="000C7DAB" w:rsidP="000C7DAB">
      <w:pPr>
        <w:spacing w:after="160" w:line="276" w:lineRule="auto"/>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В школе эффективно функционирует система ученического самоуправления, что позволяет </w:t>
      </w:r>
      <w:proofErr w:type="gramStart"/>
      <w:r w:rsidRPr="000C7DAB">
        <w:rPr>
          <w:rFonts w:ascii="Times New Roman" w:eastAsia="Calibri" w:hAnsi="Times New Roman" w:cs="Times New Roman"/>
          <w:sz w:val="24"/>
          <w:szCs w:val="24"/>
        </w:rPr>
        <w:t>обучающимся</w:t>
      </w:r>
      <w:proofErr w:type="gramEnd"/>
      <w:r w:rsidRPr="000C7DAB">
        <w:rPr>
          <w:rFonts w:ascii="Times New Roman" w:eastAsia="Calibri" w:hAnsi="Times New Roman" w:cs="Times New Roman"/>
          <w:sz w:val="24"/>
          <w:szCs w:val="24"/>
        </w:rPr>
        <w:t xml:space="preserve"> проявить лидерские качества, приобрести навык успешного взаимодействия в разновозрастных группах, положительный опыт преобразования среды. В условиях интенсификации процессов информатизации общества и образования при формировании универсальных учебных действий наряду с предметными методиками используются цифровые инструменты и возможности современной </w:t>
      </w:r>
      <w:proofErr w:type="spellStart"/>
      <w:r w:rsidRPr="000C7DAB">
        <w:rPr>
          <w:rFonts w:ascii="Times New Roman" w:eastAsia="Calibri" w:hAnsi="Times New Roman" w:cs="Times New Roman"/>
          <w:sz w:val="24"/>
          <w:szCs w:val="24"/>
        </w:rPr>
        <w:t>информационнообразовательной</w:t>
      </w:r>
      <w:proofErr w:type="spellEnd"/>
      <w:r w:rsidRPr="000C7DAB">
        <w:rPr>
          <w:rFonts w:ascii="Times New Roman" w:eastAsia="Calibri" w:hAnsi="Times New Roman" w:cs="Times New Roman"/>
          <w:sz w:val="24"/>
          <w:szCs w:val="24"/>
        </w:rPr>
        <w:t xml:space="preserve"> среды. Через </w:t>
      </w:r>
      <w:proofErr w:type="spellStart"/>
      <w:r w:rsidRPr="000C7DAB">
        <w:rPr>
          <w:rFonts w:ascii="Times New Roman" w:eastAsia="Calibri" w:hAnsi="Times New Roman" w:cs="Times New Roman"/>
          <w:sz w:val="24"/>
          <w:szCs w:val="24"/>
        </w:rPr>
        <w:t>усебную</w:t>
      </w:r>
      <w:proofErr w:type="spellEnd"/>
      <w:r w:rsidRPr="000C7DAB">
        <w:rPr>
          <w:rFonts w:ascii="Times New Roman" w:eastAsia="Calibri" w:hAnsi="Times New Roman" w:cs="Times New Roman"/>
          <w:sz w:val="24"/>
          <w:szCs w:val="24"/>
        </w:rPr>
        <w:t xml:space="preserve"> платформу Учи</w:t>
      </w:r>
      <w:proofErr w:type="gramStart"/>
      <w:r w:rsidRPr="000C7DAB">
        <w:rPr>
          <w:rFonts w:ascii="Times New Roman" w:eastAsia="Calibri" w:hAnsi="Times New Roman" w:cs="Times New Roman"/>
          <w:sz w:val="24"/>
          <w:szCs w:val="24"/>
        </w:rPr>
        <w:t>.</w:t>
      </w:r>
      <w:proofErr w:type="gramEnd"/>
      <w:r w:rsidRPr="000C7DAB">
        <w:rPr>
          <w:rFonts w:ascii="Times New Roman" w:eastAsia="Calibri" w:hAnsi="Times New Roman" w:cs="Times New Roman"/>
          <w:sz w:val="24"/>
          <w:szCs w:val="24"/>
        </w:rPr>
        <w:t xml:space="preserve"> </w:t>
      </w:r>
      <w:proofErr w:type="spellStart"/>
      <w:proofErr w:type="gramStart"/>
      <w:r w:rsidRPr="000C7DAB">
        <w:rPr>
          <w:rFonts w:ascii="Times New Roman" w:eastAsia="Calibri" w:hAnsi="Times New Roman" w:cs="Times New Roman"/>
          <w:sz w:val="24"/>
          <w:szCs w:val="24"/>
        </w:rPr>
        <w:t>р</w:t>
      </w:r>
      <w:proofErr w:type="gramEnd"/>
      <w:r w:rsidRPr="000C7DAB">
        <w:rPr>
          <w:rFonts w:ascii="Times New Roman" w:eastAsia="Calibri" w:hAnsi="Times New Roman" w:cs="Times New Roman"/>
          <w:sz w:val="24"/>
          <w:szCs w:val="24"/>
        </w:rPr>
        <w:t>у</w:t>
      </w:r>
      <w:proofErr w:type="spellEnd"/>
      <w:r w:rsidRPr="000C7DAB">
        <w:rPr>
          <w:rFonts w:ascii="Times New Roman" w:eastAsia="Calibri" w:hAnsi="Times New Roman" w:cs="Times New Roman"/>
          <w:sz w:val="24"/>
          <w:szCs w:val="24"/>
        </w:rPr>
        <w:t xml:space="preserve">  учащиеся могут участвовать в олимпиадах и конкурсах дистанционно, получать дополнительные задания, то есть заниматься самообразованием.      Освоение </w:t>
      </w:r>
      <w:proofErr w:type="gramStart"/>
      <w:r w:rsidRPr="000C7DAB">
        <w:rPr>
          <w:rFonts w:ascii="Times New Roman" w:eastAsia="Calibri" w:hAnsi="Times New Roman" w:cs="Times New Roman"/>
          <w:sz w:val="24"/>
          <w:szCs w:val="24"/>
        </w:rPr>
        <w:t>обучающимися</w:t>
      </w:r>
      <w:proofErr w:type="gramEnd"/>
      <w:r w:rsidRPr="000C7DAB">
        <w:rPr>
          <w:rFonts w:ascii="Times New Roman" w:eastAsia="Calibri" w:hAnsi="Times New Roman" w:cs="Times New Roman"/>
          <w:sz w:val="24"/>
          <w:szCs w:val="24"/>
        </w:rPr>
        <w:t xml:space="preserve"> умений работать с информацией и использовать инструменты ИКТ происходит в рамках системно-деятельностного подхода, на основе изучения всех  без исключения предметов учебного плана, а также в рамках внеурочной деятельности, реализации дополнительных общеобразовательных (общеразвивающих) программ.  </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Применение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Возможность использования цифровых образовательных ресурсов предусмотрена рабочими программами по учебным предметам, учебным курсам (в том числе </w:t>
      </w:r>
      <w:proofErr w:type="gramStart"/>
      <w:r w:rsidRPr="000C7DAB">
        <w:rPr>
          <w:rFonts w:ascii="Times New Roman" w:eastAsia="Calibri" w:hAnsi="Times New Roman" w:cs="Times New Roman"/>
          <w:sz w:val="24"/>
          <w:szCs w:val="24"/>
        </w:rPr>
        <w:t>внеурочной</w:t>
      </w:r>
      <w:proofErr w:type="gramEnd"/>
      <w:r w:rsidRPr="000C7DAB">
        <w:rPr>
          <w:rFonts w:ascii="Times New Roman" w:eastAsia="Calibri" w:hAnsi="Times New Roman" w:cs="Times New Roman"/>
          <w:sz w:val="24"/>
          <w:szCs w:val="24"/>
        </w:rPr>
        <w:t xml:space="preserve"> деятельности)</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iCs/>
          <w:color w:val="C45911"/>
          <w:sz w:val="24"/>
          <w:szCs w:val="24"/>
          <w:lang w:eastAsia="ru-RU"/>
        </w:rPr>
      </w:pPr>
      <w:r w:rsidRPr="000C7DAB">
        <w:rPr>
          <w:rFonts w:ascii="Times New Roman" w:eastAsia="Calibri" w:hAnsi="Times New Roman" w:cs="Times New Roman"/>
          <w:sz w:val="24"/>
          <w:szCs w:val="24"/>
        </w:rPr>
        <w:t xml:space="preserve">   Большое внимание уделяется развитию </w:t>
      </w:r>
      <w:proofErr w:type="gramStart"/>
      <w:r w:rsidRPr="000C7DAB">
        <w:rPr>
          <w:rFonts w:ascii="Times New Roman" w:eastAsia="Calibri" w:hAnsi="Times New Roman" w:cs="Times New Roman"/>
          <w:sz w:val="24"/>
          <w:szCs w:val="24"/>
        </w:rPr>
        <w:t>одарённых</w:t>
      </w:r>
      <w:proofErr w:type="gramEnd"/>
      <w:r w:rsidRPr="000C7DAB">
        <w:rPr>
          <w:rFonts w:ascii="Times New Roman" w:eastAsia="Calibri" w:hAnsi="Times New Roman" w:cs="Times New Roman"/>
          <w:sz w:val="24"/>
          <w:szCs w:val="24"/>
        </w:rPr>
        <w:t xml:space="preserve"> детей и коррекционной работе с детьми, кому нужна индивидуальная помощь.</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b/>
          <w:iCs/>
          <w:sz w:val="24"/>
          <w:szCs w:val="24"/>
          <w:lang w:eastAsia="ru-RU"/>
        </w:rPr>
      </w:pPr>
    </w:p>
    <w:p w:rsidR="000C7DAB" w:rsidRPr="000C7DAB" w:rsidRDefault="00605505"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sz w:val="24"/>
          <w:szCs w:val="24"/>
        </w:rPr>
        <w:t xml:space="preserve"> </w:t>
      </w:r>
      <w:r w:rsidR="000C7DAB" w:rsidRPr="000C7DAB">
        <w:rPr>
          <w:rFonts w:ascii="Times New Roman" w:eastAsia="Times New Roman" w:hAnsi="Times New Roman" w:cs="Times New Roman"/>
          <w:b/>
          <w:sz w:val="24"/>
          <w:szCs w:val="24"/>
        </w:rPr>
        <w:t xml:space="preserve"> Требования к  материально-техническому и учебно-методическому  обеспечению</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b/>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Муниципальное имущество, здание школы по адресу: г. Нижнекамск, ул. Строителей, д. 9, общей площадью 3968,7  </w:t>
      </w:r>
      <w:proofErr w:type="spellStart"/>
      <w:r w:rsidRPr="000C7DAB">
        <w:rPr>
          <w:rFonts w:ascii="Times New Roman" w:eastAsia="Times New Roman" w:hAnsi="Times New Roman" w:cs="Times New Roman"/>
          <w:sz w:val="24"/>
          <w:szCs w:val="24"/>
        </w:rPr>
        <w:t>кв</w:t>
      </w:r>
      <w:proofErr w:type="gramStart"/>
      <w:r w:rsidRPr="000C7DAB">
        <w:rPr>
          <w:rFonts w:ascii="Times New Roman" w:eastAsia="Times New Roman" w:hAnsi="Times New Roman" w:cs="Times New Roman"/>
          <w:sz w:val="24"/>
          <w:szCs w:val="24"/>
        </w:rPr>
        <w:t>.м</w:t>
      </w:r>
      <w:proofErr w:type="spellEnd"/>
      <w:proofErr w:type="gramEnd"/>
      <w:r w:rsidRPr="000C7DAB">
        <w:rPr>
          <w:rFonts w:ascii="Times New Roman" w:eastAsia="Times New Roman" w:hAnsi="Times New Roman" w:cs="Times New Roman"/>
          <w:sz w:val="24"/>
          <w:szCs w:val="24"/>
        </w:rPr>
        <w:t xml:space="preserve">, мастерская расположено в 1-этажном, отдельно стоящем здании и занимает помещение площадью 214,6 квадратных метров, гараж расположено в 1-этажном, отдельно стоящем здании и занимает помещение площадью 317,7 квадратных метра, </w:t>
      </w:r>
      <w:r w:rsidRPr="000C7DAB">
        <w:rPr>
          <w:rFonts w:ascii="Times New Roman" w:eastAsia="Times New Roman" w:hAnsi="Times New Roman" w:cs="Times New Roman"/>
          <w:bCs/>
          <w:sz w:val="24"/>
          <w:szCs w:val="24"/>
        </w:rPr>
        <w:t xml:space="preserve"> </w:t>
      </w:r>
      <w:r w:rsidRPr="000C7DAB">
        <w:rPr>
          <w:rFonts w:ascii="Times New Roman" w:eastAsia="Times New Roman" w:hAnsi="Times New Roman" w:cs="Times New Roman"/>
          <w:sz w:val="24"/>
          <w:szCs w:val="24"/>
        </w:rPr>
        <w:t xml:space="preserve">теплица школы по ул. Строителей, д.9, общей площадью 199 </w:t>
      </w:r>
      <w:proofErr w:type="spellStart"/>
      <w:r w:rsidRPr="000C7DAB">
        <w:rPr>
          <w:rFonts w:ascii="Times New Roman" w:eastAsia="Times New Roman" w:hAnsi="Times New Roman" w:cs="Times New Roman"/>
          <w:sz w:val="24"/>
          <w:szCs w:val="24"/>
        </w:rPr>
        <w:t>кв.м</w:t>
      </w:r>
      <w:proofErr w:type="spellEnd"/>
      <w:r w:rsidRPr="000C7DAB">
        <w:rPr>
          <w:rFonts w:ascii="Times New Roman" w:eastAsia="Times New Roman" w:hAnsi="Times New Roman" w:cs="Times New Roman"/>
          <w:sz w:val="24"/>
          <w:szCs w:val="24"/>
        </w:rPr>
        <w:t xml:space="preserve">. и иные основные средства закреплены за Муниципальным бюджетное общеобразовательным учреждением «Средняя общеобразовательная школа №1» НМР РТ на </w:t>
      </w:r>
      <w:proofErr w:type="gramStart"/>
      <w:r w:rsidRPr="000C7DAB">
        <w:rPr>
          <w:rFonts w:ascii="Times New Roman" w:eastAsia="Times New Roman" w:hAnsi="Times New Roman" w:cs="Times New Roman"/>
          <w:sz w:val="24"/>
          <w:szCs w:val="24"/>
        </w:rPr>
        <w:t>праве</w:t>
      </w:r>
      <w:proofErr w:type="gramEnd"/>
      <w:r w:rsidRPr="000C7DAB">
        <w:rPr>
          <w:rFonts w:ascii="Times New Roman" w:eastAsia="Times New Roman" w:hAnsi="Times New Roman" w:cs="Times New Roman"/>
          <w:sz w:val="24"/>
          <w:szCs w:val="24"/>
        </w:rPr>
        <w:t xml:space="preserve"> оперативного управления, Договор № 100060601 от 05.09.2014 г.</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2.2. Территория образовательного учреждения.</w:t>
      </w:r>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vertAlign w:val="superscript"/>
        </w:rPr>
      </w:pPr>
      <w:r w:rsidRPr="000C7DAB">
        <w:rPr>
          <w:rFonts w:ascii="Times New Roman" w:eastAsia="Times New Roman" w:hAnsi="Times New Roman" w:cs="Times New Roman"/>
          <w:sz w:val="24"/>
          <w:szCs w:val="24"/>
          <w:u w:val="single"/>
        </w:rPr>
        <w:t>Площадь земельного участка:  18523 м</w:t>
      </w:r>
      <w:proofErr w:type="gramStart"/>
      <w:r w:rsidRPr="000C7DAB">
        <w:rPr>
          <w:rFonts w:ascii="Times New Roman" w:eastAsia="Times New Roman" w:hAnsi="Times New Roman" w:cs="Times New Roman"/>
          <w:sz w:val="24"/>
          <w:szCs w:val="24"/>
          <w:u w:val="single"/>
          <w:vertAlign w:val="superscript"/>
        </w:rPr>
        <w:t>2</w:t>
      </w:r>
      <w:proofErr w:type="gramEnd"/>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vertAlign w:val="superscript"/>
        </w:rPr>
      </w:pPr>
      <w:r w:rsidRPr="000C7DAB">
        <w:rPr>
          <w:rFonts w:ascii="Times New Roman" w:eastAsia="Times New Roman" w:hAnsi="Times New Roman" w:cs="Times New Roman"/>
          <w:sz w:val="24"/>
          <w:szCs w:val="24"/>
          <w:u w:val="single"/>
        </w:rPr>
        <w:t>Зонирование:  застроено:             3262,1 м</w:t>
      </w:r>
      <w:proofErr w:type="gramStart"/>
      <w:r w:rsidRPr="000C7DAB">
        <w:rPr>
          <w:rFonts w:ascii="Times New Roman" w:eastAsia="Times New Roman" w:hAnsi="Times New Roman" w:cs="Times New Roman"/>
          <w:sz w:val="24"/>
          <w:szCs w:val="24"/>
          <w:u w:val="single"/>
          <w:vertAlign w:val="superscript"/>
        </w:rPr>
        <w:t>2</w:t>
      </w:r>
      <w:proofErr w:type="gramEnd"/>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vertAlign w:val="superscript"/>
        </w:rPr>
      </w:pPr>
      <w:r w:rsidRPr="000C7DAB">
        <w:rPr>
          <w:rFonts w:ascii="Times New Roman" w:eastAsia="Times New Roman" w:hAnsi="Times New Roman" w:cs="Times New Roman"/>
          <w:sz w:val="24"/>
          <w:szCs w:val="24"/>
          <w:u w:val="single"/>
        </w:rPr>
        <w:t>площадь озеленения: 8832,7 м</w:t>
      </w:r>
      <w:proofErr w:type="gramStart"/>
      <w:r w:rsidRPr="000C7DAB">
        <w:rPr>
          <w:rFonts w:ascii="Times New Roman" w:eastAsia="Times New Roman" w:hAnsi="Times New Roman" w:cs="Times New Roman"/>
          <w:sz w:val="24"/>
          <w:szCs w:val="24"/>
          <w:u w:val="single"/>
          <w:vertAlign w:val="superscript"/>
        </w:rPr>
        <w:t>2</w:t>
      </w:r>
      <w:proofErr w:type="gramEnd"/>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vertAlign w:val="superscript"/>
        </w:rPr>
      </w:pPr>
      <w:r w:rsidRPr="000C7DAB">
        <w:rPr>
          <w:rFonts w:ascii="Times New Roman" w:eastAsia="Times New Roman" w:hAnsi="Times New Roman" w:cs="Times New Roman"/>
          <w:sz w:val="24"/>
          <w:szCs w:val="24"/>
          <w:u w:val="single"/>
        </w:rPr>
        <w:t>спортивная зона:  4635 м</w:t>
      </w:r>
      <w:proofErr w:type="gramStart"/>
      <w:r w:rsidRPr="000C7DAB">
        <w:rPr>
          <w:rFonts w:ascii="Times New Roman" w:eastAsia="Times New Roman" w:hAnsi="Times New Roman" w:cs="Times New Roman"/>
          <w:sz w:val="24"/>
          <w:szCs w:val="24"/>
          <w:u w:val="single"/>
          <w:vertAlign w:val="superscript"/>
        </w:rPr>
        <w:t>2</w:t>
      </w:r>
      <w:proofErr w:type="gramEnd"/>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vertAlign w:val="superscript"/>
        </w:rPr>
      </w:pPr>
      <w:r w:rsidRPr="000C7DAB">
        <w:rPr>
          <w:rFonts w:ascii="Times New Roman" w:eastAsia="Times New Roman" w:hAnsi="Times New Roman" w:cs="Times New Roman"/>
          <w:sz w:val="24"/>
          <w:szCs w:val="24"/>
          <w:u w:val="single"/>
        </w:rPr>
        <w:t>опытный участок:     165м</w:t>
      </w:r>
      <w:r w:rsidRPr="000C7DAB">
        <w:rPr>
          <w:rFonts w:ascii="Times New Roman" w:eastAsia="Times New Roman" w:hAnsi="Times New Roman" w:cs="Times New Roman"/>
          <w:sz w:val="24"/>
          <w:szCs w:val="24"/>
          <w:u w:val="single"/>
          <w:vertAlign w:val="superscript"/>
        </w:rPr>
        <w:t>2</w:t>
      </w:r>
    </w:p>
    <w:p w:rsidR="000C7DAB" w:rsidRPr="000C7DAB" w:rsidRDefault="000C7DAB" w:rsidP="000C7DAB">
      <w:pPr>
        <w:widowControl w:val="0"/>
        <w:tabs>
          <w:tab w:val="left" w:pos="9498"/>
        </w:tabs>
        <w:spacing w:line="276" w:lineRule="auto"/>
        <w:ind w:firstLine="540"/>
        <w:contextualSpacing/>
        <w:rPr>
          <w:rFonts w:ascii="Times New Roman" w:eastAsia="Times New Roman" w:hAnsi="Times New Roman" w:cs="Times New Roman"/>
          <w:sz w:val="24"/>
          <w:szCs w:val="24"/>
          <w:u w:val="single"/>
        </w:rPr>
      </w:pPr>
      <w:r w:rsidRPr="000C7DAB">
        <w:rPr>
          <w:rFonts w:ascii="Times New Roman" w:eastAsia="Times New Roman" w:hAnsi="Times New Roman" w:cs="Times New Roman"/>
          <w:sz w:val="24"/>
          <w:szCs w:val="24"/>
          <w:u w:val="single"/>
        </w:rPr>
        <w:t xml:space="preserve">Периметр земельного участка:    </w:t>
      </w:r>
      <w:r w:rsidRPr="000C7DAB">
        <w:rPr>
          <w:rFonts w:ascii="Times New Roman" w:eastAsia="Times New Roman" w:hAnsi="Times New Roman" w:cs="Times New Roman"/>
          <w:sz w:val="24"/>
          <w:szCs w:val="24"/>
        </w:rPr>
        <w:t xml:space="preserve">453,56 </w:t>
      </w:r>
      <w:r w:rsidRPr="000C7DAB">
        <w:rPr>
          <w:rFonts w:ascii="Times New Roman" w:eastAsia="Times New Roman" w:hAnsi="Times New Roman" w:cs="Times New Roman"/>
          <w:sz w:val="24"/>
          <w:szCs w:val="24"/>
          <w:u w:val="single"/>
        </w:rPr>
        <w:t>м.</w:t>
      </w:r>
    </w:p>
    <w:p w:rsidR="000C7DAB" w:rsidRPr="000C7DAB" w:rsidRDefault="000C7DAB" w:rsidP="000C7DAB">
      <w:pPr>
        <w:widowControl w:val="0"/>
        <w:tabs>
          <w:tab w:val="left" w:pos="9498"/>
        </w:tabs>
        <w:spacing w:line="276" w:lineRule="auto"/>
        <w:ind w:firstLine="540"/>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МБОУ «СОШ №1» НМР РТ соответствует государственным санитарно-эпидемиологическим правилам и нормативам: </w:t>
      </w:r>
      <w:proofErr w:type="spellStart"/>
      <w:r w:rsidRPr="000C7DAB">
        <w:rPr>
          <w:rFonts w:ascii="Times New Roman" w:eastAsia="Times New Roman" w:hAnsi="Times New Roman" w:cs="Times New Roman"/>
          <w:sz w:val="24"/>
          <w:szCs w:val="24"/>
        </w:rPr>
        <w:t>Санитарно</w:t>
      </w:r>
      <w:proofErr w:type="spellEnd"/>
      <w:r w:rsidRPr="000C7DAB">
        <w:rPr>
          <w:rFonts w:ascii="Times New Roman" w:eastAsia="Times New Roman" w:hAnsi="Times New Roman" w:cs="Times New Roman"/>
          <w:sz w:val="24"/>
          <w:szCs w:val="24"/>
        </w:rPr>
        <w:t xml:space="preserve"> - эпидемиологическое заключение № 16.31.28.000.М.000031.03.13 от 22.03.2013 г. Выдано бессрочно. Школа оборудована автоматической пожарной сигнализацией, кнопкой тревожной сигнализации. Здание школы охраняют </w:t>
      </w:r>
      <w:r w:rsidR="00605505">
        <w:rPr>
          <w:rFonts w:ascii="Times New Roman" w:eastAsia="Times New Roman" w:hAnsi="Times New Roman" w:cs="Times New Roman"/>
          <w:sz w:val="24"/>
          <w:szCs w:val="24"/>
        </w:rPr>
        <w:t xml:space="preserve">вахтёр и представитель охранного предприятия. </w:t>
      </w:r>
      <w:r w:rsidRPr="000C7DAB">
        <w:rPr>
          <w:rFonts w:ascii="Times New Roman" w:eastAsia="Times New Roman" w:hAnsi="Times New Roman" w:cs="Times New Roman"/>
          <w:sz w:val="24"/>
          <w:szCs w:val="24"/>
          <w:highlight w:val="yellow"/>
        </w:rPr>
        <w:t xml:space="preserve"> </w:t>
      </w:r>
      <w:r w:rsidR="00605505">
        <w:rPr>
          <w:rFonts w:ascii="Times New Roman" w:eastAsia="Times New Roman" w:hAnsi="Times New Roman" w:cs="Times New Roman"/>
          <w:sz w:val="24"/>
          <w:szCs w:val="24"/>
        </w:rPr>
        <w:t xml:space="preserve">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r w:rsidRPr="000C7DAB">
        <w:rPr>
          <w:rFonts w:ascii="Times New Roman" w:eastAsia="Times New Roman" w:hAnsi="Times New Roman" w:cs="Times New Roman"/>
          <w:sz w:val="24"/>
          <w:szCs w:val="24"/>
          <w:lang w:val="tt-RU"/>
        </w:rPr>
        <w:t xml:space="preserve">Школа расположена в трехэтажном кирпичном здании. </w:t>
      </w:r>
      <w:r w:rsidRPr="000C7DAB">
        <w:rPr>
          <w:rFonts w:ascii="Times New Roman" w:eastAsia="Times New Roman" w:hAnsi="Times New Roman" w:cs="Times New Roman"/>
          <w:sz w:val="24"/>
          <w:szCs w:val="24"/>
        </w:rPr>
        <w:t xml:space="preserve">Проектная наполняемость составляет 450 человек, фактическая 575 человек. Общая площадь здания – 3968,7 </w:t>
      </w:r>
      <w:proofErr w:type="spellStart"/>
      <w:r w:rsidRPr="000C7DAB">
        <w:rPr>
          <w:rFonts w:ascii="Times New Roman" w:eastAsia="Times New Roman" w:hAnsi="Times New Roman" w:cs="Times New Roman"/>
          <w:sz w:val="24"/>
          <w:szCs w:val="24"/>
        </w:rPr>
        <w:t>кв.м</w:t>
      </w:r>
      <w:proofErr w:type="spellEnd"/>
      <w:r w:rsidRPr="000C7DAB">
        <w:rPr>
          <w:rFonts w:ascii="Times New Roman" w:eastAsia="Times New Roman" w:hAnsi="Times New Roman" w:cs="Times New Roman"/>
          <w:sz w:val="24"/>
          <w:szCs w:val="24"/>
        </w:rPr>
        <w:t xml:space="preserve">.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Школа работает в одну смену, для учащихся 1-4-х классов организованы группы продленного дня с 12:00.   </w:t>
      </w:r>
    </w:p>
    <w:p w:rsidR="000C7DAB" w:rsidRPr="000C7DAB" w:rsidRDefault="000C7DAB" w:rsidP="000C7DAB">
      <w:pPr>
        <w:widowControl w:val="0"/>
        <w:tabs>
          <w:tab w:val="left" w:pos="9498"/>
        </w:tabs>
        <w:autoSpaceDE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В школе 31 кабинет, одна столовая, на 200 мест, 1 спортивный зал, 1 актовый зал, библиотека, 1 мастерская, 1 кабинет обслуживающего труда, кабинет психолога и 1 медицинский кабинет. Имеются 1 компьютерный класс общей площадью 68 м</w:t>
      </w:r>
      <w:proofErr w:type="gramStart"/>
      <w:r w:rsidRPr="000C7DAB">
        <w:rPr>
          <w:rFonts w:ascii="Times New Roman" w:eastAsia="Times New Roman" w:hAnsi="Times New Roman" w:cs="Times New Roman"/>
          <w:sz w:val="24"/>
          <w:szCs w:val="24"/>
          <w:vertAlign w:val="superscript"/>
        </w:rPr>
        <w:t>2</w:t>
      </w:r>
      <w:proofErr w:type="gramEnd"/>
      <w:r w:rsidRPr="000C7DAB">
        <w:rPr>
          <w:rFonts w:ascii="Times New Roman" w:eastAsia="Times New Roman" w:hAnsi="Times New Roman" w:cs="Times New Roman"/>
          <w:sz w:val="24"/>
          <w:szCs w:val="24"/>
        </w:rPr>
        <w:t xml:space="preserve">. Школа подключена к сети Интернет. В компьютерных классах имеются сканеры, принтеры, модемы, мультимедийные комплекты, </w:t>
      </w:r>
      <w:proofErr w:type="spellStart"/>
      <w:r w:rsidRPr="000C7DAB">
        <w:rPr>
          <w:rFonts w:ascii="Times New Roman" w:eastAsia="Times New Roman" w:hAnsi="Times New Roman" w:cs="Times New Roman"/>
          <w:sz w:val="24"/>
          <w:szCs w:val="24"/>
        </w:rPr>
        <w:t>медиатека</w:t>
      </w:r>
      <w:proofErr w:type="spellEnd"/>
      <w:r w:rsidRPr="000C7DAB">
        <w:rPr>
          <w:rFonts w:ascii="Times New Roman" w:eastAsia="Times New Roman" w:hAnsi="Times New Roman" w:cs="Times New Roman"/>
          <w:sz w:val="24"/>
          <w:szCs w:val="24"/>
        </w:rPr>
        <w:t xml:space="preserve">, МФУ. За последние 5 лет школа значительно расширила свою материально-техническую базу: оборудованы учебные кабинеты в соответствии с требованиями Сан </w:t>
      </w:r>
      <w:proofErr w:type="spellStart"/>
      <w:r w:rsidRPr="000C7DAB">
        <w:rPr>
          <w:rFonts w:ascii="Times New Roman" w:eastAsia="Times New Roman" w:hAnsi="Times New Roman" w:cs="Times New Roman"/>
          <w:sz w:val="24"/>
          <w:szCs w:val="24"/>
        </w:rPr>
        <w:t>Пин</w:t>
      </w:r>
      <w:proofErr w:type="spellEnd"/>
      <w:r w:rsidRPr="000C7DAB">
        <w:rPr>
          <w:rFonts w:ascii="Times New Roman" w:eastAsia="Times New Roman" w:hAnsi="Times New Roman" w:cs="Times New Roman"/>
          <w:sz w:val="24"/>
          <w:szCs w:val="24"/>
        </w:rPr>
        <w:t xml:space="preserve">, приобретены мебель и технические средства обучения. Оснащенность учебных кабинетов составляет, в среднем, 96%. </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Проект школы обеспечивает хорошие условия для организации </w:t>
      </w:r>
      <w:proofErr w:type="spellStart"/>
      <w:r w:rsidRPr="000C7DAB">
        <w:rPr>
          <w:rFonts w:ascii="Times New Roman" w:eastAsia="Times New Roman" w:hAnsi="Times New Roman" w:cs="Times New Roman"/>
          <w:sz w:val="24"/>
          <w:szCs w:val="24"/>
        </w:rPr>
        <w:t>учебно</w:t>
      </w:r>
      <w:proofErr w:type="spellEnd"/>
      <w:r w:rsidRPr="000C7DAB">
        <w:rPr>
          <w:rFonts w:ascii="Times New Roman" w:eastAsia="Times New Roman" w:hAnsi="Times New Roman" w:cs="Times New Roman"/>
          <w:sz w:val="24"/>
          <w:szCs w:val="24"/>
        </w:rPr>
        <w:t>–воспитательного процесса, предоставления дополнительных образовательных услуг, организации культурно – спортивного досуга подростков, проживающих в микрорайоне школы.</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Материально-техническая база соответствует типу образовательной программы учреждения. </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Администрацией школы проведена аттестация рабочих мест по условиям труда директора, зам. директоров по УР и ВР, учитель информатики,  технических работников (34 ед.).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В школе имеется актовый зал площадью 118,7 </w:t>
      </w:r>
      <w:proofErr w:type="spellStart"/>
      <w:r w:rsidRPr="000C7DAB">
        <w:rPr>
          <w:rFonts w:ascii="Times New Roman" w:eastAsia="Times New Roman" w:hAnsi="Times New Roman" w:cs="Times New Roman"/>
          <w:sz w:val="24"/>
          <w:szCs w:val="24"/>
        </w:rPr>
        <w:t>кв</w:t>
      </w:r>
      <w:proofErr w:type="gramStart"/>
      <w:r w:rsidRPr="000C7DAB">
        <w:rPr>
          <w:rFonts w:ascii="Times New Roman" w:eastAsia="Times New Roman" w:hAnsi="Times New Roman" w:cs="Times New Roman"/>
          <w:sz w:val="24"/>
          <w:szCs w:val="24"/>
        </w:rPr>
        <w:t>.м</w:t>
      </w:r>
      <w:proofErr w:type="spellEnd"/>
      <w:proofErr w:type="gramEnd"/>
      <w:r w:rsidRPr="000C7DAB">
        <w:rPr>
          <w:rFonts w:ascii="Times New Roman" w:eastAsia="Times New Roman" w:hAnsi="Times New Roman" w:cs="Times New Roman"/>
          <w:sz w:val="24"/>
          <w:szCs w:val="24"/>
        </w:rPr>
        <w:t xml:space="preserve">, оборудованный мультимедиа – комплектом, музыкальной аппаратурой и экраном.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В спортивном зале школы </w:t>
      </w:r>
      <w:proofErr w:type="gramStart"/>
      <w:r w:rsidRPr="000C7DAB">
        <w:rPr>
          <w:rFonts w:ascii="Times New Roman" w:eastAsia="Times New Roman" w:hAnsi="Times New Roman" w:cs="Times New Roman"/>
          <w:sz w:val="24"/>
          <w:szCs w:val="24"/>
        </w:rPr>
        <w:t>организованы</w:t>
      </w:r>
      <w:proofErr w:type="gramEnd"/>
      <w:r w:rsidRPr="000C7DAB">
        <w:rPr>
          <w:rFonts w:ascii="Times New Roman" w:eastAsia="Times New Roman" w:hAnsi="Times New Roman" w:cs="Times New Roman"/>
          <w:sz w:val="24"/>
          <w:szCs w:val="24"/>
        </w:rPr>
        <w:t xml:space="preserve"> учебные занятия по различным видам спорта. Во второй половине дня учащимся предоставлена возможность заниматься в спортивных секциях. Площадь спортивного зала составляет в общей сложности  370,6  </w:t>
      </w:r>
      <w:proofErr w:type="spellStart"/>
      <w:r w:rsidRPr="000C7DAB">
        <w:rPr>
          <w:rFonts w:ascii="Times New Roman" w:eastAsia="Times New Roman" w:hAnsi="Times New Roman" w:cs="Times New Roman"/>
          <w:sz w:val="24"/>
          <w:szCs w:val="24"/>
        </w:rPr>
        <w:t>кв.м</w:t>
      </w:r>
      <w:proofErr w:type="spellEnd"/>
      <w:r w:rsidRPr="000C7DAB">
        <w:rPr>
          <w:rFonts w:ascii="Times New Roman" w:eastAsia="Times New Roman" w:hAnsi="Times New Roman" w:cs="Times New Roman"/>
          <w:sz w:val="24"/>
          <w:szCs w:val="24"/>
        </w:rPr>
        <w:t>.</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Оснащенность спортивного зала обеспечивает выполнение полной программы по физической культуре и развитию массового физкультурного движения. </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sz w:val="24"/>
          <w:szCs w:val="24"/>
        </w:rPr>
        <w:t>За последние 5 лет произошло укрепление материально-технической базы школы по многим направлениям.</w:t>
      </w:r>
      <w:proofErr w:type="gramEnd"/>
      <w:r w:rsidRPr="000C7DAB">
        <w:rPr>
          <w:rFonts w:ascii="Times New Roman" w:eastAsia="Times New Roman" w:hAnsi="Times New Roman" w:cs="Times New Roman"/>
          <w:sz w:val="24"/>
          <w:szCs w:val="24"/>
        </w:rPr>
        <w:t xml:space="preserve"> Проведен текущий ремонт медицинского кабинета, школьной столовой, 30% учебных кабинетов и  подсобных помещений. </w:t>
      </w:r>
      <w:proofErr w:type="gramStart"/>
      <w:r w:rsidRPr="000C7DAB">
        <w:rPr>
          <w:rFonts w:ascii="Times New Roman" w:eastAsia="Times New Roman" w:hAnsi="Times New Roman" w:cs="Times New Roman"/>
          <w:sz w:val="24"/>
          <w:szCs w:val="24"/>
        </w:rPr>
        <w:t>Приобретено школьное оборудование: в кабинеты технологии, ОБЖ, информатика,  лабораторное оборудование по биологии, лингафонный кабинет, робототехника,  мультимедийные проекторы (6 единиц), интерактивные доски (3 единицы), 16 компьютеров,   оргтехника (12 единиц), спортивный инвентарь, медицинское оборудование, оборудование для столовых.</w:t>
      </w:r>
      <w:proofErr w:type="gramEnd"/>
      <w:r w:rsidRPr="000C7DAB">
        <w:rPr>
          <w:rFonts w:ascii="Times New Roman" w:eastAsia="Times New Roman" w:hAnsi="Times New Roman" w:cs="Times New Roman"/>
          <w:sz w:val="24"/>
          <w:szCs w:val="24"/>
        </w:rPr>
        <w:t xml:space="preserve"> Благоустроен пришкольный участок: спортивная площадка, газонная и клумбовая территории. Произведен ремонт фасада здания школы.</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p>
    <w:tbl>
      <w:tblPr>
        <w:tblW w:w="9793" w:type="dxa"/>
        <w:tblInd w:w="-5" w:type="dxa"/>
        <w:tblLayout w:type="fixed"/>
        <w:tblLook w:val="0000" w:firstRow="0" w:lastRow="0" w:firstColumn="0" w:lastColumn="0" w:noHBand="0" w:noVBand="0"/>
      </w:tblPr>
      <w:tblGrid>
        <w:gridCol w:w="540"/>
        <w:gridCol w:w="3261"/>
        <w:gridCol w:w="1461"/>
        <w:gridCol w:w="4531"/>
      </w:tblGrid>
      <w:tr w:rsidR="000C7DAB" w:rsidRPr="000C7DAB" w:rsidTr="00605505">
        <w:trPr>
          <w:trHeight w:val="640"/>
        </w:trPr>
        <w:tc>
          <w:tcPr>
            <w:tcW w:w="540" w:type="dxa"/>
            <w:vMerge w:val="restart"/>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3261" w:type="dxa"/>
            <w:vMerge w:val="restart"/>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Кабинеты, спортзалы</w:t>
            </w:r>
          </w:p>
        </w:tc>
        <w:tc>
          <w:tcPr>
            <w:tcW w:w="1461" w:type="dxa"/>
            <w:vMerge w:val="restart"/>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Кол-во</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tc>
        <w:tc>
          <w:tcPr>
            <w:tcW w:w="453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Оснащенность учебных кабинетов оборудованием и техническими средствами обучения в % отношении</w:t>
            </w:r>
          </w:p>
        </w:tc>
      </w:tr>
      <w:tr w:rsidR="000C7DAB" w:rsidRPr="000C7DAB" w:rsidTr="00605505">
        <w:trPr>
          <w:trHeight w:val="400"/>
        </w:trPr>
        <w:tc>
          <w:tcPr>
            <w:tcW w:w="540" w:type="dxa"/>
            <w:vMerge/>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c>
          <w:tcPr>
            <w:tcW w:w="3261" w:type="dxa"/>
            <w:vMerge/>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c>
          <w:tcPr>
            <w:tcW w:w="1461" w:type="dxa"/>
            <w:vMerge/>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c>
          <w:tcPr>
            <w:tcW w:w="4531" w:type="dxa"/>
            <w:vMerge/>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Кабинеты </w:t>
            </w:r>
            <w:proofErr w:type="spellStart"/>
            <w:r w:rsidRPr="000C7DAB">
              <w:rPr>
                <w:rFonts w:ascii="Times New Roman" w:eastAsia="Times New Roman" w:hAnsi="Times New Roman" w:cs="Times New Roman"/>
                <w:sz w:val="24"/>
                <w:szCs w:val="24"/>
              </w:rPr>
              <w:t>нач</w:t>
            </w:r>
            <w:proofErr w:type="gramStart"/>
            <w:r w:rsidRPr="000C7DAB">
              <w:rPr>
                <w:rFonts w:ascii="Times New Roman" w:eastAsia="Times New Roman" w:hAnsi="Times New Roman" w:cs="Times New Roman"/>
                <w:sz w:val="24"/>
                <w:szCs w:val="24"/>
              </w:rPr>
              <w:t>.ш</w:t>
            </w:r>
            <w:proofErr w:type="gramEnd"/>
            <w:r w:rsidRPr="000C7DAB">
              <w:rPr>
                <w:rFonts w:ascii="Times New Roman" w:eastAsia="Times New Roman" w:hAnsi="Times New Roman" w:cs="Times New Roman"/>
                <w:sz w:val="24"/>
                <w:szCs w:val="24"/>
              </w:rPr>
              <w:t>колы</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.р</w:t>
            </w:r>
            <w:proofErr w:type="gramEnd"/>
            <w:r w:rsidRPr="000C7DAB">
              <w:rPr>
                <w:rFonts w:ascii="Times New Roman" w:eastAsia="Times New Roman" w:hAnsi="Times New Roman" w:cs="Times New Roman"/>
                <w:sz w:val="24"/>
                <w:szCs w:val="24"/>
              </w:rPr>
              <w:t>ус.яз</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rPr>
          <w:trHeight w:val="168"/>
        </w:trPr>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.т</w:t>
            </w:r>
            <w:proofErr w:type="gramEnd"/>
            <w:r w:rsidRPr="000C7DAB">
              <w:rPr>
                <w:rFonts w:ascii="Times New Roman" w:eastAsia="Times New Roman" w:hAnsi="Times New Roman" w:cs="Times New Roman"/>
                <w:sz w:val="24"/>
                <w:szCs w:val="24"/>
              </w:rPr>
              <w:t>ат.яз</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.м</w:t>
            </w:r>
            <w:proofErr w:type="gramEnd"/>
            <w:r w:rsidRPr="000C7DAB">
              <w:rPr>
                <w:rFonts w:ascii="Times New Roman" w:eastAsia="Times New Roman" w:hAnsi="Times New Roman" w:cs="Times New Roman"/>
                <w:sz w:val="24"/>
                <w:szCs w:val="24"/>
              </w:rPr>
              <w:t>атематики</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85%</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.ф</w:t>
            </w:r>
            <w:proofErr w:type="gramEnd"/>
            <w:r w:rsidRPr="000C7DAB">
              <w:rPr>
                <w:rFonts w:ascii="Times New Roman" w:eastAsia="Times New Roman" w:hAnsi="Times New Roman" w:cs="Times New Roman"/>
                <w:sz w:val="24"/>
                <w:szCs w:val="24"/>
              </w:rPr>
              <w:t>изики</w:t>
            </w:r>
            <w:proofErr w:type="spellEnd"/>
            <w:r w:rsidRPr="000C7DAB">
              <w:rPr>
                <w:rFonts w:ascii="Times New Roman" w:eastAsia="Times New Roman" w:hAnsi="Times New Roman" w:cs="Times New Roman"/>
                <w:sz w:val="24"/>
                <w:szCs w:val="24"/>
              </w:rPr>
              <w:t xml:space="preserve"> </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95%</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.х</w:t>
            </w:r>
            <w:proofErr w:type="gramEnd"/>
            <w:r w:rsidRPr="000C7DAB">
              <w:rPr>
                <w:rFonts w:ascii="Times New Roman" w:eastAsia="Times New Roman" w:hAnsi="Times New Roman" w:cs="Times New Roman"/>
                <w:sz w:val="24"/>
                <w:szCs w:val="24"/>
              </w:rPr>
              <w:t>имии</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7</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spellEnd"/>
            <w:r w:rsidRPr="000C7DAB">
              <w:rPr>
                <w:rFonts w:ascii="Times New Roman" w:eastAsia="Times New Roman" w:hAnsi="Times New Roman" w:cs="Times New Roman"/>
                <w:sz w:val="24"/>
                <w:szCs w:val="24"/>
              </w:rPr>
              <w:t>. биологии и  географии.</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.а</w:t>
            </w:r>
            <w:proofErr w:type="gramEnd"/>
            <w:r w:rsidRPr="000C7DAB">
              <w:rPr>
                <w:rFonts w:ascii="Times New Roman" w:eastAsia="Times New Roman" w:hAnsi="Times New Roman" w:cs="Times New Roman"/>
                <w:sz w:val="24"/>
                <w:szCs w:val="24"/>
              </w:rPr>
              <w:t>нгл.яз</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.и</w:t>
            </w:r>
            <w:proofErr w:type="gramEnd"/>
            <w:r w:rsidRPr="000C7DAB">
              <w:rPr>
                <w:rFonts w:ascii="Times New Roman" w:eastAsia="Times New Roman" w:hAnsi="Times New Roman" w:cs="Times New Roman"/>
                <w:sz w:val="24"/>
                <w:szCs w:val="24"/>
              </w:rPr>
              <w:t>нформатики</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spellEnd"/>
            <w:r w:rsidRPr="000C7DAB">
              <w:rPr>
                <w:rFonts w:ascii="Times New Roman" w:eastAsia="Times New Roman" w:hAnsi="Times New Roman" w:cs="Times New Roman"/>
                <w:sz w:val="24"/>
                <w:szCs w:val="24"/>
              </w:rPr>
              <w:t>. истории</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11</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gramStart"/>
            <w:r w:rsidRPr="000C7DAB">
              <w:rPr>
                <w:rFonts w:ascii="Times New Roman" w:eastAsia="Times New Roman" w:hAnsi="Times New Roman" w:cs="Times New Roman"/>
                <w:sz w:val="24"/>
                <w:szCs w:val="24"/>
              </w:rPr>
              <w:t>.О</w:t>
            </w:r>
            <w:proofErr w:type="gramEnd"/>
            <w:r w:rsidRPr="000C7DAB">
              <w:rPr>
                <w:rFonts w:ascii="Times New Roman" w:eastAsia="Times New Roman" w:hAnsi="Times New Roman" w:cs="Times New Roman"/>
                <w:sz w:val="24"/>
                <w:szCs w:val="24"/>
              </w:rPr>
              <w:t>БЖ</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95%</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12</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spellEnd"/>
            <w:r w:rsidRPr="000C7DAB">
              <w:rPr>
                <w:rFonts w:ascii="Times New Roman" w:eastAsia="Times New Roman" w:hAnsi="Times New Roman" w:cs="Times New Roman"/>
                <w:sz w:val="24"/>
                <w:szCs w:val="24"/>
              </w:rPr>
              <w:t xml:space="preserve"> технологии</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13</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Спорт</w:t>
            </w:r>
            <w:proofErr w:type="gramStart"/>
            <w:r w:rsidRPr="000C7DAB">
              <w:rPr>
                <w:rFonts w:ascii="Times New Roman" w:eastAsia="Times New Roman" w:hAnsi="Times New Roman" w:cs="Times New Roman"/>
                <w:sz w:val="24"/>
                <w:szCs w:val="24"/>
              </w:rPr>
              <w:t>.з</w:t>
            </w:r>
            <w:proofErr w:type="gramEnd"/>
            <w:r w:rsidRPr="000C7DAB">
              <w:rPr>
                <w:rFonts w:ascii="Times New Roman" w:eastAsia="Times New Roman" w:hAnsi="Times New Roman" w:cs="Times New Roman"/>
                <w:sz w:val="24"/>
                <w:szCs w:val="24"/>
              </w:rPr>
              <w:t>алы</w:t>
            </w:r>
            <w:proofErr w:type="spellEnd"/>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95%</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14</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Актов</w:t>
            </w:r>
            <w:proofErr w:type="gramStart"/>
            <w:r w:rsidRPr="000C7DAB">
              <w:rPr>
                <w:rFonts w:ascii="Times New Roman" w:eastAsia="Times New Roman" w:hAnsi="Times New Roman" w:cs="Times New Roman"/>
                <w:sz w:val="24"/>
                <w:szCs w:val="24"/>
              </w:rPr>
              <w:t>.з</w:t>
            </w:r>
            <w:proofErr w:type="gramEnd"/>
            <w:r w:rsidRPr="000C7DAB">
              <w:rPr>
                <w:rFonts w:ascii="Times New Roman" w:eastAsia="Times New Roman" w:hAnsi="Times New Roman" w:cs="Times New Roman"/>
                <w:sz w:val="24"/>
                <w:szCs w:val="24"/>
              </w:rPr>
              <w:t>ал</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100%</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15</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Каб</w:t>
            </w:r>
            <w:proofErr w:type="spellEnd"/>
            <w:r w:rsidRPr="000C7DAB">
              <w:rPr>
                <w:rFonts w:ascii="Times New Roman" w:eastAsia="Times New Roman" w:hAnsi="Times New Roman" w:cs="Times New Roman"/>
                <w:sz w:val="24"/>
                <w:szCs w:val="24"/>
              </w:rPr>
              <w:t xml:space="preserve">. </w:t>
            </w:r>
            <w:proofErr w:type="spellStart"/>
            <w:r w:rsidRPr="000C7DAB">
              <w:rPr>
                <w:rFonts w:ascii="Times New Roman" w:eastAsia="Times New Roman" w:hAnsi="Times New Roman" w:cs="Times New Roman"/>
                <w:sz w:val="24"/>
                <w:szCs w:val="24"/>
              </w:rPr>
              <w:t>допол</w:t>
            </w:r>
            <w:proofErr w:type="gramStart"/>
            <w:r w:rsidRPr="000C7DAB">
              <w:rPr>
                <w:rFonts w:ascii="Times New Roman" w:eastAsia="Times New Roman" w:hAnsi="Times New Roman" w:cs="Times New Roman"/>
                <w:sz w:val="24"/>
                <w:szCs w:val="24"/>
              </w:rPr>
              <w:t>.о</w:t>
            </w:r>
            <w:proofErr w:type="gramEnd"/>
            <w:r w:rsidRPr="000C7DAB">
              <w:rPr>
                <w:rFonts w:ascii="Times New Roman" w:eastAsia="Times New Roman" w:hAnsi="Times New Roman" w:cs="Times New Roman"/>
                <w:sz w:val="24"/>
                <w:szCs w:val="24"/>
              </w:rPr>
              <w:t>бр</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95%</w:t>
            </w:r>
          </w:p>
        </w:tc>
      </w:tr>
      <w:tr w:rsidR="000C7DAB" w:rsidRPr="000C7DAB" w:rsidTr="00605505">
        <w:tc>
          <w:tcPr>
            <w:tcW w:w="540"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16</w:t>
            </w:r>
          </w:p>
        </w:tc>
        <w:tc>
          <w:tcPr>
            <w:tcW w:w="32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Методический </w:t>
            </w:r>
            <w:proofErr w:type="spellStart"/>
            <w:r w:rsidRPr="000C7DAB">
              <w:rPr>
                <w:rFonts w:ascii="Times New Roman" w:eastAsia="Times New Roman" w:hAnsi="Times New Roman" w:cs="Times New Roman"/>
                <w:sz w:val="24"/>
                <w:szCs w:val="24"/>
              </w:rPr>
              <w:t>каб</w:t>
            </w:r>
            <w:proofErr w:type="spellEnd"/>
            <w:r w:rsidRPr="000C7DAB">
              <w:rPr>
                <w:rFonts w:ascii="Times New Roman" w:eastAsia="Times New Roman" w:hAnsi="Times New Roman" w:cs="Times New Roman"/>
                <w:sz w:val="24"/>
                <w:szCs w:val="24"/>
              </w:rPr>
              <w:t>.</w:t>
            </w:r>
          </w:p>
        </w:tc>
        <w:tc>
          <w:tcPr>
            <w:tcW w:w="1461"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100%</w:t>
            </w:r>
          </w:p>
        </w:tc>
      </w:tr>
    </w:tbl>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ind w:firstLine="709"/>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 спортивном зале школы </w:t>
      </w:r>
      <w:proofErr w:type="gramStart"/>
      <w:r w:rsidRPr="000C7DAB">
        <w:rPr>
          <w:rFonts w:ascii="Times New Roman" w:eastAsia="Times New Roman" w:hAnsi="Times New Roman" w:cs="Times New Roman"/>
          <w:sz w:val="24"/>
          <w:szCs w:val="24"/>
        </w:rPr>
        <w:t>организованы</w:t>
      </w:r>
      <w:proofErr w:type="gramEnd"/>
      <w:r w:rsidRPr="000C7DAB">
        <w:rPr>
          <w:rFonts w:ascii="Times New Roman" w:eastAsia="Times New Roman" w:hAnsi="Times New Roman" w:cs="Times New Roman"/>
          <w:sz w:val="24"/>
          <w:szCs w:val="24"/>
        </w:rPr>
        <w:t xml:space="preserve"> учебные занятия по различным видам спорта. Во второй половине дня учащимся предоставлена возможность заниматься в спортивных секциях. Площадь спортивных залов составляет в общей сложности  370,6 </w:t>
      </w:r>
      <w:proofErr w:type="spellStart"/>
      <w:r w:rsidRPr="000C7DAB">
        <w:rPr>
          <w:rFonts w:ascii="Times New Roman" w:eastAsia="Times New Roman" w:hAnsi="Times New Roman" w:cs="Times New Roman"/>
          <w:sz w:val="24"/>
          <w:szCs w:val="24"/>
        </w:rPr>
        <w:t>кв.м</w:t>
      </w:r>
      <w:proofErr w:type="spellEnd"/>
      <w:r w:rsidRPr="000C7DAB">
        <w:rPr>
          <w:rFonts w:ascii="Times New Roman" w:eastAsia="Times New Roman" w:hAnsi="Times New Roman" w:cs="Times New Roman"/>
          <w:sz w:val="24"/>
          <w:szCs w:val="24"/>
        </w:rPr>
        <w:t xml:space="preserve">.: игровой зал – 1зала – 267,2 </w:t>
      </w:r>
      <w:proofErr w:type="spellStart"/>
      <w:r w:rsidRPr="000C7DAB">
        <w:rPr>
          <w:rFonts w:ascii="Times New Roman" w:eastAsia="Times New Roman" w:hAnsi="Times New Roman" w:cs="Times New Roman"/>
          <w:sz w:val="24"/>
          <w:szCs w:val="24"/>
        </w:rPr>
        <w:t>кв.м</w:t>
      </w:r>
      <w:proofErr w:type="spellEnd"/>
      <w:r w:rsidRPr="000C7DAB">
        <w:rPr>
          <w:rFonts w:ascii="Times New Roman" w:eastAsia="Times New Roman" w:hAnsi="Times New Roman" w:cs="Times New Roman"/>
          <w:sz w:val="24"/>
          <w:szCs w:val="24"/>
        </w:rPr>
        <w:t>.;</w:t>
      </w:r>
    </w:p>
    <w:p w:rsidR="000C7DAB" w:rsidRPr="000C7DAB" w:rsidRDefault="000C7DAB" w:rsidP="000C7DAB">
      <w:pPr>
        <w:widowControl w:val="0"/>
        <w:tabs>
          <w:tab w:val="left" w:pos="9498"/>
        </w:tabs>
        <w:spacing w:line="276" w:lineRule="auto"/>
        <w:ind w:firstLine="708"/>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Оснащенность спортивных залов обеспечивает выполнение полной программы по физическому воспитанию.</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u w:val="single"/>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Информация об оснащенности спортивных залов.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p>
    <w:tbl>
      <w:tblPr>
        <w:tblW w:w="9581" w:type="dxa"/>
        <w:tblInd w:w="-5" w:type="dxa"/>
        <w:tblLayout w:type="fixed"/>
        <w:tblLook w:val="0000" w:firstRow="0" w:lastRow="0" w:firstColumn="0" w:lastColumn="0" w:noHBand="0" w:noVBand="0"/>
      </w:tblPr>
      <w:tblGrid>
        <w:gridCol w:w="1548"/>
        <w:gridCol w:w="4832"/>
        <w:gridCol w:w="3201"/>
      </w:tblGrid>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Наименование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Наличие данного оборудования или инвентаря</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Мяч баскетбольный</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28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Мяч волейбольный</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38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Мяч футбольный</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Мячи для метания литые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13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Щиты баскетбольные нестандартные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Сетка </w:t>
            </w:r>
            <w:proofErr w:type="gramStart"/>
            <w:r w:rsidRPr="000C7DAB">
              <w:rPr>
                <w:rFonts w:ascii="Times New Roman" w:eastAsia="Times New Roman" w:hAnsi="Times New Roman" w:cs="Times New Roman"/>
                <w:sz w:val="24"/>
                <w:szCs w:val="24"/>
              </w:rPr>
              <w:t>волейбольные</w:t>
            </w:r>
            <w:proofErr w:type="gramEnd"/>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Волейбольные стойки</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Стойка для бадминтона передвижная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Стойка для прыжков</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11</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Навесные перекладины</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12</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Бревно напольное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13</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Обручи </w:t>
            </w:r>
            <w:proofErr w:type="gramStart"/>
            <w:r w:rsidRPr="000C7DAB">
              <w:rPr>
                <w:rFonts w:ascii="Times New Roman" w:eastAsia="Times New Roman" w:hAnsi="Times New Roman" w:cs="Times New Roman"/>
                <w:sz w:val="24"/>
                <w:szCs w:val="24"/>
              </w:rPr>
              <w:t>гимнастический</w:t>
            </w:r>
            <w:proofErr w:type="gramEnd"/>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14</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Обручи  </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18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15</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Скакалки</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16</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Волейбольные антенны</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1пара</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17</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Форма </w:t>
            </w:r>
            <w:proofErr w:type="spellStart"/>
            <w:r w:rsidRPr="000C7DAB">
              <w:rPr>
                <w:rFonts w:ascii="Times New Roman" w:eastAsia="Times New Roman" w:hAnsi="Times New Roman" w:cs="Times New Roman"/>
                <w:sz w:val="24"/>
                <w:szCs w:val="24"/>
              </w:rPr>
              <w:t>баскет</w:t>
            </w:r>
            <w:proofErr w:type="spellEnd"/>
            <w:r w:rsidRPr="000C7DAB">
              <w:rPr>
                <w:rFonts w:ascii="Times New Roman" w:eastAsia="Times New Roman" w:hAnsi="Times New Roman" w:cs="Times New Roman"/>
                <w:sz w:val="24"/>
                <w:szCs w:val="24"/>
              </w:rPr>
              <w:t>-я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18</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Гимнастические скамейки</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19</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Секундомеры</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Лыжи</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53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21</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Ботинки лыжные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18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22</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Палки лыжные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23</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Мостики гимнастические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24</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Гимнастические маты</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44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25</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Мячи набивные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26</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Столы теннисные</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27</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Набор теннисный</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28</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Стойки для прыжков в высоту</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29</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Брусья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30</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Барьер</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31</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Планка для прыжков в высоту</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32</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Канат для лазанья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rPr>
              <w:t>7</w:t>
            </w:r>
            <w:r w:rsidRPr="000C7DAB">
              <w:rPr>
                <w:rFonts w:ascii="Times New Roman" w:eastAsia="Times New Roman" w:hAnsi="Times New Roman" w:cs="Times New Roman"/>
                <w:sz w:val="24"/>
                <w:szCs w:val="24"/>
                <w:lang w:val="en-US"/>
              </w:rPr>
              <w:t xml:space="preserve"> </w:t>
            </w:r>
            <w:r w:rsidRPr="000C7DAB">
              <w:rPr>
                <w:rFonts w:ascii="Times New Roman" w:eastAsia="Times New Roman" w:hAnsi="Times New Roman" w:cs="Times New Roman"/>
                <w:sz w:val="24"/>
                <w:szCs w:val="24"/>
              </w:rPr>
              <w:t>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33</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Сетки футбольные, теннисные, баскетбольные, для бадминтона</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34</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Ракетки бадминтон</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28 шт.</w:t>
            </w:r>
          </w:p>
        </w:tc>
      </w:tr>
      <w:tr w:rsidR="000C7DAB" w:rsidRPr="000C7DAB" w:rsidTr="00605505">
        <w:trPr>
          <w:trHeight w:val="98"/>
        </w:trPr>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35</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Воланы </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36</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Козел гимнастический</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37</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Стенка гимнастическая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 шт.</w:t>
            </w:r>
          </w:p>
        </w:tc>
      </w:tr>
      <w:tr w:rsidR="000C7DAB" w:rsidRPr="000C7DAB" w:rsidTr="00605505">
        <w:tc>
          <w:tcPr>
            <w:tcW w:w="154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38</w:t>
            </w:r>
          </w:p>
        </w:tc>
        <w:tc>
          <w:tcPr>
            <w:tcW w:w="4832"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Гранаты для метания</w:t>
            </w:r>
          </w:p>
        </w:tc>
        <w:tc>
          <w:tcPr>
            <w:tcW w:w="3201"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 шт.</w:t>
            </w:r>
          </w:p>
        </w:tc>
      </w:tr>
    </w:tbl>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p>
    <w:p w:rsidR="000C7DAB" w:rsidRPr="000C7DAB" w:rsidRDefault="000C7DAB" w:rsidP="000C7DAB">
      <w:pPr>
        <w:widowControl w:val="0"/>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В школе имеется 1 медицинский кабинет.</w:t>
      </w:r>
    </w:p>
    <w:tbl>
      <w:tblPr>
        <w:tblW w:w="9658" w:type="dxa"/>
        <w:tblLayout w:type="fixed"/>
        <w:tblLook w:val="0000" w:firstRow="0" w:lastRow="0" w:firstColumn="0" w:lastColumn="0" w:noHBand="0" w:noVBand="0"/>
      </w:tblPr>
      <w:tblGrid>
        <w:gridCol w:w="6228"/>
        <w:gridCol w:w="3430"/>
      </w:tblGrid>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Наименование оборудования</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Количество (</w:t>
            </w:r>
            <w:proofErr w:type="spellStart"/>
            <w:proofErr w:type="gramStart"/>
            <w:r w:rsidRPr="000C7DAB">
              <w:rPr>
                <w:rFonts w:ascii="Times New Roman" w:eastAsia="Times New Roman" w:hAnsi="Times New Roman" w:cs="Times New Roman"/>
                <w:b/>
                <w:sz w:val="24"/>
                <w:szCs w:val="24"/>
              </w:rPr>
              <w:t>шт</w:t>
            </w:r>
            <w:proofErr w:type="spellEnd"/>
            <w:proofErr w:type="gramEnd"/>
            <w:r w:rsidRPr="000C7DAB">
              <w:rPr>
                <w:rFonts w:ascii="Times New Roman" w:eastAsia="Times New Roman" w:hAnsi="Times New Roman" w:cs="Times New Roman"/>
                <w:b/>
                <w:sz w:val="24"/>
                <w:szCs w:val="24"/>
              </w:rPr>
              <w:t>)</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Холодильник фармацевтический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Весы напольные медицинские электронные</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Облучатель – бактерицидный настенный</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Прибор для </w:t>
            </w:r>
            <w:proofErr w:type="spellStart"/>
            <w:r w:rsidRPr="000C7DAB">
              <w:rPr>
                <w:rFonts w:ascii="Times New Roman" w:eastAsia="Times New Roman" w:hAnsi="Times New Roman" w:cs="Times New Roman"/>
                <w:sz w:val="24"/>
                <w:szCs w:val="24"/>
              </w:rPr>
              <w:t>измер</w:t>
            </w:r>
            <w:proofErr w:type="spellEnd"/>
            <w:r w:rsidRPr="000C7DAB">
              <w:rPr>
                <w:rFonts w:ascii="Times New Roman" w:eastAsia="Times New Roman" w:hAnsi="Times New Roman" w:cs="Times New Roman"/>
                <w:sz w:val="24"/>
                <w:szCs w:val="24"/>
              </w:rPr>
              <w:t xml:space="preserve">. давления цифровой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1 шт. </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Прибор для </w:t>
            </w:r>
            <w:proofErr w:type="spellStart"/>
            <w:r w:rsidRPr="000C7DAB">
              <w:rPr>
                <w:rFonts w:ascii="Times New Roman" w:eastAsia="Times New Roman" w:hAnsi="Times New Roman" w:cs="Times New Roman"/>
                <w:sz w:val="24"/>
                <w:szCs w:val="24"/>
              </w:rPr>
              <w:t>измер</w:t>
            </w:r>
            <w:proofErr w:type="spellEnd"/>
            <w:r w:rsidRPr="000C7DAB">
              <w:rPr>
                <w:rFonts w:ascii="Times New Roman" w:eastAsia="Times New Roman" w:hAnsi="Times New Roman" w:cs="Times New Roman"/>
                <w:sz w:val="24"/>
                <w:szCs w:val="24"/>
              </w:rPr>
              <w:t xml:space="preserve">. давления механический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Таблица для  определения остроты зрения.</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Бикс большой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Бикс маленький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Ростомер.</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Ширма.</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Сумка холодильник.</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Шкафы медицинские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Столики процедурные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Ведро педальное.</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Лотки почкообразные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Кушетка медицинская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Носилки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Шкафы для мед</w:t>
            </w:r>
            <w:proofErr w:type="gramStart"/>
            <w:r w:rsidRPr="000C7DAB">
              <w:rPr>
                <w:rFonts w:ascii="Times New Roman" w:eastAsia="Times New Roman" w:hAnsi="Times New Roman" w:cs="Times New Roman"/>
                <w:sz w:val="24"/>
                <w:szCs w:val="24"/>
              </w:rPr>
              <w:t>.</w:t>
            </w:r>
            <w:proofErr w:type="gramEnd"/>
            <w:r w:rsidRPr="000C7DAB">
              <w:rPr>
                <w:rFonts w:ascii="Times New Roman" w:eastAsia="Times New Roman" w:hAnsi="Times New Roman" w:cs="Times New Roman"/>
                <w:sz w:val="24"/>
                <w:szCs w:val="24"/>
              </w:rPr>
              <w:t xml:space="preserve"> </w:t>
            </w:r>
            <w:proofErr w:type="gramStart"/>
            <w:r w:rsidRPr="000C7DAB">
              <w:rPr>
                <w:rFonts w:ascii="Times New Roman" w:eastAsia="Times New Roman" w:hAnsi="Times New Roman" w:cs="Times New Roman"/>
                <w:sz w:val="24"/>
                <w:szCs w:val="24"/>
              </w:rPr>
              <w:t>д</w:t>
            </w:r>
            <w:proofErr w:type="gramEnd"/>
            <w:r w:rsidRPr="000C7DAB">
              <w:rPr>
                <w:rFonts w:ascii="Times New Roman" w:eastAsia="Times New Roman" w:hAnsi="Times New Roman" w:cs="Times New Roman"/>
                <w:sz w:val="24"/>
                <w:szCs w:val="24"/>
              </w:rPr>
              <w:t>окументации</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Шкаф для одежды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Столы рабочие</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Сумка для неотложной помощи</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Медикаменты </w:t>
            </w:r>
            <w:proofErr w:type="spellStart"/>
            <w:r w:rsidRPr="000C7DAB">
              <w:rPr>
                <w:rFonts w:ascii="Times New Roman" w:eastAsia="Times New Roman" w:hAnsi="Times New Roman" w:cs="Times New Roman"/>
                <w:sz w:val="24"/>
                <w:szCs w:val="24"/>
              </w:rPr>
              <w:t>посимптомные</w:t>
            </w:r>
            <w:proofErr w:type="spellEnd"/>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Мед</w:t>
            </w:r>
            <w:proofErr w:type="gramStart"/>
            <w:r w:rsidRPr="000C7DAB">
              <w:rPr>
                <w:rFonts w:ascii="Times New Roman" w:eastAsia="Times New Roman" w:hAnsi="Times New Roman" w:cs="Times New Roman"/>
                <w:sz w:val="24"/>
                <w:szCs w:val="24"/>
              </w:rPr>
              <w:t>.</w:t>
            </w:r>
            <w:proofErr w:type="gramEnd"/>
            <w:r w:rsidRPr="000C7DAB">
              <w:rPr>
                <w:rFonts w:ascii="Times New Roman" w:eastAsia="Times New Roman" w:hAnsi="Times New Roman" w:cs="Times New Roman"/>
                <w:sz w:val="24"/>
                <w:szCs w:val="24"/>
              </w:rPr>
              <w:t xml:space="preserve"> </w:t>
            </w:r>
            <w:proofErr w:type="gramStart"/>
            <w:r w:rsidRPr="000C7DAB">
              <w:rPr>
                <w:rFonts w:ascii="Times New Roman" w:eastAsia="Times New Roman" w:hAnsi="Times New Roman" w:cs="Times New Roman"/>
                <w:sz w:val="24"/>
                <w:szCs w:val="24"/>
              </w:rPr>
              <w:t>и</w:t>
            </w:r>
            <w:proofErr w:type="gramEnd"/>
            <w:r w:rsidRPr="000C7DAB">
              <w:rPr>
                <w:rFonts w:ascii="Times New Roman" w:eastAsia="Times New Roman" w:hAnsi="Times New Roman" w:cs="Times New Roman"/>
                <w:sz w:val="24"/>
                <w:szCs w:val="24"/>
              </w:rPr>
              <w:t>нструменты (пинцеты, ножницы)</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пинцета, 2 ножницы.</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Емкости для </w:t>
            </w:r>
            <w:proofErr w:type="spellStart"/>
            <w:r w:rsidRPr="000C7DAB">
              <w:rPr>
                <w:rFonts w:ascii="Times New Roman" w:eastAsia="Times New Roman" w:hAnsi="Times New Roman" w:cs="Times New Roman"/>
                <w:sz w:val="24"/>
                <w:szCs w:val="24"/>
              </w:rPr>
              <w:t>дез</w:t>
            </w:r>
            <w:proofErr w:type="spellEnd"/>
            <w:r w:rsidRPr="000C7DAB">
              <w:rPr>
                <w:rFonts w:ascii="Times New Roman" w:eastAsia="Times New Roman" w:hAnsi="Times New Roman" w:cs="Times New Roman"/>
                <w:sz w:val="24"/>
                <w:szCs w:val="24"/>
              </w:rPr>
              <w:t>. растворов.</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Раковина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Укладки, </w:t>
            </w:r>
            <w:proofErr w:type="spellStart"/>
            <w:r w:rsidRPr="000C7DAB">
              <w:rPr>
                <w:rFonts w:ascii="Times New Roman" w:eastAsia="Times New Roman" w:hAnsi="Times New Roman" w:cs="Times New Roman"/>
                <w:sz w:val="24"/>
                <w:szCs w:val="24"/>
              </w:rPr>
              <w:t>противопедикулезная</w:t>
            </w:r>
            <w:proofErr w:type="spellEnd"/>
            <w:r w:rsidRPr="000C7DAB">
              <w:rPr>
                <w:rFonts w:ascii="Times New Roman" w:eastAsia="Times New Roman" w:hAnsi="Times New Roman" w:cs="Times New Roman"/>
                <w:sz w:val="24"/>
                <w:szCs w:val="24"/>
              </w:rPr>
              <w:t xml:space="preserve">, при аварийных </w:t>
            </w:r>
            <w:proofErr w:type="gramStart"/>
            <w:r w:rsidRPr="000C7DAB">
              <w:rPr>
                <w:rFonts w:ascii="Times New Roman" w:eastAsia="Times New Roman" w:hAnsi="Times New Roman" w:cs="Times New Roman"/>
                <w:sz w:val="24"/>
                <w:szCs w:val="24"/>
              </w:rPr>
              <w:t>ситуациях</w:t>
            </w:r>
            <w:proofErr w:type="gramEnd"/>
            <w:r w:rsidRPr="000C7DAB">
              <w:rPr>
                <w:rFonts w:ascii="Times New Roman" w:eastAsia="Times New Roman" w:hAnsi="Times New Roman" w:cs="Times New Roman"/>
                <w:sz w:val="24"/>
                <w:szCs w:val="24"/>
              </w:rPr>
              <w:t>.</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шт.</w:t>
            </w: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Термометры мед., шпателя, перчатки мед</w:t>
            </w:r>
            <w:proofErr w:type="gramStart"/>
            <w:r w:rsidRPr="000C7DAB">
              <w:rPr>
                <w:rFonts w:ascii="Times New Roman" w:eastAsia="Times New Roman" w:hAnsi="Times New Roman" w:cs="Times New Roman"/>
                <w:sz w:val="24"/>
                <w:szCs w:val="24"/>
              </w:rPr>
              <w:t>.</w:t>
            </w:r>
            <w:proofErr w:type="gramEnd"/>
            <w:r w:rsidRPr="000C7DAB">
              <w:rPr>
                <w:rFonts w:ascii="Times New Roman" w:eastAsia="Times New Roman" w:hAnsi="Times New Roman" w:cs="Times New Roman"/>
                <w:sz w:val="24"/>
                <w:szCs w:val="24"/>
              </w:rPr>
              <w:t xml:space="preserve"> </w:t>
            </w:r>
            <w:proofErr w:type="gramStart"/>
            <w:r w:rsidRPr="000C7DAB">
              <w:rPr>
                <w:rFonts w:ascii="Times New Roman" w:eastAsia="Times New Roman" w:hAnsi="Times New Roman" w:cs="Times New Roman"/>
                <w:sz w:val="24"/>
                <w:szCs w:val="24"/>
              </w:rPr>
              <w:t>и</w:t>
            </w:r>
            <w:proofErr w:type="gramEnd"/>
            <w:r w:rsidRPr="000C7DAB">
              <w:rPr>
                <w:rFonts w:ascii="Times New Roman" w:eastAsia="Times New Roman" w:hAnsi="Times New Roman" w:cs="Times New Roman"/>
                <w:sz w:val="24"/>
                <w:szCs w:val="24"/>
              </w:rPr>
              <w:t xml:space="preserve"> др.</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r>
      <w:tr w:rsidR="000C7DAB" w:rsidRPr="000C7DAB" w:rsidTr="00605505">
        <w:tc>
          <w:tcPr>
            <w:tcW w:w="6228" w:type="dxa"/>
            <w:tcBorders>
              <w:top w:val="single" w:sz="4" w:space="0" w:color="000000"/>
              <w:left w:val="single" w:sz="4" w:space="0" w:color="000000"/>
              <w:bottom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Инвентарь и </w:t>
            </w:r>
            <w:proofErr w:type="spellStart"/>
            <w:r w:rsidRPr="000C7DAB">
              <w:rPr>
                <w:rFonts w:ascii="Times New Roman" w:eastAsia="Times New Roman" w:hAnsi="Times New Roman" w:cs="Times New Roman"/>
                <w:sz w:val="24"/>
                <w:szCs w:val="24"/>
              </w:rPr>
              <w:t>дез</w:t>
            </w:r>
            <w:proofErr w:type="spellEnd"/>
            <w:r w:rsidRPr="000C7DAB">
              <w:rPr>
                <w:rFonts w:ascii="Times New Roman" w:eastAsia="Times New Roman" w:hAnsi="Times New Roman" w:cs="Times New Roman"/>
                <w:sz w:val="24"/>
                <w:szCs w:val="24"/>
              </w:rPr>
              <w:t>. средства для генеральной и ежедневной уборки.</w:t>
            </w:r>
          </w:p>
        </w:tc>
        <w:tc>
          <w:tcPr>
            <w:tcW w:w="3430" w:type="dxa"/>
            <w:tcBorders>
              <w:top w:val="single" w:sz="4" w:space="0" w:color="000000"/>
              <w:left w:val="single" w:sz="4" w:space="0" w:color="000000"/>
              <w:bottom w:val="single" w:sz="4" w:space="0" w:color="000000"/>
              <w:right w:val="single" w:sz="4" w:space="0" w:color="000000"/>
            </w:tcBorders>
            <w:shd w:val="clear" w:color="auto" w:fill="auto"/>
          </w:tcPr>
          <w:p w:rsidR="000C7DAB" w:rsidRPr="000C7DAB" w:rsidRDefault="000C7DAB" w:rsidP="000C7DAB">
            <w:pPr>
              <w:widowControl w:val="0"/>
              <w:tabs>
                <w:tab w:val="left" w:pos="9498"/>
              </w:tabs>
              <w:snapToGrid w:val="0"/>
              <w:spacing w:line="276" w:lineRule="auto"/>
              <w:contextualSpacing/>
              <w:jc w:val="both"/>
              <w:rPr>
                <w:rFonts w:ascii="Times New Roman" w:eastAsia="Times New Roman" w:hAnsi="Times New Roman" w:cs="Times New Roman"/>
                <w:sz w:val="24"/>
                <w:szCs w:val="24"/>
              </w:rPr>
            </w:pPr>
          </w:p>
        </w:tc>
      </w:tr>
    </w:tbl>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Перечень мультимедийного оборудования, имеющегося в учебных кабинетах</w:t>
      </w:r>
    </w:p>
    <w:tbl>
      <w:tblPr>
        <w:tblW w:w="0" w:type="auto"/>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964"/>
        <w:gridCol w:w="5234"/>
        <w:gridCol w:w="1360"/>
      </w:tblGrid>
      <w:tr w:rsidR="000C7DAB" w:rsidRPr="000C7DAB" w:rsidTr="00605505">
        <w:trPr>
          <w:trHeight w:hRule="exact" w:val="753"/>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i/>
                <w:sz w:val="24"/>
                <w:szCs w:val="24"/>
              </w:rPr>
            </w:pPr>
          </w:p>
        </w:tc>
        <w:tc>
          <w:tcPr>
            <w:tcW w:w="5234"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i/>
                <w:sz w:val="24"/>
                <w:szCs w:val="24"/>
              </w:rPr>
            </w:pPr>
            <w:r w:rsidRPr="000C7DAB">
              <w:rPr>
                <w:rFonts w:ascii="Times New Roman" w:eastAsia="Times New Roman" w:hAnsi="Times New Roman" w:cs="Times New Roman"/>
                <w:i/>
                <w:sz w:val="24"/>
                <w:szCs w:val="24"/>
              </w:rPr>
              <w:t>Наименование</w:t>
            </w: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i/>
                <w:sz w:val="24"/>
                <w:szCs w:val="24"/>
              </w:rPr>
            </w:pPr>
            <w:r w:rsidRPr="000C7DAB">
              <w:rPr>
                <w:rFonts w:ascii="Times New Roman" w:eastAsia="Times New Roman" w:hAnsi="Times New Roman" w:cs="Times New Roman"/>
                <w:i/>
                <w:sz w:val="24"/>
                <w:szCs w:val="24"/>
              </w:rPr>
              <w:t>Количество</w:t>
            </w:r>
          </w:p>
        </w:tc>
      </w:tr>
      <w:tr w:rsidR="000C7DAB" w:rsidRPr="000C7DAB" w:rsidTr="00605505">
        <w:trPr>
          <w:trHeight w:hRule="exact" w:val="645"/>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Интерактивная доска</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roofErr w:type="spellStart"/>
            <w:r w:rsidRPr="000C7DAB">
              <w:rPr>
                <w:rFonts w:ascii="Times New Roman" w:eastAsia="Times New Roman" w:hAnsi="Times New Roman" w:cs="Times New Roman"/>
                <w:sz w:val="24"/>
                <w:szCs w:val="24"/>
              </w:rPr>
              <w:t>SMARTBoard</w:t>
            </w:r>
            <w:proofErr w:type="spellEnd"/>
            <w:r w:rsidRPr="000C7DAB">
              <w:rPr>
                <w:rFonts w:ascii="Times New Roman" w:eastAsia="Times New Roman" w:hAnsi="Times New Roman" w:cs="Times New Roman"/>
                <w:sz w:val="24"/>
                <w:szCs w:val="24"/>
              </w:rPr>
              <w:t xml:space="preserve">, </w:t>
            </w:r>
            <w:r w:rsidRPr="000C7DAB">
              <w:rPr>
                <w:rFonts w:ascii="Times New Roman" w:eastAsia="Times New Roman" w:hAnsi="Times New Roman" w:cs="Times New Roman"/>
                <w:sz w:val="24"/>
                <w:szCs w:val="24"/>
                <w:lang w:val="en-US"/>
              </w:rPr>
              <w:t xml:space="preserve">Hitachi </w:t>
            </w:r>
            <w:proofErr w:type="spellStart"/>
            <w:r w:rsidRPr="000C7DAB">
              <w:rPr>
                <w:rFonts w:ascii="Times New Roman" w:eastAsia="Times New Roman" w:hAnsi="Times New Roman" w:cs="Times New Roman"/>
                <w:sz w:val="24"/>
                <w:szCs w:val="24"/>
                <w:lang w:val="en-US"/>
              </w:rPr>
              <w:t>StarBoard</w:t>
            </w:r>
            <w:proofErr w:type="spellEnd"/>
            <w:r w:rsidRPr="000C7DAB">
              <w:rPr>
                <w:rFonts w:ascii="Times New Roman" w:eastAsia="Times New Roman" w:hAnsi="Times New Roman" w:cs="Times New Roman"/>
                <w:sz w:val="24"/>
                <w:szCs w:val="24"/>
              </w:rPr>
              <w:t>)</w:t>
            </w: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w:t>
            </w:r>
          </w:p>
        </w:tc>
      </w:tr>
      <w:tr w:rsidR="000C7DAB" w:rsidRPr="000C7DAB" w:rsidTr="00605505">
        <w:trPr>
          <w:trHeight w:hRule="exact" w:val="366"/>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Видеопроектор </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sz w:val="24"/>
                <w:szCs w:val="24"/>
              </w:rPr>
              <w:t>(</w:t>
            </w:r>
            <w:r w:rsidRPr="000C7DAB">
              <w:rPr>
                <w:rFonts w:ascii="Times New Roman" w:eastAsia="Times New Roman" w:hAnsi="Times New Roman" w:cs="Times New Roman"/>
                <w:sz w:val="24"/>
                <w:szCs w:val="24"/>
                <w:lang w:val="en-US"/>
              </w:rPr>
              <w:t>Hitachi</w:t>
            </w:r>
            <w:r w:rsidRPr="000C7DAB">
              <w:rPr>
                <w:rFonts w:ascii="Times New Roman" w:eastAsia="Times New Roman" w:hAnsi="Times New Roman" w:cs="Times New Roman"/>
                <w:sz w:val="24"/>
                <w:szCs w:val="24"/>
              </w:rPr>
              <w:t>, «</w:t>
            </w:r>
            <w:proofErr w:type="spellStart"/>
            <w:r w:rsidRPr="000C7DAB">
              <w:rPr>
                <w:rFonts w:ascii="Times New Roman" w:eastAsia="Times New Roman" w:hAnsi="Times New Roman" w:cs="Times New Roman"/>
                <w:sz w:val="24"/>
                <w:szCs w:val="24"/>
                <w:lang w:val="en-US"/>
              </w:rPr>
              <w:t>Nec</w:t>
            </w:r>
            <w:proofErr w:type="spellEnd"/>
            <w:r w:rsidRPr="000C7DAB">
              <w:rPr>
                <w:rFonts w:ascii="Times New Roman" w:eastAsia="Times New Roman" w:hAnsi="Times New Roman" w:cs="Times New Roman"/>
                <w:sz w:val="24"/>
                <w:szCs w:val="24"/>
              </w:rPr>
              <w:t>», «</w:t>
            </w:r>
            <w:proofErr w:type="spellStart"/>
            <w:r w:rsidRPr="000C7DAB">
              <w:rPr>
                <w:rFonts w:ascii="Times New Roman" w:eastAsia="Times New Roman" w:hAnsi="Times New Roman" w:cs="Times New Roman"/>
                <w:sz w:val="24"/>
                <w:szCs w:val="24"/>
                <w:lang w:val="en-US"/>
              </w:rPr>
              <w:t>Optoma</w:t>
            </w:r>
            <w:proofErr w:type="spellEnd"/>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lang w:val="en-US"/>
              </w:rPr>
              <w:t>AcerX112”</w:t>
            </w:r>
            <w:proofErr w:type="gramEnd"/>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19</w:t>
            </w:r>
          </w:p>
        </w:tc>
      </w:tr>
      <w:tr w:rsidR="000C7DAB" w:rsidRPr="000C7DAB" w:rsidTr="00605505">
        <w:trPr>
          <w:trHeight w:hRule="exact" w:val="675"/>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Планшетный компьютер </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proofErr w:type="gramStart"/>
            <w:r w:rsidRPr="000C7DAB">
              <w:rPr>
                <w:rFonts w:ascii="Times New Roman" w:eastAsia="Times New Roman" w:hAnsi="Times New Roman" w:cs="Times New Roman"/>
                <w:sz w:val="24"/>
                <w:szCs w:val="24"/>
              </w:rPr>
              <w:t>А</w:t>
            </w:r>
            <w:proofErr w:type="spellStart"/>
            <w:proofErr w:type="gramEnd"/>
            <w:r w:rsidRPr="000C7DAB">
              <w:rPr>
                <w:rFonts w:ascii="Times New Roman" w:eastAsia="Times New Roman" w:hAnsi="Times New Roman" w:cs="Times New Roman"/>
                <w:sz w:val="24"/>
                <w:szCs w:val="24"/>
                <w:lang w:val="en-US"/>
              </w:rPr>
              <w:t>sus</w:t>
            </w:r>
            <w:proofErr w:type="spellEnd"/>
            <w:r w:rsidRPr="000C7DAB">
              <w:rPr>
                <w:rFonts w:ascii="Times New Roman" w:eastAsia="Times New Roman" w:hAnsi="Times New Roman" w:cs="Times New Roman"/>
                <w:sz w:val="24"/>
                <w:szCs w:val="24"/>
                <w:lang w:val="en-US"/>
              </w:rPr>
              <w:t xml:space="preserve"> ME301T</w:t>
            </w: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lang w:val="en-US"/>
              </w:rPr>
              <w:t>1</w:t>
            </w:r>
          </w:p>
        </w:tc>
      </w:tr>
      <w:tr w:rsidR="000C7DAB" w:rsidRPr="000C7DAB" w:rsidTr="00605505">
        <w:trPr>
          <w:trHeight w:hRule="exact" w:val="547"/>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rPr>
              <w:t>Ноутбук -</w:t>
            </w:r>
            <w:r w:rsidRPr="000C7DAB">
              <w:rPr>
                <w:rFonts w:ascii="Times New Roman" w:eastAsia="Times New Roman" w:hAnsi="Times New Roman" w:cs="Times New Roman"/>
                <w:sz w:val="24"/>
                <w:szCs w:val="24"/>
                <w:lang w:val="en-US"/>
              </w:rPr>
              <w:t xml:space="preserve"> ICL</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fr-FR"/>
              </w:rPr>
            </w:pPr>
            <w:r w:rsidRPr="000C7DAB">
              <w:rPr>
                <w:rFonts w:ascii="Times New Roman" w:eastAsia="Times New Roman" w:hAnsi="Times New Roman" w:cs="Times New Roman"/>
                <w:sz w:val="24"/>
                <w:szCs w:val="24"/>
                <w:lang w:val="fr-FR"/>
              </w:rPr>
              <w:t xml:space="preserve">Core 2 DUO CPU T300/1,8 GHz/1Gb </w:t>
            </w:r>
            <w:r w:rsidRPr="000C7DAB">
              <w:rPr>
                <w:rFonts w:ascii="Times New Roman" w:eastAsia="Times New Roman" w:hAnsi="Times New Roman" w:cs="Times New Roman"/>
                <w:sz w:val="24"/>
                <w:szCs w:val="24"/>
              </w:rPr>
              <w:t>ОЗУ</w:t>
            </w:r>
            <w:r w:rsidRPr="000C7DAB">
              <w:rPr>
                <w:rFonts w:ascii="Times New Roman" w:eastAsia="Times New Roman" w:hAnsi="Times New Roman" w:cs="Times New Roman"/>
                <w:sz w:val="24"/>
                <w:szCs w:val="24"/>
                <w:lang w:val="fr-FR"/>
              </w:rPr>
              <w:t>/ 150 Gb</w:t>
            </w: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lang w:val="en-US"/>
              </w:rPr>
              <w:t>41</w:t>
            </w:r>
          </w:p>
        </w:tc>
      </w:tr>
      <w:tr w:rsidR="000C7DAB" w:rsidRPr="000C7DAB" w:rsidTr="00605505">
        <w:trPr>
          <w:trHeight w:hRule="exact" w:val="859"/>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Автоматизированное</w:t>
            </w:r>
            <w:r w:rsidRPr="000C7DAB">
              <w:rPr>
                <w:rFonts w:ascii="Times New Roman" w:eastAsia="Times New Roman" w:hAnsi="Times New Roman" w:cs="Times New Roman"/>
                <w:sz w:val="24"/>
                <w:szCs w:val="24"/>
                <w:lang w:val="en-US"/>
              </w:rPr>
              <w:t xml:space="preserve"> </w:t>
            </w:r>
            <w:r w:rsidRPr="000C7DAB">
              <w:rPr>
                <w:rFonts w:ascii="Times New Roman" w:eastAsia="Times New Roman" w:hAnsi="Times New Roman" w:cs="Times New Roman"/>
                <w:sz w:val="24"/>
                <w:szCs w:val="24"/>
              </w:rPr>
              <w:t>рабочее</w:t>
            </w:r>
            <w:r w:rsidRPr="000C7DAB">
              <w:rPr>
                <w:rFonts w:ascii="Times New Roman" w:eastAsia="Times New Roman" w:hAnsi="Times New Roman" w:cs="Times New Roman"/>
                <w:sz w:val="24"/>
                <w:szCs w:val="24"/>
                <w:lang w:val="en-US"/>
              </w:rPr>
              <w:t xml:space="preserve"> </w:t>
            </w:r>
            <w:r w:rsidRPr="000C7DAB">
              <w:rPr>
                <w:rFonts w:ascii="Times New Roman" w:eastAsia="Times New Roman" w:hAnsi="Times New Roman" w:cs="Times New Roman"/>
                <w:sz w:val="24"/>
                <w:szCs w:val="24"/>
              </w:rPr>
              <w:t>место</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lang w:val="en-US"/>
              </w:rPr>
              <w:t xml:space="preserve">Ray P294 </w:t>
            </w: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32</w:t>
            </w:r>
          </w:p>
        </w:tc>
      </w:tr>
      <w:tr w:rsidR="000C7DAB" w:rsidRPr="000C7DAB" w:rsidTr="00605505">
        <w:trPr>
          <w:trHeight w:hRule="exact" w:val="451"/>
        </w:trPr>
        <w:tc>
          <w:tcPr>
            <w:tcW w:w="196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МФУ </w:t>
            </w:r>
          </w:p>
        </w:tc>
        <w:tc>
          <w:tcPr>
            <w:tcW w:w="5234" w:type="dxa"/>
            <w:shd w:val="clear" w:color="auto" w:fill="FFFFFF"/>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rPr>
            </w:pPr>
          </w:p>
        </w:tc>
        <w:tc>
          <w:tcPr>
            <w:tcW w:w="1360" w:type="dxa"/>
            <w:shd w:val="clear" w:color="auto" w:fill="FFFFFF"/>
            <w:vAlign w:val="center"/>
          </w:tcPr>
          <w:p w:rsidR="000C7DAB" w:rsidRPr="000C7DAB" w:rsidRDefault="000C7DAB" w:rsidP="000C7DAB">
            <w:pPr>
              <w:widowControl w:val="0"/>
              <w:shd w:val="clear" w:color="auto" w:fill="FFFFFF"/>
              <w:tabs>
                <w:tab w:val="left" w:pos="9498"/>
              </w:tabs>
              <w:snapToGrid w:val="0"/>
              <w:spacing w:line="276" w:lineRule="auto"/>
              <w:contextualSpacing/>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lang w:val="en-US"/>
              </w:rPr>
              <w:t>2</w:t>
            </w:r>
          </w:p>
        </w:tc>
      </w:tr>
    </w:tbl>
    <w:p w:rsidR="000C7DAB" w:rsidRPr="000C7DAB" w:rsidRDefault="000C7DAB" w:rsidP="000C7DAB">
      <w:pPr>
        <w:widowControl w:val="0"/>
        <w:tabs>
          <w:tab w:val="left" w:pos="9498"/>
        </w:tabs>
        <w:spacing w:line="276" w:lineRule="auto"/>
        <w:contextualSpacing/>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Материально-техническое оснащение.</w:t>
      </w:r>
    </w:p>
    <w:p w:rsidR="000C7DAB" w:rsidRPr="000C7DAB" w:rsidRDefault="000C7DAB" w:rsidP="000C7DAB">
      <w:pPr>
        <w:widowControl w:val="0"/>
        <w:tabs>
          <w:tab w:val="left" w:pos="9498"/>
        </w:tabs>
        <w:spacing w:line="276" w:lineRule="auto"/>
        <w:contextualSpacing/>
        <w:jc w:val="both"/>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3833"/>
        <w:gridCol w:w="4497"/>
      </w:tblGrid>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xml:space="preserve">Наименование оборудованных учебных кабинетов, объектов для проведения практических занятий, объектов </w:t>
            </w:r>
            <w:proofErr w:type="gramStart"/>
            <w:r w:rsidRPr="000C7DAB">
              <w:rPr>
                <w:rFonts w:ascii="Times New Roman" w:eastAsia="Times New Roman" w:hAnsi="Times New Roman" w:cs="Times New Roman"/>
                <w:sz w:val="24"/>
                <w:szCs w:val="24"/>
              </w:rPr>
              <w:t>физической</w:t>
            </w:r>
            <w:proofErr w:type="gramEnd"/>
            <w:r w:rsidRPr="000C7DAB">
              <w:rPr>
                <w:rFonts w:ascii="Times New Roman" w:eastAsia="Times New Roman" w:hAnsi="Times New Roman" w:cs="Times New Roman"/>
                <w:sz w:val="24"/>
                <w:szCs w:val="24"/>
              </w:rPr>
              <w:t xml:space="preserve"> культуры и спорта</w:t>
            </w:r>
          </w:p>
        </w:tc>
        <w:tc>
          <w:tcPr>
            <w:tcW w:w="4819"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Перечень основного оборудования</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1</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Кабинет русского языка и литературы</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стереоколонки</w:t>
            </w:r>
            <w:proofErr w:type="spell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r w:rsidRPr="000C7DAB">
              <w:rPr>
                <w:rFonts w:ascii="Times New Roman" w:eastAsia="Times New Roman" w:hAnsi="Times New Roman" w:cs="Times New Roman"/>
                <w:sz w:val="24"/>
                <w:szCs w:val="24"/>
                <w:lang w:val="en-US" w:eastAsia="ru-RU"/>
              </w:rPr>
              <w:t>CD</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ноутбук;</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таблицы по русскому </w:t>
            </w:r>
            <w:proofErr w:type="spellStart"/>
            <w:r w:rsidRPr="000C7DAB">
              <w:rPr>
                <w:rFonts w:ascii="Times New Roman" w:eastAsia="Times New Roman" w:hAnsi="Times New Roman" w:cs="Times New Roman"/>
                <w:sz w:val="24"/>
                <w:szCs w:val="24"/>
              </w:rPr>
              <w:t>языкау</w:t>
            </w:r>
            <w:proofErr w:type="spellEnd"/>
            <w:r w:rsidRPr="000C7DAB">
              <w:rPr>
                <w:rFonts w:ascii="Times New Roman" w:eastAsia="Times New Roman" w:hAnsi="Times New Roman" w:cs="Times New Roman"/>
                <w:sz w:val="24"/>
                <w:szCs w:val="24"/>
              </w:rPr>
              <w:t>;</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коллекция портретов, видеозаписей, картин</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2</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Кабинет родного языка и литературы</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-интерактивная доска/экран;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таблицы по татарскому языку;</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портреты татарских писателей;</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стереоколонки</w:t>
            </w:r>
            <w:proofErr w:type="spell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аудиозаписи; </w:t>
            </w:r>
            <w:r w:rsidRPr="000C7DAB">
              <w:rPr>
                <w:rFonts w:ascii="Times New Roman" w:eastAsia="Times New Roman" w:hAnsi="Times New Roman" w:cs="Times New Roman"/>
                <w:sz w:val="24"/>
                <w:szCs w:val="24"/>
                <w:lang w:val="en-US" w:eastAsia="ru-RU"/>
              </w:rPr>
              <w:t>CD</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ноутбук</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4</w:t>
            </w:r>
          </w:p>
        </w:tc>
        <w:tc>
          <w:tcPr>
            <w:tcW w:w="4127"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Кабинет английского языка:</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стереоколонки</w:t>
            </w:r>
            <w:proofErr w:type="spell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коллекция аудиозаписей; </w:t>
            </w:r>
            <w:r w:rsidRPr="000C7DAB">
              <w:rPr>
                <w:rFonts w:ascii="Times New Roman" w:eastAsia="Times New Roman" w:hAnsi="Times New Roman" w:cs="Times New Roman"/>
                <w:sz w:val="24"/>
                <w:szCs w:val="24"/>
                <w:lang w:val="en-US" w:eastAsia="ru-RU"/>
              </w:rPr>
              <w:t>CD</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b/>
                <w:bCs/>
                <w:sz w:val="24"/>
                <w:szCs w:val="24"/>
                <w:lang w:eastAsia="ru-RU"/>
              </w:rPr>
            </w:pPr>
            <w:r w:rsidRPr="000C7DAB">
              <w:rPr>
                <w:rFonts w:ascii="Times New Roman" w:eastAsia="Times New Roman" w:hAnsi="Times New Roman" w:cs="Times New Roman"/>
                <w:sz w:val="24"/>
                <w:szCs w:val="24"/>
                <w:lang w:eastAsia="ru-RU"/>
              </w:rPr>
              <w:t>- - ноутбук;</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5</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Кабинет математики</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интерактивная доска/экран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-принтер;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таблиц по математике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Тригонометрические фигуры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Тригонометрическое неравенство</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Треугольники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Многоугольники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Векторы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Стереометрия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Функции и графики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Уравнения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Алгебра 7-11 классы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Геометрия 7-11 классы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Неравенства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Комбинаторика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Теория вероятности</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набор гипсовых геометрических тел</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6</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xml:space="preserve">Кабинет информатики </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интерактивная доска;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мультимедийный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компьютеры 18 (</w:t>
            </w:r>
            <w:proofErr w:type="spellStart"/>
            <w:proofErr w:type="gramStart"/>
            <w:r w:rsidRPr="000C7DAB">
              <w:rPr>
                <w:rFonts w:ascii="Times New Roman" w:eastAsia="Times New Roman" w:hAnsi="Times New Roman" w:cs="Times New Roman"/>
                <w:sz w:val="24"/>
                <w:szCs w:val="24"/>
                <w:lang w:eastAsia="ru-RU"/>
              </w:rPr>
              <w:t>шт</w:t>
            </w:r>
            <w:proofErr w:type="spellEnd"/>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коллекция программного обеспечения;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b/>
                <w:bCs/>
                <w:sz w:val="24"/>
                <w:szCs w:val="24"/>
                <w:lang w:eastAsia="ru-RU"/>
              </w:rPr>
            </w:pPr>
            <w:r w:rsidRPr="000C7DAB">
              <w:rPr>
                <w:rFonts w:ascii="Times New Roman" w:eastAsia="Times New Roman" w:hAnsi="Times New Roman" w:cs="Times New Roman"/>
                <w:sz w:val="24"/>
                <w:szCs w:val="24"/>
                <w:lang w:eastAsia="ru-RU"/>
              </w:rPr>
              <w:t>- принтер;</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7</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Кабинет физики</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модуль контактного датчика МКД СОПС «</w:t>
            </w:r>
            <w:proofErr w:type="spellStart"/>
            <w:r w:rsidRPr="000C7DAB">
              <w:rPr>
                <w:rFonts w:ascii="Times New Roman" w:eastAsia="Times New Roman" w:hAnsi="Times New Roman" w:cs="Times New Roman"/>
                <w:sz w:val="24"/>
                <w:szCs w:val="24"/>
                <w:lang w:eastAsia="ru-RU"/>
              </w:rPr>
              <w:t>Полимет</w:t>
            </w:r>
            <w:proofErr w:type="spell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модуль </w:t>
            </w:r>
            <w:proofErr w:type="spellStart"/>
            <w:r w:rsidRPr="000C7DAB">
              <w:rPr>
                <w:rFonts w:ascii="Times New Roman" w:eastAsia="Times New Roman" w:hAnsi="Times New Roman" w:cs="Times New Roman"/>
                <w:sz w:val="24"/>
                <w:szCs w:val="24"/>
                <w:lang w:eastAsia="ru-RU"/>
              </w:rPr>
              <w:t>токопотребляющего</w:t>
            </w:r>
            <w:proofErr w:type="spellEnd"/>
            <w:r w:rsidRPr="000C7DAB">
              <w:rPr>
                <w:rFonts w:ascii="Times New Roman" w:eastAsia="Times New Roman" w:hAnsi="Times New Roman" w:cs="Times New Roman"/>
                <w:sz w:val="24"/>
                <w:szCs w:val="24"/>
                <w:lang w:eastAsia="ru-RU"/>
              </w:rPr>
              <w:t xml:space="preserve"> датчика МТД</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для демонстрации спектров магнитных полей</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набор для измерения </w:t>
            </w:r>
            <w:proofErr w:type="gramStart"/>
            <w:r w:rsidRPr="000C7DAB">
              <w:rPr>
                <w:rFonts w:ascii="Times New Roman" w:eastAsia="Times New Roman" w:hAnsi="Times New Roman" w:cs="Times New Roman"/>
                <w:sz w:val="24"/>
                <w:szCs w:val="24"/>
                <w:lang w:eastAsia="ru-RU"/>
              </w:rPr>
              <w:t>постоянной</w:t>
            </w:r>
            <w:proofErr w:type="gramEnd"/>
            <w:r w:rsidRPr="000C7DAB">
              <w:rPr>
                <w:rFonts w:ascii="Times New Roman" w:eastAsia="Times New Roman" w:hAnsi="Times New Roman" w:cs="Times New Roman"/>
                <w:sz w:val="24"/>
                <w:szCs w:val="24"/>
                <w:lang w:eastAsia="ru-RU"/>
              </w:rPr>
              <w:t xml:space="preserve"> Планка с использованием лазера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по оптике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по электростатике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осцилографическая</w:t>
            </w:r>
            <w:proofErr w:type="spellEnd"/>
            <w:r w:rsidRPr="000C7DAB">
              <w:rPr>
                <w:rFonts w:ascii="Times New Roman" w:eastAsia="Times New Roman" w:hAnsi="Times New Roman" w:cs="Times New Roman"/>
                <w:sz w:val="24"/>
                <w:szCs w:val="24"/>
                <w:lang w:eastAsia="ru-RU"/>
              </w:rPr>
              <w:t xml:space="preserve"> приставка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счетчик Меркурий 200 1ф2т</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трубка Ньютона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устройство контроля и тестирования системы УКТС СОПС «Полимер»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генератор звуковой частоты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датчик относительной влажности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датчик расстояния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датчик температуры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источник постоянного и переменного напряжения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комплект для практикума по электродинамике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комплект по волновой оптике на основе </w:t>
            </w:r>
            <w:proofErr w:type="spellStart"/>
            <w:r w:rsidRPr="000C7DAB">
              <w:rPr>
                <w:rFonts w:ascii="Times New Roman" w:eastAsia="Times New Roman" w:hAnsi="Times New Roman" w:cs="Times New Roman"/>
                <w:sz w:val="24"/>
                <w:szCs w:val="24"/>
                <w:lang w:eastAsia="ru-RU"/>
              </w:rPr>
              <w:t>графопроектора</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комплект по геометрической оптике на магнитных </w:t>
            </w:r>
            <w:proofErr w:type="gramStart"/>
            <w:r w:rsidRPr="000C7DAB">
              <w:rPr>
                <w:rFonts w:ascii="Times New Roman" w:eastAsia="Times New Roman" w:hAnsi="Times New Roman" w:cs="Times New Roman"/>
                <w:sz w:val="24"/>
                <w:szCs w:val="24"/>
                <w:lang w:eastAsia="ru-RU"/>
              </w:rPr>
              <w:t>держателях</w:t>
            </w:r>
            <w:proofErr w:type="gram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комплект по механике поступательного прямолинейного движения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малый </w:t>
            </w:r>
            <w:proofErr w:type="spellStart"/>
            <w:r w:rsidRPr="000C7DAB">
              <w:rPr>
                <w:rFonts w:ascii="Times New Roman" w:eastAsia="Times New Roman" w:hAnsi="Times New Roman" w:cs="Times New Roman"/>
                <w:sz w:val="24"/>
                <w:szCs w:val="24"/>
                <w:lang w:eastAsia="ru-RU"/>
              </w:rPr>
              <w:t>эксперериментальный</w:t>
            </w:r>
            <w:proofErr w:type="spellEnd"/>
            <w:r w:rsidRPr="000C7DAB">
              <w:rPr>
                <w:rFonts w:ascii="Times New Roman" w:eastAsia="Times New Roman" w:hAnsi="Times New Roman" w:cs="Times New Roman"/>
                <w:sz w:val="24"/>
                <w:szCs w:val="24"/>
                <w:lang w:eastAsia="ru-RU"/>
              </w:rPr>
              <w:t xml:space="preserve"> набор по солнечной энергии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машина волновая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датчиков (температуры, давления, давления, влажности, расстояния)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набор для изучения движения </w:t>
            </w:r>
            <w:proofErr w:type="spellStart"/>
            <w:r w:rsidRPr="000C7DAB">
              <w:rPr>
                <w:rFonts w:ascii="Times New Roman" w:eastAsia="Times New Roman" w:hAnsi="Times New Roman" w:cs="Times New Roman"/>
                <w:sz w:val="24"/>
                <w:szCs w:val="24"/>
                <w:lang w:eastAsia="ru-RU"/>
              </w:rPr>
              <w:t>электроинов</w:t>
            </w:r>
            <w:proofErr w:type="spellEnd"/>
            <w:r w:rsidRPr="000C7DAB">
              <w:rPr>
                <w:rFonts w:ascii="Times New Roman" w:eastAsia="Times New Roman" w:hAnsi="Times New Roman" w:cs="Times New Roman"/>
                <w:sz w:val="24"/>
                <w:szCs w:val="24"/>
                <w:lang w:eastAsia="ru-RU"/>
              </w:rPr>
              <w:t xml:space="preserve"> в электрическом и магнитном полях и тока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для исследования переменного тока, явлений электромагнитной индукции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для исследования принципов радиосвязи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по механике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набор для исследования </w:t>
            </w:r>
            <w:proofErr w:type="spellStart"/>
            <w:r w:rsidRPr="000C7DAB">
              <w:rPr>
                <w:rFonts w:ascii="Times New Roman" w:eastAsia="Times New Roman" w:hAnsi="Times New Roman" w:cs="Times New Roman"/>
                <w:sz w:val="24"/>
                <w:szCs w:val="24"/>
                <w:lang w:eastAsia="ru-RU"/>
              </w:rPr>
              <w:t>электр</w:t>
            </w:r>
            <w:proofErr w:type="gramStart"/>
            <w:r w:rsidRPr="000C7DAB">
              <w:rPr>
                <w:rFonts w:ascii="Times New Roman" w:eastAsia="Times New Roman" w:hAnsi="Times New Roman" w:cs="Times New Roman"/>
                <w:sz w:val="24"/>
                <w:szCs w:val="24"/>
                <w:lang w:eastAsia="ru-RU"/>
              </w:rPr>
              <w:t>.ц</w:t>
            </w:r>
            <w:proofErr w:type="gramEnd"/>
            <w:r w:rsidRPr="000C7DAB">
              <w:rPr>
                <w:rFonts w:ascii="Times New Roman" w:eastAsia="Times New Roman" w:hAnsi="Times New Roman" w:cs="Times New Roman"/>
                <w:sz w:val="24"/>
                <w:szCs w:val="24"/>
                <w:lang w:eastAsia="ru-RU"/>
              </w:rPr>
              <w:t>епей</w:t>
            </w:r>
            <w:proofErr w:type="spellEnd"/>
            <w:r w:rsidRPr="000C7DAB">
              <w:rPr>
                <w:rFonts w:ascii="Times New Roman" w:eastAsia="Times New Roman" w:hAnsi="Times New Roman" w:cs="Times New Roman"/>
                <w:sz w:val="24"/>
                <w:szCs w:val="24"/>
                <w:lang w:eastAsia="ru-RU"/>
              </w:rPr>
              <w:t xml:space="preserve"> постоянного тока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набор по механике (14 </w:t>
            </w:r>
            <w:proofErr w:type="spellStart"/>
            <w:proofErr w:type="gramStart"/>
            <w:r w:rsidRPr="000C7DAB">
              <w:rPr>
                <w:rFonts w:ascii="Times New Roman" w:eastAsia="Times New Roman" w:hAnsi="Times New Roman" w:cs="Times New Roman"/>
                <w:sz w:val="24"/>
                <w:szCs w:val="24"/>
                <w:lang w:eastAsia="ru-RU"/>
              </w:rPr>
              <w:t>шт</w:t>
            </w:r>
            <w:proofErr w:type="spellEnd"/>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набор по электричеству (15 </w:t>
            </w:r>
            <w:proofErr w:type="spellStart"/>
            <w:proofErr w:type="gramStart"/>
            <w:r w:rsidRPr="000C7DAB">
              <w:rPr>
                <w:rFonts w:ascii="Times New Roman" w:eastAsia="Times New Roman" w:hAnsi="Times New Roman" w:cs="Times New Roman"/>
                <w:sz w:val="24"/>
                <w:szCs w:val="24"/>
                <w:lang w:eastAsia="ru-RU"/>
              </w:rPr>
              <w:t>шт</w:t>
            </w:r>
            <w:proofErr w:type="spellEnd"/>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набор по термодинамике, газовым законам и насыщенным парам</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насос вакуумный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осциллограф</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«Международная система единиц СИ»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«Траектория движения»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«Виды деформации»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w:t>
            </w:r>
            <w:proofErr w:type="gramStart"/>
            <w:r w:rsidRPr="000C7DAB">
              <w:rPr>
                <w:rFonts w:ascii="Times New Roman" w:eastAsia="Times New Roman" w:hAnsi="Times New Roman" w:cs="Times New Roman"/>
                <w:sz w:val="24"/>
                <w:szCs w:val="24"/>
                <w:lang w:eastAsia="ru-RU"/>
              </w:rPr>
              <w:t>Физические</w:t>
            </w:r>
            <w:proofErr w:type="gramEnd"/>
            <w:r w:rsidRPr="000C7DAB">
              <w:rPr>
                <w:rFonts w:ascii="Times New Roman" w:eastAsia="Times New Roman" w:hAnsi="Times New Roman" w:cs="Times New Roman"/>
                <w:sz w:val="24"/>
                <w:szCs w:val="24"/>
                <w:lang w:eastAsia="ru-RU"/>
              </w:rPr>
              <w:t xml:space="preserve"> постоянные»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«Молекулярно-кинетическая энергия»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«Термодинамика»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таблица «Курс физики 10 </w:t>
            </w:r>
            <w:proofErr w:type="spellStart"/>
            <w:r w:rsidRPr="000C7DAB">
              <w:rPr>
                <w:rFonts w:ascii="Times New Roman" w:eastAsia="Times New Roman" w:hAnsi="Times New Roman" w:cs="Times New Roman"/>
                <w:sz w:val="24"/>
                <w:szCs w:val="24"/>
                <w:lang w:eastAsia="ru-RU"/>
              </w:rPr>
              <w:t>кл</w:t>
            </w:r>
            <w:proofErr w:type="spell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таблица «Электричество»</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штатив универсальный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сосуд для воды с прямоугольными стенками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груз наборный</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комплект «Вращение»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ведерко Архимеда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Машина волновая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сосуды сообщающиеся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султаны </w:t>
            </w:r>
            <w:proofErr w:type="spellStart"/>
            <w:r w:rsidRPr="000C7DAB">
              <w:rPr>
                <w:rFonts w:ascii="Times New Roman" w:eastAsia="Times New Roman" w:hAnsi="Times New Roman" w:cs="Times New Roman"/>
                <w:sz w:val="24"/>
                <w:szCs w:val="24"/>
                <w:lang w:eastAsia="ru-RU"/>
              </w:rPr>
              <w:t>электрическме</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звонок электрический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прибор для изучения правила Ленца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барометр-анероид</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динамометры демонстрационные</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8</w:t>
            </w:r>
          </w:p>
        </w:tc>
        <w:tc>
          <w:tcPr>
            <w:tcW w:w="4127"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Кабинет истории и обществознания</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-карты по истории;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плакаты и схемы по обществознанию</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9</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Кабинет химии, биологии и географии</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торс человека разборный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скелет человека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интерактивный цифровой микроскоп</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пробирки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воронки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колбы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химические реактивы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дефлегментатаор</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насадка Н-1</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холодильник ХПТ -1-400</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спиртовка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хлоркальцевая</w:t>
            </w:r>
            <w:proofErr w:type="spellEnd"/>
            <w:r w:rsidRPr="000C7DAB">
              <w:rPr>
                <w:rFonts w:ascii="Times New Roman" w:eastAsia="Times New Roman" w:hAnsi="Times New Roman" w:cs="Times New Roman"/>
                <w:sz w:val="24"/>
                <w:szCs w:val="24"/>
                <w:lang w:eastAsia="ru-RU"/>
              </w:rPr>
              <w:t xml:space="preserve"> трубка ТХ-П</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мановакууметр</w:t>
            </w:r>
            <w:proofErr w:type="spellEnd"/>
            <w:r w:rsidRPr="000C7DAB">
              <w:rPr>
                <w:rFonts w:ascii="Times New Roman" w:eastAsia="Times New Roman" w:hAnsi="Times New Roman" w:cs="Times New Roman"/>
                <w:sz w:val="24"/>
                <w:szCs w:val="24"/>
                <w:lang w:eastAsia="ru-RU"/>
              </w:rPr>
              <w:t xml:space="preserve"> МВ – 250</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стеклянные палочки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приборы общего назначения (весы, нагревательные приборы, доска для сушки посуды)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приборы демонстрационные (набор посуды, набор детали для монтажа установок, штативы)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модели (</w:t>
            </w:r>
            <w:proofErr w:type="spellStart"/>
            <w:r w:rsidRPr="000C7DAB">
              <w:rPr>
                <w:rFonts w:ascii="Times New Roman" w:eastAsia="Times New Roman" w:hAnsi="Times New Roman" w:cs="Times New Roman"/>
                <w:sz w:val="24"/>
                <w:szCs w:val="24"/>
                <w:lang w:eastAsia="ru-RU"/>
              </w:rPr>
              <w:t>кристалических</w:t>
            </w:r>
            <w:proofErr w:type="spellEnd"/>
            <w:r w:rsidRPr="000C7DAB">
              <w:rPr>
                <w:rFonts w:ascii="Times New Roman" w:eastAsia="Times New Roman" w:hAnsi="Times New Roman" w:cs="Times New Roman"/>
                <w:sz w:val="24"/>
                <w:szCs w:val="24"/>
                <w:lang w:eastAsia="ru-RU"/>
              </w:rPr>
              <w:t xml:space="preserve"> решеток, строений неорганических веществ)</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натуральные объекты, коллекция (</w:t>
            </w:r>
            <w:proofErr w:type="spellStart"/>
            <w:r w:rsidRPr="000C7DAB">
              <w:rPr>
                <w:rFonts w:ascii="Times New Roman" w:eastAsia="Times New Roman" w:hAnsi="Times New Roman" w:cs="Times New Roman"/>
                <w:sz w:val="24"/>
                <w:szCs w:val="24"/>
                <w:lang w:eastAsia="ru-RU"/>
              </w:rPr>
              <w:t>аллюминий</w:t>
            </w:r>
            <w:proofErr w:type="spellEnd"/>
            <w:r w:rsidRPr="000C7DAB">
              <w:rPr>
                <w:rFonts w:ascii="Times New Roman" w:eastAsia="Times New Roman" w:hAnsi="Times New Roman" w:cs="Times New Roman"/>
                <w:sz w:val="24"/>
                <w:szCs w:val="24"/>
                <w:lang w:eastAsia="ru-RU"/>
              </w:rPr>
              <w:t>, каучук, волокна, пластмассы, топлива и др.)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реактивы №1 Кислоты,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№2 Гидроксиды</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№3 Оксиды металлов (всего наборов 24)</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модели (объемные, остеологические, рельефные, муляжи)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натуральные объекты (гербарии, </w:t>
            </w:r>
            <w:proofErr w:type="spellStart"/>
            <w:r w:rsidRPr="000C7DAB">
              <w:rPr>
                <w:rFonts w:ascii="Times New Roman" w:eastAsia="Times New Roman" w:hAnsi="Times New Roman" w:cs="Times New Roman"/>
                <w:sz w:val="24"/>
                <w:szCs w:val="24"/>
                <w:lang w:eastAsia="ru-RU"/>
              </w:rPr>
              <w:t>микропреператы</w:t>
            </w:r>
            <w:proofErr w:type="spellEnd"/>
            <w:r w:rsidRPr="000C7DAB">
              <w:rPr>
                <w:rFonts w:ascii="Times New Roman" w:eastAsia="Times New Roman" w:hAnsi="Times New Roman" w:cs="Times New Roman"/>
                <w:sz w:val="24"/>
                <w:szCs w:val="24"/>
                <w:lang w:eastAsia="ru-RU"/>
              </w:rPr>
              <w:t xml:space="preserve">, коллекции) -  5 </w:t>
            </w:r>
            <w:proofErr w:type="spellStart"/>
            <w:proofErr w:type="gramStart"/>
            <w:r w:rsidRPr="000C7DAB">
              <w:rPr>
                <w:rFonts w:ascii="Times New Roman" w:eastAsia="Times New Roman" w:hAnsi="Times New Roman" w:cs="Times New Roman"/>
                <w:sz w:val="24"/>
                <w:szCs w:val="24"/>
                <w:lang w:eastAsia="ru-RU"/>
              </w:rPr>
              <w:t>шт</w:t>
            </w:r>
            <w:proofErr w:type="spellEnd"/>
            <w:proofErr w:type="gram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приборы и </w:t>
            </w:r>
            <w:proofErr w:type="spellStart"/>
            <w:r w:rsidRPr="000C7DAB">
              <w:rPr>
                <w:rFonts w:ascii="Times New Roman" w:eastAsia="Times New Roman" w:hAnsi="Times New Roman" w:cs="Times New Roman"/>
                <w:sz w:val="24"/>
                <w:szCs w:val="24"/>
                <w:lang w:eastAsia="ru-RU"/>
              </w:rPr>
              <w:t>присбособления</w:t>
            </w:r>
            <w:proofErr w:type="spellEnd"/>
            <w:r w:rsidRPr="000C7DAB">
              <w:rPr>
                <w:rFonts w:ascii="Times New Roman" w:eastAsia="Times New Roman" w:hAnsi="Times New Roman" w:cs="Times New Roman"/>
                <w:sz w:val="24"/>
                <w:szCs w:val="24"/>
                <w:lang w:eastAsia="ru-RU"/>
              </w:rPr>
              <w:t xml:space="preserve"> (микроскопы)</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10</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Кабинет обслуживающего труда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-швейные машины</w:t>
            </w:r>
            <w:proofErr w:type="gramStart"/>
            <w:r w:rsidRPr="000C7DAB">
              <w:rPr>
                <w:rFonts w:ascii="Times New Roman" w:eastAsia="Times New Roman" w:hAnsi="Times New Roman" w:cs="Times New Roman"/>
                <w:sz w:val="24"/>
                <w:szCs w:val="24"/>
                <w:lang w:eastAsia="ru-RU"/>
              </w:rPr>
              <w:t xml:space="preserve"> ;</w:t>
            </w:r>
            <w:proofErr w:type="gram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машина для обрезки и обработки краев деталей швейных изделий (2 </w:t>
            </w:r>
            <w:proofErr w:type="spellStart"/>
            <w:proofErr w:type="gramStart"/>
            <w:r w:rsidRPr="000C7DAB">
              <w:rPr>
                <w:rFonts w:ascii="Times New Roman" w:eastAsia="Times New Roman" w:hAnsi="Times New Roman" w:cs="Times New Roman"/>
                <w:sz w:val="24"/>
                <w:szCs w:val="24"/>
                <w:lang w:eastAsia="ru-RU"/>
              </w:rPr>
              <w:t>шт</w:t>
            </w:r>
            <w:proofErr w:type="spellEnd"/>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электрическая плита;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кухонный набор кастрюль;</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чайный сервис;</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Коллекция портретов,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видеозаписей,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картин</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11</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Кабинет технического труда</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-макет токарно-винторезного станка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сверлильный станок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фрейзерный</w:t>
            </w:r>
            <w:proofErr w:type="spellEnd"/>
            <w:r w:rsidRPr="000C7DAB">
              <w:rPr>
                <w:rFonts w:ascii="Times New Roman" w:eastAsia="Times New Roman" w:hAnsi="Times New Roman" w:cs="Times New Roman"/>
                <w:sz w:val="24"/>
                <w:szCs w:val="24"/>
                <w:lang w:eastAsia="ru-RU"/>
              </w:rPr>
              <w:t xml:space="preserve"> станок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электролобзик</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электрорубанок</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электродрель</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молотки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ножовка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топор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гвоздодер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лучковая пила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стамеска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напильник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ножовка по  металлу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слесарный верстак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столярный верстак </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12</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Кабинет ОБЖ</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проектор;</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экран;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-ноутбук;</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-электрический стенд по правилам дорожного движения;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стенды по правилам дорожного </w:t>
            </w:r>
            <w:proofErr w:type="spellStart"/>
            <w:proofErr w:type="gramStart"/>
            <w:r w:rsidRPr="000C7DAB">
              <w:rPr>
                <w:rFonts w:ascii="Times New Roman" w:eastAsia="Times New Roman" w:hAnsi="Times New Roman" w:cs="Times New Roman"/>
                <w:sz w:val="24"/>
                <w:szCs w:val="24"/>
                <w:lang w:eastAsia="ru-RU"/>
              </w:rPr>
              <w:t>движени</w:t>
            </w:r>
            <w:proofErr w:type="spellEnd"/>
            <w:r w:rsidRPr="000C7DAB">
              <w:rPr>
                <w:rFonts w:ascii="Times New Roman" w:eastAsia="Times New Roman" w:hAnsi="Times New Roman" w:cs="Times New Roman"/>
                <w:sz w:val="24"/>
                <w:szCs w:val="24"/>
                <w:lang w:eastAsia="ru-RU"/>
              </w:rPr>
              <w:t xml:space="preserve"> и</w:t>
            </w:r>
            <w:proofErr w:type="gramEnd"/>
            <w:r w:rsidRPr="000C7DAB">
              <w:rPr>
                <w:rFonts w:ascii="Times New Roman" w:eastAsia="Times New Roman" w:hAnsi="Times New Roman" w:cs="Times New Roman"/>
                <w:sz w:val="24"/>
                <w:szCs w:val="24"/>
                <w:lang w:eastAsia="ru-RU"/>
              </w:rPr>
              <w:t xml:space="preserve"> оказанию первой медицинской помощи;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макет АК 54 М</w:t>
            </w:r>
          </w:p>
        </w:tc>
      </w:tr>
      <w:tr w:rsidR="000C7DAB" w:rsidRPr="000C7DAB" w:rsidTr="00605505">
        <w:tc>
          <w:tcPr>
            <w:tcW w:w="1368"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Cs/>
                <w:sz w:val="24"/>
                <w:szCs w:val="24"/>
              </w:rPr>
            </w:pPr>
            <w:r w:rsidRPr="000C7DAB">
              <w:rPr>
                <w:rFonts w:ascii="Times New Roman" w:eastAsia="Times New Roman" w:hAnsi="Times New Roman" w:cs="Times New Roman"/>
                <w:bCs/>
                <w:sz w:val="24"/>
                <w:szCs w:val="24"/>
              </w:rPr>
              <w:t>13</w:t>
            </w:r>
          </w:p>
        </w:tc>
        <w:tc>
          <w:tcPr>
            <w:tcW w:w="4127" w:type="dxa"/>
            <w:shd w:val="clear" w:color="auto" w:fill="auto"/>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Спортивный зал</w:t>
            </w:r>
          </w:p>
        </w:tc>
        <w:tc>
          <w:tcPr>
            <w:tcW w:w="4819" w:type="dxa"/>
            <w:shd w:val="clear" w:color="auto" w:fill="auto"/>
          </w:tcPr>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брусья</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шведская стенка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турник навесной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маты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теннисный стол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волейбольная сетка 2</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гимнастическая скамейка</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козел </w:t>
            </w:r>
            <w:proofErr w:type="spellStart"/>
            <w:r w:rsidRPr="000C7DAB">
              <w:rPr>
                <w:rFonts w:ascii="Times New Roman" w:eastAsia="Times New Roman" w:hAnsi="Times New Roman" w:cs="Times New Roman"/>
                <w:sz w:val="24"/>
                <w:szCs w:val="24"/>
                <w:lang w:eastAsia="ru-RU"/>
              </w:rPr>
              <w:t>гимнастичекий</w:t>
            </w:r>
            <w:proofErr w:type="spellEnd"/>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конь спортивный</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гимнастическое </w:t>
            </w:r>
            <w:proofErr w:type="spellStart"/>
            <w:r w:rsidRPr="000C7DAB">
              <w:rPr>
                <w:rFonts w:ascii="Times New Roman" w:eastAsia="Times New Roman" w:hAnsi="Times New Roman" w:cs="Times New Roman"/>
                <w:sz w:val="24"/>
                <w:szCs w:val="24"/>
                <w:lang w:eastAsia="ru-RU"/>
              </w:rPr>
              <w:t>бревное</w:t>
            </w:r>
            <w:proofErr w:type="spellEnd"/>
            <w:r w:rsidRPr="000C7DAB">
              <w:rPr>
                <w:rFonts w:ascii="Times New Roman" w:eastAsia="Times New Roman" w:hAnsi="Times New Roman" w:cs="Times New Roman"/>
                <w:sz w:val="24"/>
                <w:szCs w:val="24"/>
                <w:lang w:eastAsia="ru-RU"/>
              </w:rPr>
              <w:t xml:space="preserve"> напольное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кольца баскетбольные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комплект для игры в бадминтон</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шахматы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штанга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секундомер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гантели</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диски для метания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гранаты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барьеры учебные</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мост гимнастический</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сектор для прыжков в высоту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лыжи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мячи волейбольные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мячи футбольные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мячи баскетбольные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обручи </w:t>
            </w:r>
          </w:p>
          <w:p w:rsidR="000C7DAB" w:rsidRPr="000C7DAB" w:rsidRDefault="000C7DAB" w:rsidP="000C7DAB">
            <w:pPr>
              <w:widowControl w:val="0"/>
              <w:tabs>
                <w:tab w:val="left" w:pos="9498"/>
              </w:tabs>
              <w:autoSpaceDE w:val="0"/>
              <w:autoSpaceDN w:val="0"/>
              <w:adjustRightInd w:val="0"/>
              <w:spacing w:line="276" w:lineRule="auto"/>
              <w:contextualSpacing/>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скакалки </w:t>
            </w:r>
          </w:p>
        </w:tc>
      </w:tr>
    </w:tbl>
    <w:p w:rsidR="000C7DAB" w:rsidRPr="000C7DAB" w:rsidRDefault="000C7DAB" w:rsidP="000C7DAB">
      <w:pPr>
        <w:widowControl w:val="0"/>
        <w:tabs>
          <w:tab w:val="left" w:pos="9498"/>
        </w:tabs>
        <w:spacing w:line="276" w:lineRule="auto"/>
        <w:jc w:val="both"/>
        <w:rPr>
          <w:rFonts w:ascii="Times New Roman" w:eastAsia="Calibri" w:hAnsi="Times New Roman" w:cs="Times New Roman"/>
          <w:b/>
          <w:sz w:val="24"/>
          <w:szCs w:val="24"/>
        </w:rPr>
      </w:pPr>
    </w:p>
    <w:p w:rsidR="000C7DAB" w:rsidRPr="000C7DAB" w:rsidRDefault="000C7DAB" w:rsidP="000C7DAB">
      <w:pPr>
        <w:widowControl w:val="0"/>
        <w:tabs>
          <w:tab w:val="left" w:pos="9498"/>
        </w:tabs>
        <w:spacing w:line="276" w:lineRule="auto"/>
        <w:ind w:firstLine="708"/>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roofErr w:type="spellStart"/>
      <w:r w:rsidRPr="000C7DAB">
        <w:rPr>
          <w:rFonts w:ascii="Times New Roman" w:eastAsia="Times New Roman" w:hAnsi="Times New Roman" w:cs="Times New Roman"/>
          <w:b/>
          <w:sz w:val="24"/>
          <w:szCs w:val="24"/>
        </w:rPr>
        <w:t>Учебно</w:t>
      </w:r>
      <w:proofErr w:type="spellEnd"/>
      <w:r w:rsidRPr="000C7DAB">
        <w:rPr>
          <w:rFonts w:ascii="Times New Roman" w:eastAsia="Times New Roman" w:hAnsi="Times New Roman" w:cs="Times New Roman"/>
          <w:b/>
          <w:sz w:val="24"/>
          <w:szCs w:val="24"/>
        </w:rPr>
        <w:t xml:space="preserve"> – методические  условия  реализации основной образовательной программы начального  общего образования</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Cs/>
          <w:sz w:val="24"/>
          <w:szCs w:val="24"/>
        </w:rPr>
        <w:t>Под информационно-образовательной средой</w:t>
      </w:r>
      <w:r w:rsidRPr="000C7DAB">
        <w:rPr>
          <w:rFonts w:ascii="Times New Roman" w:eastAsia="Times New Roman" w:hAnsi="Times New Roman" w:cs="Times New Roman"/>
          <w:b/>
          <w:bCs/>
          <w:sz w:val="24"/>
          <w:szCs w:val="24"/>
        </w:rPr>
        <w:t xml:space="preserve"> </w:t>
      </w:r>
      <w:r w:rsidRPr="000C7DAB">
        <w:rPr>
          <w:rFonts w:ascii="Times New Roman" w:eastAsia="Times New Roman" w:hAnsi="Times New Roman" w:cs="Times New Roman"/>
          <w:bCs/>
          <w:sz w:val="24"/>
          <w:szCs w:val="24"/>
        </w:rPr>
        <w:t>(ИОС)</w:t>
      </w:r>
      <w:r w:rsidRPr="000C7DAB">
        <w:rPr>
          <w:rFonts w:ascii="Times New Roman" w:eastAsia="Times New Roman" w:hAnsi="Times New Roman" w:cs="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bCs/>
          <w:iCs/>
          <w:sz w:val="24"/>
          <w:szCs w:val="24"/>
        </w:rPr>
        <w:t>Создаваемая</w:t>
      </w:r>
      <w:proofErr w:type="gramEnd"/>
      <w:r w:rsidRPr="000C7DAB">
        <w:rPr>
          <w:rFonts w:ascii="Times New Roman" w:eastAsia="Times New Roman" w:hAnsi="Times New Roman" w:cs="Times New Roman"/>
          <w:bCs/>
          <w:iCs/>
          <w:sz w:val="24"/>
          <w:szCs w:val="24"/>
        </w:rPr>
        <w:t xml:space="preserve"> в образовательной организации ИОС строится в соответствии со следующей иерархией:</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единая информационно-образовательная среда страны;</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единая информационно-образовательная среда региона;</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информационно-образовательная среда образовательной организации;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предметная информационно-образовательная среда;</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информационно-образовательная среда УМК;</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информационно-образовательная среда компонентов УМК;</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информационно-образовательная среда элементов УМК.</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Cs/>
          <w:iCs/>
          <w:sz w:val="24"/>
          <w:szCs w:val="24"/>
        </w:rPr>
        <w:t>Основными элементами ИОС являются:</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информационно-образовательные ресурсы в виде печатной продукции;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информационно-образовательные ресурсы на сменных оптических </w:t>
      </w:r>
      <w:proofErr w:type="gramStart"/>
      <w:r w:rsidRPr="000C7DAB">
        <w:rPr>
          <w:rFonts w:ascii="Times New Roman" w:eastAsia="Calibri" w:hAnsi="Times New Roman" w:cs="Times New Roman"/>
          <w:sz w:val="24"/>
          <w:szCs w:val="24"/>
        </w:rPr>
        <w:t>носителях</w:t>
      </w:r>
      <w:proofErr w:type="gramEnd"/>
      <w:r w:rsidRPr="000C7DAB">
        <w:rPr>
          <w:rFonts w:ascii="Times New Roman" w:eastAsia="Calibri" w:hAnsi="Times New Roman" w:cs="Times New Roman"/>
          <w:sz w:val="24"/>
          <w:szCs w:val="24"/>
        </w:rPr>
        <w:t>;</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информационно-образовательные ресурсы сети Интернет;</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вычислительная и информационно-телекоммуникационная инфраструктура;</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Cs/>
          <w:iCs/>
          <w:sz w:val="24"/>
          <w:szCs w:val="24"/>
        </w:rPr>
        <w:t>Необходимое для использования ИКТ оборудование</w:t>
      </w:r>
      <w:r w:rsidRPr="000C7DAB">
        <w:rPr>
          <w:rFonts w:ascii="Times New Roman" w:eastAsia="Times New Roman" w:hAnsi="Times New Roman" w:cs="Times New Roman"/>
          <w:sz w:val="24"/>
          <w:szCs w:val="24"/>
        </w:rPr>
        <w:t>  отвечает современным требованиям и обеспечивает использование ИКТ:</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 учебной деятельности;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во внеурочной деятельности;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 исследовательской и проектной деятельности;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при </w:t>
      </w:r>
      <w:proofErr w:type="gramStart"/>
      <w:r w:rsidRPr="000C7DAB">
        <w:rPr>
          <w:rFonts w:ascii="Times New Roman" w:eastAsia="Calibri" w:hAnsi="Times New Roman" w:cs="Times New Roman"/>
          <w:sz w:val="24"/>
          <w:szCs w:val="24"/>
        </w:rPr>
        <w:t>измерении</w:t>
      </w:r>
      <w:proofErr w:type="gramEnd"/>
      <w:r w:rsidRPr="000C7DAB">
        <w:rPr>
          <w:rFonts w:ascii="Times New Roman" w:eastAsia="Calibri" w:hAnsi="Times New Roman" w:cs="Times New Roman"/>
          <w:sz w:val="24"/>
          <w:szCs w:val="24"/>
        </w:rPr>
        <w:t>, контроле и оценке результатов образования.</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Cs/>
          <w:iCs/>
          <w:sz w:val="24"/>
          <w:szCs w:val="24"/>
        </w:rPr>
        <w:t>Учебно-методическое и информационное оснащение образовательного процесса</w:t>
      </w:r>
      <w:r w:rsidRPr="000C7DAB">
        <w:rPr>
          <w:rFonts w:ascii="Times New Roman" w:eastAsia="Times New Roman" w:hAnsi="Times New Roman" w:cs="Times New Roman"/>
          <w:sz w:val="24"/>
          <w:szCs w:val="24"/>
        </w:rPr>
        <w:t xml:space="preserve"> обеспечивает возможность:</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реализации индивидуальных образовательных планов учащихся, осуществления их самостоятельной образовательной деятельности;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w:t>
      </w:r>
      <w:proofErr w:type="spellStart"/>
      <w:r w:rsidRPr="000C7DAB">
        <w:rPr>
          <w:rFonts w:ascii="Times New Roman" w:eastAsia="Calibri" w:hAnsi="Times New Roman" w:cs="Times New Roman"/>
          <w:sz w:val="24"/>
          <w:szCs w:val="24"/>
        </w:rPr>
        <w:t>видеосообщений</w:t>
      </w:r>
      <w:proofErr w:type="spellEnd"/>
      <w:r w:rsidRPr="000C7DAB">
        <w:rPr>
          <w:rFonts w:ascii="Times New Roman" w:eastAsia="Calibri" w:hAnsi="Times New Roman" w:cs="Times New Roman"/>
          <w:sz w:val="24"/>
          <w:szCs w:val="24"/>
        </w:rPr>
        <w:t>;</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выступления с аудио-, виде</w:t>
      </w:r>
      <w:proofErr w:type="gramStart"/>
      <w:r w:rsidRPr="000C7DAB">
        <w:rPr>
          <w:rFonts w:ascii="Times New Roman" w:eastAsia="Calibri" w:hAnsi="Times New Roman" w:cs="Times New Roman"/>
          <w:sz w:val="24"/>
          <w:szCs w:val="24"/>
        </w:rPr>
        <w:t>о-</w:t>
      </w:r>
      <w:proofErr w:type="gramEnd"/>
      <w:r w:rsidRPr="000C7DAB">
        <w:rPr>
          <w:rFonts w:ascii="Times New Roman" w:eastAsia="Calibri" w:hAnsi="Times New Roman" w:cs="Times New Roman"/>
          <w:sz w:val="24"/>
          <w:szCs w:val="24"/>
        </w:rPr>
        <w:t xml:space="preserve"> и графическим экранным сопровождением;</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вывода информации на бумагу и т. п. и в трехмерную материальную среду (печать);</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w:t>
      </w:r>
      <w:proofErr w:type="spellStart"/>
      <w:r w:rsidRPr="000C7DAB">
        <w:rPr>
          <w:rFonts w:ascii="Times New Roman" w:eastAsia="Calibri" w:hAnsi="Times New Roman" w:cs="Times New Roman"/>
          <w:sz w:val="24"/>
          <w:szCs w:val="24"/>
        </w:rPr>
        <w:t>гипермедиасообщений</w:t>
      </w:r>
      <w:proofErr w:type="spellEnd"/>
      <w:r w:rsidRPr="000C7DAB">
        <w:rPr>
          <w:rFonts w:ascii="Times New Roman" w:eastAsia="Calibri" w:hAnsi="Times New Roman" w:cs="Times New Roman"/>
          <w:sz w:val="24"/>
          <w:szCs w:val="24"/>
        </w:rPr>
        <w:t xml:space="preserve"> в информационной среде образовательной организации;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поиска и получения информации;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вещания (</w:t>
      </w:r>
      <w:proofErr w:type="spellStart"/>
      <w:r w:rsidRPr="000C7DAB">
        <w:rPr>
          <w:rFonts w:ascii="Times New Roman" w:eastAsia="Calibri" w:hAnsi="Times New Roman" w:cs="Times New Roman"/>
          <w:sz w:val="24"/>
          <w:szCs w:val="24"/>
        </w:rPr>
        <w:t>подкастинга</w:t>
      </w:r>
      <w:proofErr w:type="spellEnd"/>
      <w:r w:rsidRPr="000C7DAB">
        <w:rPr>
          <w:rFonts w:ascii="Times New Roman" w:eastAsia="Calibri" w:hAnsi="Times New Roman" w:cs="Times New Roman"/>
          <w:sz w:val="24"/>
          <w:szCs w:val="24"/>
        </w:rPr>
        <w:t>), использования носимых аудио-, видеоустройств для учебной деятельности на уроке и вне урока;</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общения в Интернете, взаимодействия в социальных группах и сетях, участия в форумах, групповой работы над сообщениями (вики);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создания, заполнения и анализа баз данных, в том числе определителей; их наглядного представления;</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включения учащихся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w:t>
      </w:r>
      <w:proofErr w:type="gramStart"/>
      <w:r w:rsidRPr="000C7DAB">
        <w:rPr>
          <w:rFonts w:ascii="Times New Roman" w:eastAsia="Calibri" w:hAnsi="Times New Roman" w:cs="Times New Roman"/>
          <w:sz w:val="24"/>
          <w:szCs w:val="24"/>
        </w:rPr>
        <w:t>естественно-научных</w:t>
      </w:r>
      <w:proofErr w:type="gramEnd"/>
      <w:r w:rsidRPr="000C7DAB">
        <w:rPr>
          <w:rFonts w:ascii="Times New Roman" w:eastAsia="Calibri" w:hAnsi="Times New Roman" w:cs="Times New Roman"/>
          <w:sz w:val="24"/>
          <w:szCs w:val="24"/>
        </w:rPr>
        <w:t xml:space="preserve"> объектов и явлений;</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художественного творчества с использованием ручных, электрических и </w:t>
      </w:r>
      <w:proofErr w:type="gramStart"/>
      <w:r w:rsidRPr="000C7DAB">
        <w:rPr>
          <w:rFonts w:ascii="Times New Roman" w:eastAsia="Calibri" w:hAnsi="Times New Roman" w:cs="Times New Roman"/>
          <w:sz w:val="24"/>
          <w:szCs w:val="24"/>
        </w:rPr>
        <w:t>ИКТ-инструментов</w:t>
      </w:r>
      <w:proofErr w:type="gramEnd"/>
      <w:r w:rsidRPr="000C7DAB">
        <w:rPr>
          <w:rFonts w:ascii="Times New Roman" w:eastAsia="Calibri" w:hAnsi="Times New Roman" w:cs="Times New Roman"/>
          <w:sz w:val="24"/>
          <w:szCs w:val="24"/>
        </w:rPr>
        <w:t>, реализации художественно-оформительских и издательских проектов, натурной и рисованной мультипликации;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занятий по изучению правил дорожного движения с использованием игр, оборудования, а также компьютерных тренажеров;</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размещения продуктов познавательной, учебно-исследовательской и проектной деятельности учащихся в информационно-образовательной среде образовательной организации;</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обеспечения доступа в школьной библиотеке к информационным ресурсам Интернета, учебной и художественной литературе, коллекциям </w:t>
      </w:r>
      <w:proofErr w:type="spellStart"/>
      <w:r w:rsidRPr="000C7DAB">
        <w:rPr>
          <w:rFonts w:ascii="Times New Roman" w:eastAsia="Calibri" w:hAnsi="Times New Roman" w:cs="Times New Roman"/>
          <w:sz w:val="24"/>
          <w:szCs w:val="24"/>
        </w:rPr>
        <w:t>медиаресурсов</w:t>
      </w:r>
      <w:proofErr w:type="spellEnd"/>
      <w:r w:rsidRPr="000C7DAB">
        <w:rPr>
          <w:rFonts w:ascii="Times New Roman" w:eastAsia="Calibri" w:hAnsi="Times New Roman" w:cs="Times New Roman"/>
          <w:sz w:val="24"/>
          <w:szCs w:val="24"/>
        </w:rPr>
        <w:t xml:space="preserve"> на электронных носителях, множительной технике для тиражирования учебных и методических </w:t>
      </w:r>
      <w:proofErr w:type="spellStart"/>
      <w:r w:rsidRPr="000C7DAB">
        <w:rPr>
          <w:rFonts w:ascii="Times New Roman" w:eastAsia="Calibri" w:hAnsi="Times New Roman" w:cs="Times New Roman"/>
          <w:sz w:val="24"/>
          <w:szCs w:val="24"/>
        </w:rPr>
        <w:t>тексто</w:t>
      </w:r>
      <w:proofErr w:type="spellEnd"/>
      <w:r w:rsidRPr="000C7DAB">
        <w:rPr>
          <w:rFonts w:ascii="Times New Roman" w:eastAsia="Calibri" w:hAnsi="Times New Roman" w:cs="Times New Roman"/>
          <w:sz w:val="24"/>
          <w:szCs w:val="24"/>
        </w:rPr>
        <w:t>-графических и аудио-, видеоматериалов, результатов творческой, научно-исследовательской и проектной деятельности обучающихся;</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проведения массовых мероприятий, собраний, представлений; досуга и общения учащихся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0C7DAB" w:rsidRPr="000C7DAB" w:rsidRDefault="000C7DAB" w:rsidP="000C7DAB">
      <w:pPr>
        <w:widowControl w:val="0"/>
        <w:numPr>
          <w:ilvl w:val="0"/>
          <w:numId w:val="12"/>
        </w:numPr>
        <w:tabs>
          <w:tab w:val="left" w:pos="993"/>
          <w:tab w:val="left" w:pos="9498"/>
        </w:tabs>
        <w:spacing w:after="160"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выпуска школьных печатных изданий, работы школьного телевидения.</w:t>
      </w:r>
    </w:p>
    <w:p w:rsidR="000C7DAB" w:rsidRPr="000C7DAB" w:rsidRDefault="000C7DAB" w:rsidP="000C7DAB">
      <w:pPr>
        <w:widowControl w:val="0"/>
        <w:tabs>
          <w:tab w:val="left" w:pos="993"/>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Все указанные виды деятельности обеспечиваются расходными материалами.</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w w:val="99"/>
          <w:sz w:val="24"/>
          <w:szCs w:val="24"/>
        </w:rPr>
      </w:pPr>
      <w:r w:rsidRPr="000C7DAB">
        <w:rPr>
          <w:rFonts w:ascii="Times New Roman" w:eastAsia="Times New Roman" w:hAnsi="Times New Roman" w:cs="Times New Roman"/>
          <w:b/>
          <w:sz w:val="24"/>
          <w:szCs w:val="24"/>
        </w:rPr>
        <w:t>Состояние информационного оснащения образовательного процесса</w:t>
      </w:r>
    </w:p>
    <w:tbl>
      <w:tblPr>
        <w:tblW w:w="9000" w:type="dxa"/>
        <w:tblInd w:w="106" w:type="dxa"/>
        <w:tblLayout w:type="fixed"/>
        <w:tblCellMar>
          <w:left w:w="0" w:type="dxa"/>
          <w:right w:w="0" w:type="dxa"/>
        </w:tblCellMar>
        <w:tblLook w:val="01E0" w:firstRow="1" w:lastRow="1" w:firstColumn="1" w:lastColumn="1" w:noHBand="0" w:noVBand="0"/>
      </w:tblPr>
      <w:tblGrid>
        <w:gridCol w:w="750"/>
        <w:gridCol w:w="7082"/>
        <w:gridCol w:w="1168"/>
      </w:tblGrid>
      <w:tr w:rsidR="000C7DAB" w:rsidRPr="000C7DAB" w:rsidTr="00605505">
        <w:trPr>
          <w:trHeight w:hRule="exact" w:val="562"/>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w:t>
            </w:r>
            <w:r w:rsidRPr="000C7DAB">
              <w:rPr>
                <w:rFonts w:ascii="Times New Roman" w:eastAsia="Times New Roman" w:hAnsi="Times New Roman" w:cs="Times New Roman"/>
                <w:w w:val="99"/>
                <w:sz w:val="24"/>
                <w:szCs w:val="24"/>
                <w:lang w:eastAsia="ru-RU" w:bidi="ru-RU"/>
              </w:rPr>
              <w:t xml:space="preserve"> </w:t>
            </w:r>
            <w:proofErr w:type="gramStart"/>
            <w:r w:rsidRPr="000C7DAB">
              <w:rPr>
                <w:rFonts w:ascii="Times New Roman" w:eastAsia="Times New Roman" w:hAnsi="Times New Roman" w:cs="Times New Roman"/>
                <w:sz w:val="24"/>
                <w:szCs w:val="24"/>
                <w:lang w:eastAsia="ru-RU" w:bidi="ru-RU"/>
              </w:rPr>
              <w:t>п</w:t>
            </w:r>
            <w:proofErr w:type="gramEnd"/>
            <w:r w:rsidRPr="000C7DAB">
              <w:rPr>
                <w:rFonts w:ascii="Times New Roman" w:eastAsia="Times New Roman" w:hAnsi="Times New Roman" w:cs="Times New Roman"/>
                <w:sz w:val="24"/>
                <w:szCs w:val="24"/>
                <w:lang w:eastAsia="ru-RU" w:bidi="ru-RU"/>
              </w:rPr>
              <w:t>/п</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Наименование ресурса</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w w:val="95"/>
                <w:sz w:val="24"/>
                <w:szCs w:val="24"/>
                <w:lang w:eastAsia="ru-RU" w:bidi="ru-RU"/>
              </w:rPr>
              <w:t>Количество,</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ед.</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Компьютеры, всего в том числе:</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35</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2.</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в кабинетах информатики и ИКТ</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18</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3.</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в предметных кабинетах</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10</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4.</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в административных помещениях</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5</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5.</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xml:space="preserve">- в библиотеке и </w:t>
            </w:r>
            <w:proofErr w:type="spellStart"/>
            <w:r w:rsidRPr="000C7DAB">
              <w:rPr>
                <w:rFonts w:ascii="Times New Roman" w:eastAsia="Times New Roman" w:hAnsi="Times New Roman" w:cs="Times New Roman"/>
                <w:sz w:val="24"/>
                <w:szCs w:val="24"/>
                <w:lang w:eastAsia="ru-RU" w:bidi="ru-RU"/>
              </w:rPr>
              <w:t>медиацентре</w:t>
            </w:r>
            <w:proofErr w:type="spellEnd"/>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6.</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мобильное автоматизированное рабочее место</w:t>
            </w:r>
          </w:p>
        </w:tc>
        <w:tc>
          <w:tcPr>
            <w:tcW w:w="1169" w:type="dxa"/>
            <w:tcBorders>
              <w:top w:val="single" w:sz="4" w:space="0" w:color="000000"/>
              <w:left w:val="single" w:sz="4" w:space="0" w:color="000000"/>
              <w:bottom w:val="single" w:sz="4" w:space="0" w:color="000000"/>
              <w:right w:val="single" w:sz="4" w:space="0" w:color="000000"/>
            </w:tcBorders>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7.</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с доступом к Интернету</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25</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8.</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Сеть в образовательном учреждении (число компьютеров в сети)</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35</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9.</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Принтеры и другие устройства вывода информации на бумагу</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18</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10.</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Сканеры и другие устройства ввода графической информации</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11.</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МФУ – многофункциональные устройства ввода-вывода</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5</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12</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Мультимедийные проекторы</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32</w:t>
            </w:r>
          </w:p>
        </w:tc>
      </w:tr>
      <w:tr w:rsidR="000C7DAB" w:rsidRPr="000C7DAB" w:rsidTr="00605505">
        <w:trPr>
          <w:trHeight w:hRule="exact" w:val="562"/>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13</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 xml:space="preserve">Цифровые образовательные </w:t>
            </w:r>
            <w:proofErr w:type="gramStart"/>
            <w:r w:rsidRPr="000C7DAB">
              <w:rPr>
                <w:rFonts w:ascii="Times New Roman" w:eastAsia="Times New Roman" w:hAnsi="Times New Roman" w:cs="Times New Roman"/>
                <w:sz w:val="24"/>
                <w:szCs w:val="24"/>
                <w:lang w:eastAsia="ru-RU" w:bidi="ru-RU"/>
              </w:rPr>
              <w:t>ресурсы</w:t>
            </w:r>
            <w:proofErr w:type="gramEnd"/>
            <w:r w:rsidRPr="000C7DAB">
              <w:rPr>
                <w:rFonts w:ascii="Times New Roman" w:eastAsia="Times New Roman" w:hAnsi="Times New Roman" w:cs="Times New Roman"/>
                <w:sz w:val="24"/>
                <w:szCs w:val="24"/>
                <w:lang w:eastAsia="ru-RU" w:bidi="ru-RU"/>
              </w:rPr>
              <w:t xml:space="preserve"> /созданные педагогами</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образовательного учреждения</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Имеются</w:t>
            </w:r>
          </w:p>
        </w:tc>
      </w:tr>
      <w:tr w:rsidR="000C7DAB" w:rsidRPr="000C7DAB" w:rsidTr="00605505">
        <w:trPr>
          <w:trHeight w:hRule="exact" w:val="562"/>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14</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Количество компьютеров, на которых установлен пакет свободного</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 xml:space="preserve">программного обеспечения (при лицензионной платформе </w:t>
            </w:r>
            <w:proofErr w:type="spellStart"/>
            <w:r w:rsidRPr="000C7DAB">
              <w:rPr>
                <w:rFonts w:ascii="Times New Roman" w:eastAsia="Times New Roman" w:hAnsi="Times New Roman" w:cs="Times New Roman"/>
                <w:sz w:val="24"/>
                <w:szCs w:val="24"/>
                <w:lang w:eastAsia="ru-RU" w:bidi="ru-RU"/>
              </w:rPr>
              <w:t>Windows</w:t>
            </w:r>
            <w:proofErr w:type="spellEnd"/>
            <w:r w:rsidRPr="000C7DAB">
              <w:rPr>
                <w:rFonts w:ascii="Times New Roman" w:eastAsia="Times New Roman" w:hAnsi="Times New Roman" w:cs="Times New Roman"/>
                <w:sz w:val="24"/>
                <w:szCs w:val="24"/>
                <w:lang w:eastAsia="ru-RU" w:bidi="ru-RU"/>
              </w:rPr>
              <w:t>)</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179</w:t>
            </w:r>
          </w:p>
        </w:tc>
      </w:tr>
      <w:tr w:rsidR="000C7DAB" w:rsidRPr="000C7DAB" w:rsidTr="00605505">
        <w:trPr>
          <w:trHeight w:hRule="exact" w:val="840"/>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15</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Количество компьютеров, на которых подключена система контен</w:t>
            </w:r>
            <w:proofErr w:type="gramStart"/>
            <w:r w:rsidRPr="000C7DAB">
              <w:rPr>
                <w:rFonts w:ascii="Times New Roman" w:eastAsia="Times New Roman" w:hAnsi="Times New Roman" w:cs="Times New Roman"/>
                <w:sz w:val="24"/>
                <w:szCs w:val="24"/>
                <w:lang w:eastAsia="ru-RU" w:bidi="ru-RU"/>
              </w:rPr>
              <w:t>т-</w:t>
            </w:r>
            <w:proofErr w:type="gramEnd"/>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фильтрации, исключающая доступ к интернет - ресурсам,</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несовместимым с задачами образования и воспитания обучающихся</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179</w:t>
            </w:r>
          </w:p>
        </w:tc>
      </w:tr>
      <w:tr w:rsidR="000C7DAB" w:rsidRPr="000C7DAB" w:rsidTr="00605505">
        <w:trPr>
          <w:trHeight w:hRule="exact" w:val="562"/>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16</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Количество компьютеров в свободном доступе для учащихся</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w:t>
            </w:r>
            <w:proofErr w:type="spellStart"/>
            <w:r w:rsidRPr="000C7DAB">
              <w:rPr>
                <w:rFonts w:ascii="Times New Roman" w:eastAsia="Times New Roman" w:hAnsi="Times New Roman" w:cs="Times New Roman"/>
                <w:sz w:val="24"/>
                <w:szCs w:val="24"/>
                <w:lang w:eastAsia="ru-RU" w:bidi="ru-RU"/>
              </w:rPr>
              <w:t>медиацентр</w:t>
            </w:r>
            <w:proofErr w:type="spellEnd"/>
            <w:r w:rsidRPr="000C7DAB">
              <w:rPr>
                <w:rFonts w:ascii="Times New Roman" w:eastAsia="Times New Roman" w:hAnsi="Times New Roman" w:cs="Times New Roman"/>
                <w:sz w:val="24"/>
                <w:szCs w:val="24"/>
                <w:lang w:eastAsia="ru-RU" w:bidi="ru-RU"/>
              </w:rPr>
              <w:t>)</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w:t>
            </w:r>
          </w:p>
        </w:tc>
      </w:tr>
      <w:tr w:rsidR="000C7DAB" w:rsidRPr="000C7DAB" w:rsidTr="00605505">
        <w:trPr>
          <w:trHeight w:hRule="exact" w:val="562"/>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17</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Количество компьютеров в свободном доступе для педагогов</w:t>
            </w:r>
            <w:r w:rsidRPr="000C7DAB">
              <w:rPr>
                <w:rFonts w:ascii="Times New Roman" w:eastAsia="Times New Roman" w:hAnsi="Times New Roman" w:cs="Times New Roman"/>
                <w:w w:val="99"/>
                <w:sz w:val="24"/>
                <w:szCs w:val="24"/>
                <w:lang w:eastAsia="ru-RU" w:bidi="ru-RU"/>
              </w:rPr>
              <w:t xml:space="preserve"> </w:t>
            </w:r>
            <w:r w:rsidRPr="000C7DAB">
              <w:rPr>
                <w:rFonts w:ascii="Times New Roman" w:eastAsia="Times New Roman" w:hAnsi="Times New Roman" w:cs="Times New Roman"/>
                <w:sz w:val="24"/>
                <w:szCs w:val="24"/>
                <w:lang w:eastAsia="ru-RU" w:bidi="ru-RU"/>
              </w:rPr>
              <w:t>(учительская, методический кабинет, библиотека и др.)</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18</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Ноутбуки</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144</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19</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Интерактивные доски</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9</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20</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Графические планшеты</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21</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Цифровые фотоаппараты</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w:t>
            </w:r>
          </w:p>
        </w:tc>
      </w:tr>
      <w:tr w:rsidR="000C7DAB" w:rsidRPr="000C7DAB" w:rsidTr="00605505">
        <w:trPr>
          <w:trHeight w:hRule="exact" w:val="288"/>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22</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Цифровые видеокамеры</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1</w:t>
            </w:r>
          </w:p>
        </w:tc>
      </w:tr>
      <w:tr w:rsidR="000C7DAB" w:rsidRPr="000C7DAB" w:rsidTr="00605505">
        <w:trPr>
          <w:trHeight w:hRule="exact" w:val="283"/>
        </w:trPr>
        <w:tc>
          <w:tcPr>
            <w:tcW w:w="750"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23</w:t>
            </w:r>
          </w:p>
        </w:tc>
        <w:tc>
          <w:tcPr>
            <w:tcW w:w="7087"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val="en-US" w:eastAsia="ru-RU" w:bidi="ru-RU"/>
              </w:rPr>
            </w:pPr>
            <w:r w:rsidRPr="000C7DAB">
              <w:rPr>
                <w:rFonts w:ascii="Times New Roman" w:eastAsia="Times New Roman" w:hAnsi="Times New Roman" w:cs="Times New Roman"/>
                <w:sz w:val="24"/>
                <w:szCs w:val="24"/>
                <w:lang w:eastAsia="ru-RU" w:bidi="ru-RU"/>
              </w:rPr>
              <w:t>Цифровые микроскопы</w:t>
            </w:r>
          </w:p>
        </w:tc>
        <w:tc>
          <w:tcPr>
            <w:tcW w:w="1169" w:type="dxa"/>
            <w:tcBorders>
              <w:top w:val="single" w:sz="4" w:space="0" w:color="000000"/>
              <w:left w:val="single" w:sz="4" w:space="0" w:color="000000"/>
              <w:bottom w:val="single" w:sz="4" w:space="0" w:color="000000"/>
              <w:right w:val="single" w:sz="4" w:space="0" w:color="000000"/>
            </w:tcBorders>
            <w:hideMark/>
          </w:tcPr>
          <w:p w:rsidR="000C7DAB" w:rsidRPr="000C7DAB" w:rsidRDefault="000C7DAB" w:rsidP="000C7DAB">
            <w:pPr>
              <w:widowControl w:val="0"/>
              <w:tabs>
                <w:tab w:val="left" w:pos="9498"/>
              </w:tabs>
              <w:autoSpaceDE w:val="0"/>
              <w:autoSpaceDN w:val="0"/>
              <w:spacing w:line="276" w:lineRule="auto"/>
              <w:contextualSpacing/>
              <w:jc w:val="both"/>
              <w:rPr>
                <w:rFonts w:ascii="Times New Roman" w:eastAsia="Times New Roman" w:hAnsi="Times New Roman" w:cs="Times New Roman"/>
                <w:sz w:val="24"/>
                <w:szCs w:val="24"/>
                <w:lang w:eastAsia="ru-RU" w:bidi="ru-RU"/>
              </w:rPr>
            </w:pPr>
            <w:r w:rsidRPr="000C7DAB">
              <w:rPr>
                <w:rFonts w:ascii="Times New Roman" w:eastAsia="Times New Roman" w:hAnsi="Times New Roman" w:cs="Times New Roman"/>
                <w:sz w:val="24"/>
                <w:szCs w:val="24"/>
                <w:lang w:eastAsia="ru-RU" w:bidi="ru-RU"/>
              </w:rPr>
              <w:t>2</w:t>
            </w:r>
          </w:p>
        </w:tc>
      </w:tr>
    </w:tbl>
    <w:p w:rsidR="000C7DAB" w:rsidRPr="000C7DAB" w:rsidRDefault="000C7DAB" w:rsidP="000C7DAB">
      <w:pPr>
        <w:widowControl w:val="0"/>
        <w:tabs>
          <w:tab w:val="left" w:pos="9498"/>
        </w:tabs>
        <w:spacing w:line="276" w:lineRule="auto"/>
        <w:contextualSpacing/>
        <w:jc w:val="both"/>
        <w:rPr>
          <w:rFonts w:ascii="Times New Roman" w:eastAsia="Calibri" w:hAnsi="Times New Roman" w:cs="Times New Roman"/>
          <w:b/>
          <w:w w:val="99"/>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b/>
          <w:bCs/>
          <w:sz w:val="24"/>
          <w:szCs w:val="24"/>
        </w:rPr>
        <w:t>Создание в образовательной организации информационно-образовательной среды, соответствующей требованиям ФГОС</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p>
    <w:tbl>
      <w:tblPr>
        <w:tblW w:w="0" w:type="auto"/>
        <w:shd w:val="clear" w:color="auto" w:fill="FFFFFF"/>
        <w:tblLook w:val="04A0" w:firstRow="1" w:lastRow="0" w:firstColumn="1" w:lastColumn="0" w:noHBand="0" w:noVBand="1"/>
      </w:tblPr>
      <w:tblGrid>
        <w:gridCol w:w="851"/>
        <w:gridCol w:w="4551"/>
        <w:gridCol w:w="1843"/>
        <w:gridCol w:w="1842"/>
      </w:tblGrid>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b/>
                <w:bCs/>
                <w:sz w:val="24"/>
                <w:szCs w:val="24"/>
              </w:rPr>
            </w:pPr>
            <w:r w:rsidRPr="000C7DAB">
              <w:rPr>
                <w:rFonts w:ascii="Times New Roman" w:eastAsia="Times New Roman" w:hAnsi="Times New Roman" w:cs="Times New Roman"/>
                <w:b/>
                <w:bCs/>
                <w:sz w:val="24"/>
                <w:szCs w:val="24"/>
              </w:rPr>
              <w:t xml:space="preserve">№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b/>
                <w:bCs/>
                <w:sz w:val="24"/>
                <w:szCs w:val="24"/>
              </w:rPr>
              <w:t>п</w:t>
            </w:r>
            <w:proofErr w:type="gramEnd"/>
            <w:r w:rsidRPr="000C7DAB">
              <w:rPr>
                <w:rFonts w:ascii="Times New Roman" w:eastAsia="Times New Roman" w:hAnsi="Times New Roman" w:cs="Times New Roman"/>
                <w:b/>
                <w:bCs/>
                <w:sz w:val="24"/>
                <w:szCs w:val="24"/>
              </w:rPr>
              <w:t>/п</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
                <w:bCs/>
                <w:sz w:val="24"/>
                <w:szCs w:val="24"/>
              </w:rPr>
              <w:t>Необходимые средства</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
                <w:bCs/>
                <w:sz w:val="24"/>
                <w:szCs w:val="24"/>
              </w:rPr>
              <w:t xml:space="preserve">Необходимое количество </w:t>
            </w:r>
            <w:proofErr w:type="gramStart"/>
            <w:r w:rsidRPr="000C7DAB">
              <w:rPr>
                <w:rFonts w:ascii="Times New Roman" w:eastAsia="Times New Roman" w:hAnsi="Times New Roman" w:cs="Times New Roman"/>
                <w:b/>
                <w:bCs/>
                <w:sz w:val="24"/>
                <w:szCs w:val="24"/>
              </w:rPr>
              <w:t>средств</w:t>
            </w:r>
            <w:proofErr w:type="gramEnd"/>
            <w:r w:rsidRPr="000C7DAB">
              <w:rPr>
                <w:rFonts w:ascii="Times New Roman" w:eastAsia="Times New Roman" w:hAnsi="Times New Roman" w:cs="Times New Roman"/>
                <w:b/>
                <w:bCs/>
                <w:sz w:val="24"/>
                <w:szCs w:val="24"/>
              </w:rPr>
              <w:t>/ имеющееся в наличии</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b/>
                <w:bCs/>
                <w:sz w:val="24"/>
                <w:szCs w:val="24"/>
              </w:rPr>
              <w:t>Сроки создания условий в соответствии с требованиями ФГОС</w:t>
            </w: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Технические средства</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roofErr w:type="spellStart"/>
            <w:r w:rsidRPr="000C7DAB">
              <w:rPr>
                <w:rFonts w:ascii="Times New Roman" w:eastAsia="Times New Roman" w:hAnsi="Times New Roman" w:cs="Times New Roman"/>
                <w:sz w:val="24"/>
                <w:szCs w:val="24"/>
              </w:rPr>
              <w:t>нотбуки</w:t>
            </w:r>
            <w:proofErr w:type="spellEnd"/>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проекторы</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интерактивные доски</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roofErr w:type="spellStart"/>
            <w:r w:rsidRPr="000C7DAB">
              <w:rPr>
                <w:rFonts w:ascii="Times New Roman" w:eastAsia="Times New Roman" w:hAnsi="Times New Roman" w:cs="Times New Roman"/>
                <w:sz w:val="24"/>
                <w:szCs w:val="24"/>
              </w:rPr>
              <w:t>брошурователь</w:t>
            </w:r>
            <w:proofErr w:type="spellEnd"/>
            <w:r w:rsidRPr="000C7DAB">
              <w:rPr>
                <w:rFonts w:ascii="Times New Roman" w:eastAsia="Times New Roman" w:hAnsi="Times New Roman" w:cs="Times New Roman"/>
                <w:sz w:val="24"/>
                <w:szCs w:val="24"/>
              </w:rPr>
              <w:t xml:space="preserve">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roofErr w:type="spellStart"/>
            <w:r w:rsidRPr="000C7DAB">
              <w:rPr>
                <w:rFonts w:ascii="Times New Roman" w:eastAsia="Times New Roman" w:hAnsi="Times New Roman" w:cs="Times New Roman"/>
                <w:sz w:val="24"/>
                <w:szCs w:val="24"/>
              </w:rPr>
              <w:t>мфу</w:t>
            </w:r>
            <w:proofErr w:type="spellEnd"/>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сканеры</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доска со средствами, обеспечивающими обратную связь</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конструктор, позволяющий создавать компьютерно-управляемые движущиеся модели с обратной связью</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микрофон</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цифровые датчики с интерфейсом</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144/144</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35/32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15/9</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10/5</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5/0</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5/0</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10/0</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2021</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2022</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II</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Программные инструменты</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-операционные системы и служебные инструменты;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-текстовый редактор для работы с русскими и иноязычными текстами;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-инструмент планирования деятельности; графический редактор для обработки растровых изображений;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-графический редактор для обработки векторных изображений;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-музыкальный редактор;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-редактор подготовки презентаций;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редактор видео;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редактор звука;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-редактор представления </w:t>
            </w:r>
            <w:proofErr w:type="spellStart"/>
            <w:r w:rsidRPr="000C7DAB">
              <w:rPr>
                <w:rFonts w:ascii="Times New Roman" w:eastAsia="Times New Roman" w:hAnsi="Times New Roman" w:cs="Times New Roman"/>
                <w:sz w:val="24"/>
                <w:szCs w:val="24"/>
              </w:rPr>
              <w:t>временнóй</w:t>
            </w:r>
            <w:proofErr w:type="spellEnd"/>
            <w:r w:rsidRPr="000C7DAB">
              <w:rPr>
                <w:rFonts w:ascii="Times New Roman" w:eastAsia="Times New Roman" w:hAnsi="Times New Roman" w:cs="Times New Roman"/>
                <w:sz w:val="24"/>
                <w:szCs w:val="24"/>
              </w:rPr>
              <w:t xml:space="preserve"> информации (линия времени);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-среды для дистанционного он-</w:t>
            </w:r>
            <w:proofErr w:type="spellStart"/>
            <w:r w:rsidRPr="000C7DAB">
              <w:rPr>
                <w:rFonts w:ascii="Times New Roman" w:eastAsia="Times New Roman" w:hAnsi="Times New Roman" w:cs="Times New Roman"/>
                <w:sz w:val="24"/>
                <w:szCs w:val="24"/>
              </w:rPr>
              <w:t>лайн</w:t>
            </w:r>
            <w:proofErr w:type="spellEnd"/>
            <w:r w:rsidRPr="000C7DAB">
              <w:rPr>
                <w:rFonts w:ascii="Times New Roman" w:eastAsia="Times New Roman" w:hAnsi="Times New Roman" w:cs="Times New Roman"/>
                <w:sz w:val="24"/>
                <w:szCs w:val="24"/>
              </w:rPr>
              <w:t xml:space="preserve"> и оф-</w:t>
            </w:r>
            <w:proofErr w:type="spellStart"/>
            <w:r w:rsidRPr="000C7DAB">
              <w:rPr>
                <w:rFonts w:ascii="Times New Roman" w:eastAsia="Times New Roman" w:hAnsi="Times New Roman" w:cs="Times New Roman"/>
                <w:sz w:val="24"/>
                <w:szCs w:val="24"/>
              </w:rPr>
              <w:t>лайн</w:t>
            </w:r>
            <w:proofErr w:type="spellEnd"/>
            <w:r w:rsidRPr="000C7DAB">
              <w:rPr>
                <w:rFonts w:ascii="Times New Roman" w:eastAsia="Times New Roman" w:hAnsi="Times New Roman" w:cs="Times New Roman"/>
                <w:sz w:val="24"/>
                <w:szCs w:val="24"/>
              </w:rPr>
              <w:t xml:space="preserve"> сетевого взаимодействия;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-редактор интернет-сайтов;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-редактор для совместного удаленного редактирования сообщений.</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Требуют обновления</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III</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Обеспечение технической, методической и организационной поддержки</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разработка планов,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-дорожных карт;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-заключение договоров;</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-подготовка локальных </w:t>
            </w:r>
            <w:proofErr w:type="spellStart"/>
            <w:r w:rsidRPr="000C7DAB">
              <w:rPr>
                <w:rFonts w:ascii="Times New Roman" w:eastAsia="Times New Roman" w:hAnsi="Times New Roman" w:cs="Times New Roman"/>
                <w:sz w:val="24"/>
                <w:szCs w:val="24"/>
              </w:rPr>
              <w:t>номативных</w:t>
            </w:r>
            <w:proofErr w:type="spellEnd"/>
            <w:r w:rsidRPr="000C7DAB">
              <w:rPr>
                <w:rFonts w:ascii="Times New Roman" w:eastAsia="Times New Roman" w:hAnsi="Times New Roman" w:cs="Times New Roman"/>
                <w:sz w:val="24"/>
                <w:szCs w:val="24"/>
              </w:rPr>
              <w:t xml:space="preserve"> актов образовательной организации;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подготовка программ формирования </w:t>
            </w:r>
            <w:proofErr w:type="gramStart"/>
            <w:r w:rsidRPr="000C7DAB">
              <w:rPr>
                <w:rFonts w:ascii="Times New Roman" w:eastAsia="Times New Roman" w:hAnsi="Times New Roman" w:cs="Times New Roman"/>
                <w:sz w:val="24"/>
                <w:szCs w:val="24"/>
              </w:rPr>
              <w:t>ИКТ-компетентности</w:t>
            </w:r>
            <w:proofErr w:type="gramEnd"/>
            <w:r w:rsidRPr="000C7DAB">
              <w:rPr>
                <w:rFonts w:ascii="Times New Roman" w:eastAsia="Times New Roman" w:hAnsi="Times New Roman" w:cs="Times New Roman"/>
                <w:sz w:val="24"/>
                <w:szCs w:val="24"/>
              </w:rPr>
              <w:t xml:space="preserve"> работников образовательной организации</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Имеется, требуется доработка </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обновление по мере необходимости</w:t>
            </w: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IV</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Отображение образовательного процесса в информационной среде</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Ведется работа </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V</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Компоненты на бумажных </w:t>
            </w:r>
            <w:proofErr w:type="gramStart"/>
            <w:r w:rsidRPr="000C7DAB">
              <w:rPr>
                <w:rFonts w:ascii="Times New Roman" w:eastAsia="Times New Roman" w:hAnsi="Times New Roman" w:cs="Times New Roman"/>
                <w:sz w:val="24"/>
                <w:szCs w:val="24"/>
              </w:rPr>
              <w:t>носителях</w:t>
            </w:r>
            <w:proofErr w:type="gramEnd"/>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учебники </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Обновление по истечении 5 лет</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8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VI</w:t>
            </w:r>
          </w:p>
        </w:tc>
        <w:tc>
          <w:tcPr>
            <w:tcW w:w="455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Компоненты на CD и DVD</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электронные приложения к учебникам;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-электронные наглядные пособия;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электронные тренажеры; </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электронные практикумы.</w:t>
            </w:r>
          </w:p>
        </w:tc>
        <w:tc>
          <w:tcPr>
            <w:tcW w:w="18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Требуют обновления</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tcPr>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2023</w:t>
            </w:r>
          </w:p>
          <w:p w:rsidR="000C7DAB" w:rsidRPr="000C7DAB" w:rsidRDefault="000C7DAB" w:rsidP="000C7DAB">
            <w:pPr>
              <w:widowControl w:val="0"/>
              <w:tabs>
                <w:tab w:val="left" w:pos="9498"/>
              </w:tabs>
              <w:spacing w:line="276" w:lineRule="auto"/>
              <w:contextualSpacing/>
              <w:jc w:val="both"/>
              <w:rPr>
                <w:rFonts w:ascii="Times New Roman" w:eastAsia="Times New Roman" w:hAnsi="Times New Roman" w:cs="Times New Roman"/>
                <w:sz w:val="24"/>
                <w:szCs w:val="24"/>
              </w:rPr>
            </w:pPr>
          </w:p>
        </w:tc>
      </w:tr>
    </w:tbl>
    <w:p w:rsidR="000C7DAB" w:rsidRPr="000C7DAB" w:rsidRDefault="000C7DAB" w:rsidP="000C7DAB">
      <w:pPr>
        <w:widowControl w:val="0"/>
        <w:tabs>
          <w:tab w:val="left" w:pos="709"/>
          <w:tab w:val="left" w:pos="9498"/>
        </w:tabs>
        <w:spacing w:line="276" w:lineRule="auto"/>
        <w:ind w:firstLine="720"/>
        <w:contextualSpacing/>
        <w:jc w:val="both"/>
        <w:rPr>
          <w:rFonts w:ascii="Times New Roman" w:eastAsia="Times New Roman" w:hAnsi="Times New Roman" w:cs="Times New Roman"/>
          <w:sz w:val="24"/>
          <w:szCs w:val="24"/>
          <w:lang w:eastAsia="ru-RU"/>
        </w:rPr>
      </w:pPr>
    </w:p>
    <w:p w:rsidR="000C7DAB" w:rsidRPr="000C7DAB" w:rsidRDefault="000C7DAB" w:rsidP="000C7DAB">
      <w:pPr>
        <w:widowControl w:val="0"/>
        <w:tabs>
          <w:tab w:val="left" w:pos="709"/>
          <w:tab w:val="left" w:pos="9498"/>
        </w:tabs>
        <w:spacing w:line="276" w:lineRule="auto"/>
        <w:ind w:firstLine="709"/>
        <w:contextualSpacing/>
        <w:jc w:val="both"/>
        <w:rPr>
          <w:rFonts w:ascii="Times New Roman" w:eastAsia="Times New Roman" w:hAnsi="Times New Roman" w:cs="Times New Roman"/>
          <w:sz w:val="24"/>
          <w:szCs w:val="24"/>
          <w:lang w:eastAsia="ru-RU"/>
        </w:rPr>
      </w:pPr>
      <w:bookmarkStart w:id="1" w:name="_Toc226190173"/>
      <w:bookmarkStart w:id="2" w:name="_Toc226190329"/>
      <w:bookmarkStart w:id="3" w:name="_Toc226190379"/>
      <w:bookmarkStart w:id="4" w:name="_Toc237326456"/>
      <w:bookmarkStart w:id="5" w:name="_Toc237336348"/>
      <w:bookmarkStart w:id="6" w:name="_Toc237336443"/>
      <w:bookmarkStart w:id="7" w:name="_Toc237345047"/>
      <w:bookmarkStart w:id="8" w:name="_Toc237345076"/>
      <w:bookmarkStart w:id="9" w:name="_Toc237401810"/>
      <w:bookmarkStart w:id="10" w:name="_Toc237402150"/>
      <w:bookmarkStart w:id="11" w:name="_Toc237402287"/>
      <w:r w:rsidRPr="000C7DAB">
        <w:rPr>
          <w:rFonts w:ascii="Times New Roman" w:eastAsia="Times New Roman" w:hAnsi="Times New Roman" w:cs="Times New Roman"/>
          <w:sz w:val="24"/>
          <w:szCs w:val="24"/>
          <w:lang w:eastAsia="ru-RU"/>
        </w:rPr>
        <w:t>Библиотека образовательного учреждения укомплектована печатными образовательными ресурсами и ЭОР по всем учебным предметам учебного плана, а также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bookmarkEnd w:id="1"/>
      <w:bookmarkEnd w:id="2"/>
      <w:bookmarkEnd w:id="3"/>
      <w:bookmarkEnd w:id="4"/>
      <w:bookmarkEnd w:id="5"/>
      <w:bookmarkEnd w:id="6"/>
      <w:bookmarkEnd w:id="7"/>
      <w:bookmarkEnd w:id="8"/>
      <w:bookmarkEnd w:id="9"/>
      <w:bookmarkEnd w:id="10"/>
      <w:bookmarkEnd w:id="11"/>
      <w:r w:rsidRPr="000C7DAB">
        <w:rPr>
          <w:rFonts w:ascii="Times New Roman" w:eastAsia="Times New Roman" w:hAnsi="Times New Roman" w:cs="Times New Roman"/>
          <w:sz w:val="24"/>
          <w:szCs w:val="24"/>
          <w:lang w:eastAsia="ru-RU"/>
        </w:rPr>
        <w:t xml:space="preserve"> Библиотека школы укомплектована печатными образовательными ресурсами по всем предметам учебного плана, имеет фонд дополнительной литературы. Библиотечный фонд составляет 32492 экземпляра, из них: 7447 экземпляра учебников, 16692 экземпляра художественной литературы, </w:t>
      </w:r>
      <w:proofErr w:type="spellStart"/>
      <w:r w:rsidRPr="000C7DAB">
        <w:rPr>
          <w:rFonts w:ascii="Times New Roman" w:eastAsia="Times New Roman" w:hAnsi="Times New Roman" w:cs="Times New Roman"/>
          <w:sz w:val="24"/>
          <w:szCs w:val="24"/>
          <w:lang w:eastAsia="ru-RU"/>
        </w:rPr>
        <w:t>справочно</w:t>
      </w:r>
      <w:proofErr w:type="spellEnd"/>
      <w:r w:rsidRPr="000C7DAB">
        <w:rPr>
          <w:rFonts w:ascii="Times New Roman" w:eastAsia="Times New Roman" w:hAnsi="Times New Roman" w:cs="Times New Roman"/>
          <w:sz w:val="24"/>
          <w:szCs w:val="24"/>
          <w:lang w:eastAsia="ru-RU"/>
        </w:rPr>
        <w:t xml:space="preserve"> – энциклопедической литературы – 8151 экземпляр. Обеспеченность учебниками учащихся 1-11 классов составляет 100%. </w:t>
      </w:r>
    </w:p>
    <w:p w:rsidR="000C7DAB" w:rsidRPr="000C7DAB" w:rsidRDefault="000C7DAB" w:rsidP="000C7DAB">
      <w:pPr>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u w:val="single"/>
        </w:rPr>
      </w:pPr>
      <w:r w:rsidRPr="000C7DAB">
        <w:rPr>
          <w:rFonts w:ascii="Times New Roman" w:eastAsia="Calibri" w:hAnsi="Times New Roman" w:cs="Times New Roman"/>
          <w:sz w:val="24"/>
          <w:szCs w:val="24"/>
          <w:u w:val="single"/>
        </w:rPr>
        <w:t>Область изменения:</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принципы и  организационные механизмы управления педагогическим коллективом;</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профессиональная готовность педагогических работников к реализации ФГОС НОО;</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нормативно-правовая база;</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система методической работы;</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взаимодействие с внешней средой (социальное и сетевое партнерство);</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материально-техническая база.</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u w:val="single"/>
        </w:rPr>
      </w:pPr>
      <w:r w:rsidRPr="000C7DAB">
        <w:rPr>
          <w:rFonts w:ascii="Times New Roman" w:eastAsia="Calibri" w:hAnsi="Times New Roman" w:cs="Times New Roman"/>
          <w:sz w:val="24"/>
          <w:szCs w:val="24"/>
          <w:u w:val="single"/>
        </w:rPr>
        <w:t>С целью учета приоритетов ФОП НОО необходимо обеспечить:</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курсовую переподготовку по ФГОС всех педагогов, работающих на уровне основного общего образования;</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регулярное информирование родителей и общественности в соответствии с основными приоритетами ФОП НОО;</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-вести мониторинг развития учащихся в соответствии с основными приоритетами программы;</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укреплять материально - техническую базу.</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u w:val="single"/>
        </w:rPr>
      </w:pPr>
      <w:r w:rsidRPr="000C7DAB">
        <w:rPr>
          <w:rFonts w:ascii="Times New Roman" w:eastAsia="Calibri" w:hAnsi="Times New Roman" w:cs="Times New Roman"/>
          <w:sz w:val="24"/>
          <w:szCs w:val="24"/>
          <w:u w:val="single"/>
        </w:rPr>
        <w:t>Критерии эффективности системы условий:</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достижение планируемых результатов освоения ФОП НОО всеми обучающимися;</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выявление и развитие способностей учащихся через систему кружков, клубов;</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-работа с одаренными детьми, организация олимпиад. </w:t>
      </w:r>
      <w:proofErr w:type="spellStart"/>
      <w:r w:rsidRPr="000C7DAB">
        <w:rPr>
          <w:rFonts w:ascii="Times New Roman" w:eastAsia="Calibri" w:hAnsi="Times New Roman" w:cs="Times New Roman"/>
          <w:sz w:val="24"/>
          <w:szCs w:val="24"/>
        </w:rPr>
        <w:t>Конференций</w:t>
      </w:r>
      <w:proofErr w:type="gramStart"/>
      <w:r w:rsidRPr="000C7DAB">
        <w:rPr>
          <w:rFonts w:ascii="Times New Roman" w:eastAsia="Calibri" w:hAnsi="Times New Roman" w:cs="Times New Roman"/>
          <w:sz w:val="24"/>
          <w:szCs w:val="24"/>
        </w:rPr>
        <w:t>.д</w:t>
      </w:r>
      <w:proofErr w:type="gramEnd"/>
      <w:r w:rsidRPr="000C7DAB">
        <w:rPr>
          <w:rFonts w:ascii="Times New Roman" w:eastAsia="Calibri" w:hAnsi="Times New Roman" w:cs="Times New Roman"/>
          <w:sz w:val="24"/>
          <w:szCs w:val="24"/>
        </w:rPr>
        <w:t>испутов</w:t>
      </w:r>
      <w:proofErr w:type="spellEnd"/>
      <w:r w:rsidRPr="000C7DAB">
        <w:rPr>
          <w:rFonts w:ascii="Times New Roman" w:eastAsia="Calibri" w:hAnsi="Times New Roman" w:cs="Times New Roman"/>
          <w:sz w:val="24"/>
          <w:szCs w:val="24"/>
        </w:rPr>
        <w:t>. круглых столов, ролевых игр;</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участие учащихся, родителей (законных представителей), педагогических работников и общественности в разработке ФОП НОО, проектировании и развитии внутришкольной социальной среды;</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эффективное использование времени, отведенного на реализацию ФОП НОО, формируемой участниками образовательной деятельности в соответствии с запросами учащихся и их родителями (законными представителями);</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использование в </w:t>
      </w:r>
      <w:proofErr w:type="gramStart"/>
      <w:r w:rsidRPr="000C7DAB">
        <w:rPr>
          <w:rFonts w:ascii="Times New Roman" w:eastAsia="Calibri" w:hAnsi="Times New Roman" w:cs="Times New Roman"/>
          <w:sz w:val="24"/>
          <w:szCs w:val="24"/>
        </w:rPr>
        <w:t>образовательной</w:t>
      </w:r>
      <w:proofErr w:type="gramEnd"/>
      <w:r w:rsidRPr="000C7DAB">
        <w:rPr>
          <w:rFonts w:ascii="Times New Roman" w:eastAsia="Calibri" w:hAnsi="Times New Roman" w:cs="Times New Roman"/>
          <w:sz w:val="24"/>
          <w:szCs w:val="24"/>
        </w:rPr>
        <w:t xml:space="preserve"> деятельности современных образовательных технологий;</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эффективное управление школой с использованием информационно-коммуникационных технологий, а также механизмов финансирования.</w:t>
      </w:r>
    </w:p>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p>
    <w:p w:rsidR="000C7DAB" w:rsidRPr="000C7DAB" w:rsidRDefault="000C7DAB" w:rsidP="000C7DAB">
      <w:pPr>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Перечень необходимых изменений по направлениям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7195"/>
      </w:tblGrid>
      <w:tr w:rsidR="000C7DAB" w:rsidRPr="000C7DAB" w:rsidTr="00605505">
        <w:tc>
          <w:tcPr>
            <w:tcW w:w="2376" w:type="dxa"/>
          </w:tcPr>
          <w:p w:rsidR="000C7DAB" w:rsidRPr="000C7DAB" w:rsidRDefault="000C7DAB" w:rsidP="000C7DAB">
            <w:pPr>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Направление</w:t>
            </w:r>
          </w:p>
        </w:tc>
        <w:tc>
          <w:tcPr>
            <w:tcW w:w="7195" w:type="dxa"/>
          </w:tcPr>
          <w:p w:rsidR="000C7DAB" w:rsidRPr="000C7DAB" w:rsidRDefault="000C7DAB" w:rsidP="000C7DAB">
            <w:pPr>
              <w:tabs>
                <w:tab w:val="left" w:pos="9498"/>
              </w:tabs>
              <w:spacing w:line="276" w:lineRule="auto"/>
              <w:contextualSpacing/>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Мероприятие</w:t>
            </w:r>
          </w:p>
        </w:tc>
      </w:tr>
      <w:tr w:rsidR="000C7DAB" w:rsidRPr="000C7DAB" w:rsidTr="00605505">
        <w:trPr>
          <w:trHeight w:val="619"/>
        </w:trPr>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Нормативное</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w:t>
            </w:r>
          </w:p>
          <w:p w:rsidR="000C7DAB" w:rsidRPr="000C7DAB" w:rsidRDefault="000C7DAB" w:rsidP="000C7DAB">
            <w:pPr>
              <w:tabs>
                <w:tab w:val="left" w:pos="9498"/>
              </w:tabs>
              <w:spacing w:line="276" w:lineRule="auto"/>
              <w:contextualSpacing/>
              <w:jc w:val="both"/>
              <w:rPr>
                <w:rFonts w:ascii="Times New Roman" w:eastAsia="Calibri" w:hAnsi="Times New Roman" w:cs="Times New Roman"/>
                <w:b/>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Разработка локальных нормативных актов, обеспечивающих реализацию ФОП НОО</w:t>
            </w:r>
          </w:p>
        </w:tc>
      </w:tr>
      <w:tr w:rsidR="000C7DAB" w:rsidRPr="000C7DAB" w:rsidTr="00605505">
        <w:trPr>
          <w:trHeight w:val="342"/>
        </w:trPr>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Внесение изменений и дополнений в ООП НОО</w:t>
            </w:r>
          </w:p>
        </w:tc>
      </w:tr>
      <w:tr w:rsidR="000C7DAB" w:rsidRPr="000C7DAB" w:rsidTr="00605505">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Финансовое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Определение объёма расходов, необходимых для реализации ООП и достижения планируемых результатов, а также механизма их формирования</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Разработка локальных нормативных актов (внесение изменений в них), регламентирующих установление заработной платы работников Учреждения, в том числе стимулирующих выплат</w:t>
            </w:r>
          </w:p>
        </w:tc>
      </w:tr>
      <w:tr w:rsidR="000C7DAB" w:rsidRPr="000C7DAB" w:rsidTr="00605505">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Организационное</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Организация работы творческой группы, координирующей деятельность  по переходу на ФГОС НОО.</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Разработка:</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учебного плана;</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плана </w:t>
            </w:r>
            <w:proofErr w:type="gramStart"/>
            <w:r w:rsidRPr="000C7DAB">
              <w:rPr>
                <w:rFonts w:ascii="Times New Roman" w:eastAsia="Times New Roman" w:hAnsi="Times New Roman" w:cs="Times New Roman"/>
                <w:sz w:val="24"/>
                <w:szCs w:val="24"/>
              </w:rPr>
              <w:t>внеурочной</w:t>
            </w:r>
            <w:proofErr w:type="gramEnd"/>
            <w:r w:rsidRPr="000C7DAB">
              <w:rPr>
                <w:rFonts w:ascii="Times New Roman" w:eastAsia="Times New Roman" w:hAnsi="Times New Roman" w:cs="Times New Roman"/>
                <w:sz w:val="24"/>
                <w:szCs w:val="24"/>
              </w:rPr>
              <w:t xml:space="preserve"> деятельности;</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рабочих программ учебных предметов (курсов), </w:t>
            </w:r>
            <w:proofErr w:type="gramStart"/>
            <w:r w:rsidRPr="000C7DAB">
              <w:rPr>
                <w:rFonts w:ascii="Times New Roman" w:eastAsia="Times New Roman" w:hAnsi="Times New Roman" w:cs="Times New Roman"/>
                <w:sz w:val="24"/>
                <w:szCs w:val="24"/>
              </w:rPr>
              <w:t>внеурочной</w:t>
            </w:r>
            <w:proofErr w:type="gramEnd"/>
            <w:r w:rsidRPr="000C7DAB">
              <w:rPr>
                <w:rFonts w:ascii="Times New Roman" w:eastAsia="Times New Roman" w:hAnsi="Times New Roman" w:cs="Times New Roman"/>
                <w:sz w:val="24"/>
                <w:szCs w:val="24"/>
              </w:rPr>
              <w:t xml:space="preserve"> деятельности;</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календарного учебного графика;</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режима работы Учреждения;</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расписания уроков и </w:t>
            </w:r>
            <w:proofErr w:type="gramStart"/>
            <w:r w:rsidRPr="000C7DAB">
              <w:rPr>
                <w:rFonts w:ascii="Times New Roman" w:eastAsia="Times New Roman" w:hAnsi="Times New Roman" w:cs="Times New Roman"/>
                <w:sz w:val="24"/>
                <w:szCs w:val="24"/>
              </w:rPr>
              <w:t>внеурочной</w:t>
            </w:r>
            <w:proofErr w:type="gramEnd"/>
            <w:r w:rsidRPr="000C7DAB">
              <w:rPr>
                <w:rFonts w:ascii="Times New Roman" w:eastAsia="Times New Roman" w:hAnsi="Times New Roman" w:cs="Times New Roman"/>
                <w:sz w:val="24"/>
                <w:szCs w:val="24"/>
              </w:rPr>
              <w:t xml:space="preserve"> деятельности.</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Приведение материально - технической базы Учреждения в соответствие с действующими санитарными и противопожарными нормами, нормами охраны труда.</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Приведение учебно-методического и информационного обеспечения </w:t>
            </w:r>
            <w:proofErr w:type="gramStart"/>
            <w:r w:rsidRPr="000C7DAB">
              <w:rPr>
                <w:rFonts w:ascii="Times New Roman" w:eastAsia="Times New Roman" w:hAnsi="Times New Roman" w:cs="Times New Roman"/>
                <w:sz w:val="24"/>
                <w:szCs w:val="24"/>
              </w:rPr>
              <w:t>образовательной</w:t>
            </w:r>
            <w:proofErr w:type="gramEnd"/>
            <w:r w:rsidRPr="000C7DAB">
              <w:rPr>
                <w:rFonts w:ascii="Times New Roman" w:eastAsia="Times New Roman" w:hAnsi="Times New Roman" w:cs="Times New Roman"/>
                <w:sz w:val="24"/>
                <w:szCs w:val="24"/>
              </w:rPr>
              <w:t xml:space="preserve"> деятельности в соответствие требованиями ФОП НОО. Обновление информационно-образовательной среды Учреждения.</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Комплектование  фонда  библиотеки для реализации ФГОС НОО </w:t>
            </w:r>
          </w:p>
        </w:tc>
      </w:tr>
      <w:tr w:rsidR="000C7DAB" w:rsidRPr="000C7DAB" w:rsidTr="00605505">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Кадровое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Обеспечение условий для непрерывного профессионального развития педагогических работников Учреждения.</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9498"/>
              </w:tabs>
              <w:spacing w:line="276" w:lineRule="auto"/>
              <w:contextualSpacing/>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Обеспечение условий для прохождения аттестации педагогических работников.</w:t>
            </w:r>
          </w:p>
        </w:tc>
      </w:tr>
      <w:tr w:rsidR="000C7DAB" w:rsidRPr="000C7DAB" w:rsidTr="00605505">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Информационное</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Обеспечение размещение на </w:t>
            </w:r>
            <w:proofErr w:type="gramStart"/>
            <w:r w:rsidRPr="000C7DAB">
              <w:rPr>
                <w:rFonts w:ascii="Times New Roman" w:eastAsia="Times New Roman" w:hAnsi="Times New Roman" w:cs="Times New Roman"/>
                <w:sz w:val="24"/>
                <w:szCs w:val="24"/>
              </w:rPr>
              <w:t>сайте</w:t>
            </w:r>
            <w:proofErr w:type="gramEnd"/>
            <w:r w:rsidRPr="000C7DAB">
              <w:rPr>
                <w:rFonts w:ascii="Times New Roman" w:eastAsia="Times New Roman" w:hAnsi="Times New Roman" w:cs="Times New Roman"/>
                <w:sz w:val="24"/>
                <w:szCs w:val="24"/>
              </w:rPr>
              <w:t xml:space="preserve"> Учреждения информационных материалов о введении ФГОС НОО</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Информирование родительской общественности о ходе введения ФОП НОО</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Обеспечение публичной отчётности Учреждения о ходе и результатах введения ФОП НОО</w:t>
            </w:r>
          </w:p>
        </w:tc>
      </w:tr>
      <w:tr w:rsidR="000C7DAB" w:rsidRPr="000C7DAB" w:rsidTr="00605505">
        <w:tc>
          <w:tcPr>
            <w:tcW w:w="2376" w:type="dxa"/>
            <w:vMerge w:val="restart"/>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Материально­</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техническое</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обеспечение</w:t>
            </w:r>
          </w:p>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Приобретение учебно-лабораторного и компьютерного оборудования</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Пополнение фондов библиотеки Учреждения печатными и электронными образовательными ресурсами</w:t>
            </w:r>
          </w:p>
        </w:tc>
      </w:tr>
      <w:tr w:rsidR="000C7DAB" w:rsidRPr="000C7DAB" w:rsidTr="00605505">
        <w:tc>
          <w:tcPr>
            <w:tcW w:w="2376" w:type="dxa"/>
            <w:vMerge/>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p>
        </w:tc>
        <w:tc>
          <w:tcPr>
            <w:tcW w:w="7195" w:type="dxa"/>
          </w:tcPr>
          <w:p w:rsidR="000C7DAB" w:rsidRPr="000C7DAB" w:rsidRDefault="000C7DAB" w:rsidP="000C7DAB">
            <w:pPr>
              <w:tabs>
                <w:tab w:val="left" w:pos="4500"/>
                <w:tab w:val="left" w:pos="9180"/>
                <w:tab w:val="left" w:pos="9360"/>
                <w:tab w:val="left" w:pos="9498"/>
              </w:tabs>
              <w:suppressAutoHyphens/>
              <w:autoSpaceDE w:val="0"/>
              <w:autoSpaceDN w:val="0"/>
              <w:adjustRightInd w:val="0"/>
              <w:spacing w:line="276" w:lineRule="auto"/>
              <w:contextualSpacing/>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Обеспечение контролируемого доступа участников образовательных отношений к информационным образовательным ресурсам в Интернете</w:t>
            </w:r>
          </w:p>
        </w:tc>
      </w:tr>
    </w:tbl>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 Механизмы достижения целевых ориентиров  в системе условий </w:t>
      </w:r>
    </w:p>
    <w:p w:rsidR="000C7DAB" w:rsidRPr="000C7DAB" w:rsidRDefault="000C7DAB" w:rsidP="000C7DAB">
      <w:pPr>
        <w:tabs>
          <w:tab w:val="left" w:pos="9498"/>
        </w:tabs>
        <w:spacing w:line="276" w:lineRule="auto"/>
        <w:ind w:firstLine="709"/>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0C7DAB" w:rsidRPr="000C7DAB" w:rsidRDefault="000C7DAB" w:rsidP="000C7DAB">
      <w:pPr>
        <w:tabs>
          <w:tab w:val="left" w:pos="9498"/>
        </w:tabs>
        <w:spacing w:line="276" w:lineRule="auto"/>
        <w:ind w:firstLine="709"/>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Созданные в образовательной организации, реализующей основную образовательную программу начального общего образования, условия должны:</w:t>
      </w:r>
    </w:p>
    <w:p w:rsidR="000C7DAB" w:rsidRPr="00565818" w:rsidRDefault="000C7DAB" w:rsidP="00565818">
      <w:pPr>
        <w:pStyle w:val="a3"/>
        <w:numPr>
          <w:ilvl w:val="0"/>
          <w:numId w:val="16"/>
        </w:numPr>
        <w:tabs>
          <w:tab w:val="left" w:pos="993"/>
          <w:tab w:val="left" w:pos="9498"/>
        </w:tabs>
        <w:spacing w:after="160" w:line="276" w:lineRule="auto"/>
        <w:rPr>
          <w:rFonts w:ascii="Times New Roman" w:hAnsi="Times New Roman" w:cs="Times New Roman"/>
          <w:sz w:val="24"/>
          <w:szCs w:val="24"/>
        </w:rPr>
      </w:pPr>
      <w:r w:rsidRPr="00565818">
        <w:rPr>
          <w:rFonts w:ascii="Times New Roman" w:hAnsi="Times New Roman" w:cs="Times New Roman"/>
          <w:sz w:val="24"/>
          <w:szCs w:val="24"/>
        </w:rPr>
        <w:t>соответствовать требованиям ФГОС;</w:t>
      </w:r>
    </w:p>
    <w:p w:rsidR="000C7DAB" w:rsidRPr="00565818" w:rsidRDefault="000C7DAB" w:rsidP="00565818">
      <w:pPr>
        <w:pStyle w:val="a3"/>
        <w:numPr>
          <w:ilvl w:val="0"/>
          <w:numId w:val="16"/>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 xml:space="preserve">гарантировать сохранность и укрепление физического, психологического и социального здоровья </w:t>
      </w:r>
      <w:proofErr w:type="gramStart"/>
      <w:r w:rsidRPr="00565818">
        <w:rPr>
          <w:rFonts w:ascii="Times New Roman" w:hAnsi="Times New Roman" w:cs="Times New Roman"/>
          <w:sz w:val="24"/>
          <w:szCs w:val="24"/>
        </w:rPr>
        <w:t>обучающихся</w:t>
      </w:r>
      <w:proofErr w:type="gramEnd"/>
      <w:r w:rsidRPr="00565818">
        <w:rPr>
          <w:rFonts w:ascii="Times New Roman" w:hAnsi="Times New Roman" w:cs="Times New Roman"/>
          <w:sz w:val="24"/>
          <w:szCs w:val="24"/>
        </w:rPr>
        <w:t xml:space="preserve">; </w:t>
      </w:r>
    </w:p>
    <w:p w:rsidR="000C7DAB" w:rsidRPr="00565818" w:rsidRDefault="000C7DAB" w:rsidP="00565818">
      <w:pPr>
        <w:pStyle w:val="a3"/>
        <w:numPr>
          <w:ilvl w:val="0"/>
          <w:numId w:val="16"/>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0C7DAB" w:rsidRPr="00565818" w:rsidRDefault="000C7DAB" w:rsidP="00565818">
      <w:pPr>
        <w:pStyle w:val="a3"/>
        <w:numPr>
          <w:ilvl w:val="0"/>
          <w:numId w:val="16"/>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 xml:space="preserve">учитывать особенности образовательной организации, его </w:t>
      </w:r>
      <w:proofErr w:type="gramStart"/>
      <w:r w:rsidRPr="00565818">
        <w:rPr>
          <w:rFonts w:ascii="Times New Roman" w:hAnsi="Times New Roman" w:cs="Times New Roman"/>
          <w:sz w:val="24"/>
          <w:szCs w:val="24"/>
        </w:rPr>
        <w:t>организационную</w:t>
      </w:r>
      <w:proofErr w:type="gramEnd"/>
      <w:r w:rsidRPr="00565818">
        <w:rPr>
          <w:rFonts w:ascii="Times New Roman" w:hAnsi="Times New Roman" w:cs="Times New Roman"/>
          <w:sz w:val="24"/>
          <w:szCs w:val="24"/>
        </w:rPr>
        <w:t xml:space="preserve"> структуру, запросы участников образовательной деятельности;</w:t>
      </w:r>
    </w:p>
    <w:p w:rsidR="000C7DAB" w:rsidRPr="00565818" w:rsidRDefault="000C7DAB" w:rsidP="00565818">
      <w:pPr>
        <w:pStyle w:val="a3"/>
        <w:numPr>
          <w:ilvl w:val="0"/>
          <w:numId w:val="16"/>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предоставлять возможность взаимодействия с социальными партнерами, использования ресурсов социума.</w:t>
      </w:r>
    </w:p>
    <w:p w:rsidR="000C7DAB" w:rsidRPr="000C7DAB" w:rsidRDefault="000C7DAB" w:rsidP="000C7DAB">
      <w:pPr>
        <w:tabs>
          <w:tab w:val="left" w:pos="9498"/>
        </w:tabs>
        <w:spacing w:line="276" w:lineRule="auto"/>
        <w:ind w:firstLine="709"/>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Раздел основной образовательной программы образовательной организации, характеризующий систему условий, должен содержать:</w:t>
      </w:r>
    </w:p>
    <w:p w:rsidR="000C7DAB" w:rsidRPr="00605505" w:rsidRDefault="000C7DAB" w:rsidP="00605505">
      <w:pPr>
        <w:pStyle w:val="a3"/>
        <w:numPr>
          <w:ilvl w:val="0"/>
          <w:numId w:val="14"/>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 xml:space="preserve">описание кадровых, </w:t>
      </w:r>
      <w:proofErr w:type="spellStart"/>
      <w:r w:rsidRPr="00605505">
        <w:rPr>
          <w:rFonts w:ascii="Times New Roman" w:hAnsi="Times New Roman" w:cs="Times New Roman"/>
          <w:sz w:val="24"/>
          <w:szCs w:val="24"/>
        </w:rPr>
        <w:t>психолого­педагогических</w:t>
      </w:r>
      <w:proofErr w:type="spellEnd"/>
      <w:r w:rsidRPr="00605505">
        <w:rPr>
          <w:rFonts w:ascii="Times New Roman" w:hAnsi="Times New Roman" w:cs="Times New Roman"/>
          <w:sz w:val="24"/>
          <w:szCs w:val="24"/>
        </w:rPr>
        <w:t xml:space="preserve">, финансовых, </w:t>
      </w:r>
      <w:proofErr w:type="spellStart"/>
      <w:r w:rsidRPr="00605505">
        <w:rPr>
          <w:rFonts w:ascii="Times New Roman" w:hAnsi="Times New Roman" w:cs="Times New Roman"/>
          <w:sz w:val="24"/>
          <w:szCs w:val="24"/>
        </w:rPr>
        <w:t>материально­технических</w:t>
      </w:r>
      <w:proofErr w:type="spellEnd"/>
      <w:r w:rsidRPr="00605505">
        <w:rPr>
          <w:rFonts w:ascii="Times New Roman" w:hAnsi="Times New Roman" w:cs="Times New Roman"/>
          <w:sz w:val="24"/>
          <w:szCs w:val="24"/>
        </w:rPr>
        <w:t xml:space="preserve">, </w:t>
      </w:r>
      <w:proofErr w:type="spellStart"/>
      <w:r w:rsidRPr="00605505">
        <w:rPr>
          <w:rFonts w:ascii="Times New Roman" w:hAnsi="Times New Roman" w:cs="Times New Roman"/>
          <w:sz w:val="24"/>
          <w:szCs w:val="24"/>
        </w:rPr>
        <w:t>информационно­методических</w:t>
      </w:r>
      <w:proofErr w:type="spellEnd"/>
      <w:r w:rsidRPr="00605505">
        <w:rPr>
          <w:rFonts w:ascii="Times New Roman" w:hAnsi="Times New Roman" w:cs="Times New Roman"/>
          <w:sz w:val="24"/>
          <w:szCs w:val="24"/>
        </w:rPr>
        <w:t xml:space="preserve"> условий и ресурсов;</w:t>
      </w:r>
    </w:p>
    <w:p w:rsidR="000C7DAB" w:rsidRPr="00605505" w:rsidRDefault="000C7DAB" w:rsidP="00605505">
      <w:pPr>
        <w:pStyle w:val="a3"/>
        <w:numPr>
          <w:ilvl w:val="0"/>
          <w:numId w:val="14"/>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0C7DAB" w:rsidRPr="00605505" w:rsidRDefault="000C7DAB" w:rsidP="00605505">
      <w:pPr>
        <w:pStyle w:val="a3"/>
        <w:numPr>
          <w:ilvl w:val="0"/>
          <w:numId w:val="14"/>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механизмы достижения целевых ориентиров в системе условий;</w:t>
      </w:r>
    </w:p>
    <w:p w:rsidR="000C7DAB" w:rsidRPr="00605505" w:rsidRDefault="000C7DAB" w:rsidP="00605505">
      <w:pPr>
        <w:pStyle w:val="a3"/>
        <w:numPr>
          <w:ilvl w:val="0"/>
          <w:numId w:val="14"/>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сетевой график (дорожную карту) по формированию необходимой системы условий;</w:t>
      </w:r>
    </w:p>
    <w:p w:rsidR="000C7DAB" w:rsidRPr="00605505" w:rsidRDefault="000C7DAB" w:rsidP="00605505">
      <w:pPr>
        <w:pStyle w:val="a3"/>
        <w:numPr>
          <w:ilvl w:val="0"/>
          <w:numId w:val="14"/>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систему мониторинга и оценки условий.</w:t>
      </w:r>
    </w:p>
    <w:p w:rsidR="000C7DAB" w:rsidRPr="000C7DAB" w:rsidRDefault="000C7DAB" w:rsidP="000C7DAB">
      <w:pPr>
        <w:tabs>
          <w:tab w:val="left" w:pos="9498"/>
        </w:tabs>
        <w:spacing w:line="276" w:lineRule="auto"/>
        <w:ind w:firstLine="709"/>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Описание </w:t>
      </w:r>
      <w:proofErr w:type="gramStart"/>
      <w:r w:rsidRPr="000C7DAB">
        <w:rPr>
          <w:rFonts w:ascii="Times New Roman" w:eastAsia="Times New Roman" w:hAnsi="Times New Roman" w:cs="Times New Roman"/>
          <w:sz w:val="24"/>
          <w:szCs w:val="24"/>
          <w:lang w:eastAsia="ru-RU"/>
        </w:rPr>
        <w:t>системы условий реализации основной образовательной программы образовательной организации</w:t>
      </w:r>
      <w:proofErr w:type="gramEnd"/>
      <w:r w:rsidRPr="000C7DAB">
        <w:rPr>
          <w:rFonts w:ascii="Times New Roman" w:eastAsia="Times New Roman" w:hAnsi="Times New Roman" w:cs="Times New Roman"/>
          <w:sz w:val="24"/>
          <w:szCs w:val="24"/>
          <w:lang w:eastAsia="ru-RU"/>
        </w:rPr>
        <w:t xml:space="preserve"> должно базироваться на результатах проведенной в ходе разработки программы комплексной </w:t>
      </w:r>
      <w:proofErr w:type="spellStart"/>
      <w:r w:rsidRPr="000C7DAB">
        <w:rPr>
          <w:rFonts w:ascii="Times New Roman" w:eastAsia="Times New Roman" w:hAnsi="Times New Roman" w:cs="Times New Roman"/>
          <w:sz w:val="24"/>
          <w:szCs w:val="24"/>
          <w:lang w:eastAsia="ru-RU"/>
        </w:rPr>
        <w:t>аналитико­обобщающей</w:t>
      </w:r>
      <w:proofErr w:type="spellEnd"/>
      <w:r w:rsidRPr="000C7DAB">
        <w:rPr>
          <w:rFonts w:ascii="Times New Roman" w:eastAsia="Times New Roman" w:hAnsi="Times New Roman" w:cs="Times New Roman"/>
          <w:sz w:val="24"/>
          <w:szCs w:val="24"/>
          <w:lang w:eastAsia="ru-RU"/>
        </w:rPr>
        <w:t xml:space="preserve"> и прогностической работы, включающей:</w:t>
      </w:r>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proofErr w:type="gramStart"/>
      <w:r w:rsidRPr="00605505">
        <w:rPr>
          <w:rFonts w:ascii="Times New Roman" w:hAnsi="Times New Roman" w:cs="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roofErr w:type="gramEnd"/>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разработку сетевого графика (дорожной карты) создания необходимой системы условий;</w:t>
      </w:r>
    </w:p>
    <w:p w:rsidR="000C7DAB" w:rsidRPr="00605505" w:rsidRDefault="000C7DAB" w:rsidP="00605505">
      <w:pPr>
        <w:pStyle w:val="a3"/>
        <w:numPr>
          <w:ilvl w:val="0"/>
          <w:numId w:val="15"/>
        </w:numPr>
        <w:tabs>
          <w:tab w:val="left" w:pos="993"/>
          <w:tab w:val="left" w:pos="9498"/>
        </w:tabs>
        <w:spacing w:after="160" w:line="276" w:lineRule="auto"/>
        <w:jc w:val="both"/>
        <w:rPr>
          <w:rFonts w:ascii="Times New Roman" w:hAnsi="Times New Roman" w:cs="Times New Roman"/>
          <w:sz w:val="24"/>
          <w:szCs w:val="24"/>
        </w:rPr>
      </w:pPr>
      <w:r w:rsidRPr="00605505">
        <w:rPr>
          <w:rFonts w:ascii="Times New Roman" w:hAnsi="Times New Roman" w:cs="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Сетевой график (дорожная карта) по формированию необходимой системы условий реализации основной образовательной программы</w:t>
      </w:r>
    </w:p>
    <w:tbl>
      <w:tblPr>
        <w:tblpPr w:leftFromText="180" w:rightFromText="180" w:vertAnchor="text" w:horzAnchor="margin" w:tblpXSpec="center" w:tblpY="229"/>
        <w:tblW w:w="10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1"/>
        <w:gridCol w:w="6237"/>
        <w:gridCol w:w="1549"/>
      </w:tblGrid>
      <w:tr w:rsidR="000C7DAB" w:rsidRPr="000C7DAB" w:rsidTr="00605505">
        <w:tc>
          <w:tcPr>
            <w:tcW w:w="2661"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   Направление</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 мероприятий</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Мероприятия</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Сроки реализации</w:t>
            </w:r>
          </w:p>
        </w:tc>
      </w:tr>
      <w:tr w:rsidR="000C7DAB" w:rsidRPr="000C7DAB" w:rsidTr="00605505">
        <w:trPr>
          <w:trHeight w:val="906"/>
        </w:trPr>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numPr>
                <w:ilvl w:val="0"/>
                <w:numId w:val="3"/>
              </w:numPr>
              <w:tabs>
                <w:tab w:val="left" w:pos="9498"/>
              </w:tabs>
              <w:spacing w:after="160" w:line="276" w:lineRule="auto"/>
              <w:ind w:left="709" w:hanging="284"/>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Нормативное</w:t>
            </w:r>
          </w:p>
          <w:p w:rsidR="000C7DAB" w:rsidRPr="000C7DAB" w:rsidRDefault="000C7DAB" w:rsidP="000C7DAB">
            <w:pPr>
              <w:widowControl w:val="0"/>
              <w:tabs>
                <w:tab w:val="left" w:pos="9498"/>
              </w:tabs>
              <w:spacing w:line="276" w:lineRule="auto"/>
              <w:ind w:left="709" w:hanging="284"/>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обеспечение введения Стандарта</w:t>
            </w:r>
          </w:p>
          <w:p w:rsidR="000C7DAB" w:rsidRPr="000C7DAB" w:rsidRDefault="000C7DAB" w:rsidP="000C7DAB">
            <w:pPr>
              <w:widowControl w:val="0"/>
              <w:tabs>
                <w:tab w:val="left" w:pos="9498"/>
              </w:tabs>
              <w:spacing w:line="276" w:lineRule="auto"/>
              <w:ind w:hanging="284"/>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 </w:t>
            </w:r>
          </w:p>
        </w:tc>
        <w:tc>
          <w:tcPr>
            <w:tcW w:w="6237" w:type="dxa"/>
            <w:tcBorders>
              <w:top w:val="single" w:sz="4" w:space="0" w:color="auto"/>
              <w:left w:val="single" w:sz="4" w:space="0" w:color="auto"/>
              <w:right w:val="single" w:sz="4" w:space="0" w:color="auto"/>
            </w:tcBorders>
          </w:tcPr>
          <w:p w:rsidR="000C7DAB" w:rsidRPr="000C7DAB" w:rsidRDefault="000C7DAB" w:rsidP="000C7DAB">
            <w:pPr>
              <w:widowControl w:val="0"/>
              <w:numPr>
                <w:ilvl w:val="0"/>
                <w:numId w:val="7"/>
              </w:numPr>
              <w:tabs>
                <w:tab w:val="left" w:pos="9498"/>
              </w:tabs>
              <w:spacing w:after="160" w:line="276" w:lineRule="auto"/>
              <w:ind w:hanging="828"/>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1.Наличие решения органа государственно-общественного управления (совета школы, управляющего совета, попечительского совета) о введении в образовательном учреждении  Стандарта</w:t>
            </w:r>
          </w:p>
        </w:tc>
        <w:tc>
          <w:tcPr>
            <w:tcW w:w="1549" w:type="dxa"/>
            <w:tcBorders>
              <w:top w:val="single" w:sz="4" w:space="0" w:color="auto"/>
              <w:left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 начале учебного года</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3. Разработка на основе примерной основной образовательной программы начального общего образования основной образовательной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программы образовательного учреждения</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 мае</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numPr>
                <w:ilvl w:val="0"/>
                <w:numId w:val="4"/>
              </w:numPr>
              <w:tabs>
                <w:tab w:val="left" w:pos="9498"/>
              </w:tabs>
              <w:spacing w:after="160" w:line="276" w:lineRule="auto"/>
              <w:ind w:hanging="284"/>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Утверждение </w:t>
            </w:r>
            <w:proofErr w:type="gramStart"/>
            <w:r w:rsidRPr="000C7DAB">
              <w:rPr>
                <w:rFonts w:ascii="Times New Roman" w:eastAsia="Times New Roman" w:hAnsi="Times New Roman" w:cs="Times New Roman"/>
                <w:sz w:val="24"/>
                <w:szCs w:val="24"/>
              </w:rPr>
              <w:t>основной</w:t>
            </w:r>
            <w:proofErr w:type="gramEnd"/>
            <w:r w:rsidRPr="000C7DAB">
              <w:rPr>
                <w:rFonts w:ascii="Times New Roman" w:eastAsia="Times New Roman" w:hAnsi="Times New Roman" w:cs="Times New Roman"/>
                <w:sz w:val="24"/>
                <w:szCs w:val="24"/>
              </w:rPr>
              <w:t xml:space="preserve"> образовательной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программы образовательного учреждения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 августе на педсовете</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5. Обеспечение соответствия нормативной базы школы требованиям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numPr>
                <w:ilvl w:val="0"/>
                <w:numId w:val="5"/>
              </w:numPr>
              <w:tabs>
                <w:tab w:val="left" w:pos="9498"/>
              </w:tabs>
              <w:spacing w:after="160" w:line="276" w:lineRule="auto"/>
              <w:ind w:hanging="284"/>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Приведение должностных инструкций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работников образовательного учреждения </w:t>
            </w:r>
            <w:proofErr w:type="gramStart"/>
            <w:r w:rsidRPr="000C7DAB">
              <w:rPr>
                <w:rFonts w:ascii="Times New Roman" w:eastAsia="Times New Roman" w:hAnsi="Times New Roman" w:cs="Times New Roman"/>
                <w:sz w:val="24"/>
                <w:szCs w:val="24"/>
              </w:rPr>
              <w:t>в</w:t>
            </w:r>
            <w:proofErr w:type="gramEnd"/>
            <w:r w:rsidRPr="000C7DAB">
              <w:rPr>
                <w:rFonts w:ascii="Times New Roman" w:eastAsia="Times New Roman" w:hAnsi="Times New Roman" w:cs="Times New Roman"/>
                <w:sz w:val="24"/>
                <w:szCs w:val="24"/>
              </w:rPr>
              <w:t xml:space="preserve">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соответствие с требованиями Стандарта и</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тарифно-квалификационными характеристиками</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 к 1 сентября</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numPr>
                <w:ilvl w:val="0"/>
                <w:numId w:val="5"/>
              </w:numPr>
              <w:tabs>
                <w:tab w:val="left" w:pos="9498"/>
              </w:tabs>
              <w:spacing w:after="160" w:line="276" w:lineRule="auto"/>
              <w:ind w:hanging="317"/>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Разработка и утверждение плана-графика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введения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 к 1 сентября</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8. Определение списка учебников и учебных пособий, используемых в образовательном процессе в соответствии со Стандартом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 в апреле</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9. Разработка: — образовательных программ (индивидуальных и др.);</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учебного плана;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рабочих программ учебных предметов, курсов, дисциплин, модулей;</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годового календарного учебного графика;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положения об организации текущей и итоговой оценки достижения </w:t>
            </w:r>
            <w:proofErr w:type="gramStart"/>
            <w:r w:rsidRPr="000C7DAB">
              <w:rPr>
                <w:rFonts w:ascii="Times New Roman" w:eastAsia="Times New Roman" w:hAnsi="Times New Roman" w:cs="Times New Roman"/>
                <w:sz w:val="24"/>
                <w:szCs w:val="24"/>
              </w:rPr>
              <w:t>обучающимися</w:t>
            </w:r>
            <w:proofErr w:type="gramEnd"/>
            <w:r w:rsidRPr="000C7DAB">
              <w:rPr>
                <w:rFonts w:ascii="Times New Roman" w:eastAsia="Times New Roman" w:hAnsi="Times New Roman" w:cs="Times New Roman"/>
                <w:sz w:val="24"/>
                <w:szCs w:val="24"/>
              </w:rPr>
              <w:t xml:space="preserve"> планируемых результатов освоения основной образовательной программы;</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 в мае</w:t>
            </w:r>
          </w:p>
        </w:tc>
      </w:tr>
      <w:tr w:rsidR="000C7DAB" w:rsidRPr="000C7DAB" w:rsidTr="00605505">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II. Финансовое обеспечение введения Стандарта</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 Определение объёма расходов, необходимых для реализации ООП и достижения планируемых результатов, а также механизма их формирования</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 Разработка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3. Заключение дополнительных соглашений к трудовому договору с педагогическими работниками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numPr>
                <w:ilvl w:val="0"/>
                <w:numId w:val="6"/>
              </w:numPr>
              <w:tabs>
                <w:tab w:val="left" w:pos="9498"/>
              </w:tabs>
              <w:spacing w:after="160" w:line="276" w:lineRule="auto"/>
              <w:ind w:hanging="298"/>
              <w:jc w:val="both"/>
              <w:rPr>
                <w:rFonts w:ascii="Times New Roman" w:eastAsia="Times New Roman" w:hAnsi="Times New Roman" w:cs="Times New Roman"/>
                <w:b/>
                <w:sz w:val="24"/>
                <w:szCs w:val="24"/>
              </w:rPr>
            </w:pP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Организационное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обеспечение введения Стандарта</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1. Обеспечение координации деятельности субъектов образовательного процесса, организационных структур учреждения по подготовке и введению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2. Разработка модели организации образовательного процесса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3. Разработка и реализация моделей взаимодействия учреждений общего образования и дополнительного образования детей, обеспечивающих организацию </w:t>
            </w:r>
            <w:proofErr w:type="gramStart"/>
            <w:r w:rsidRPr="000C7DAB">
              <w:rPr>
                <w:rFonts w:ascii="Times New Roman" w:eastAsia="Times New Roman" w:hAnsi="Times New Roman" w:cs="Times New Roman"/>
                <w:sz w:val="24"/>
                <w:szCs w:val="24"/>
              </w:rPr>
              <w:t>внеурочной</w:t>
            </w:r>
            <w:proofErr w:type="gramEnd"/>
            <w:r w:rsidRPr="000C7DAB">
              <w:rPr>
                <w:rFonts w:ascii="Times New Roman" w:eastAsia="Times New Roman" w:hAnsi="Times New Roman" w:cs="Times New Roman"/>
                <w:sz w:val="24"/>
                <w:szCs w:val="24"/>
              </w:rPr>
              <w:t xml:space="preserve"> деятельности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IV. Кадровое обеспечение введения Стандарта</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1. Анализ кадрового обеспечения введения и реализации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2. Создание (корректировка) плана-графика повышения квалификации педагогических и руководящих работников образовательного учреждения в связи с введением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3. Разработка (корректировка) плана научно-методической работы (внутришкольного повышения квалификации) с ориентацией на проблемы введения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 xml:space="preserve">V. Информационное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обеспечение введения Стандарта</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1. Размещение на </w:t>
            </w:r>
            <w:proofErr w:type="gramStart"/>
            <w:r w:rsidRPr="000C7DAB">
              <w:rPr>
                <w:rFonts w:ascii="Times New Roman" w:eastAsia="Times New Roman" w:hAnsi="Times New Roman" w:cs="Times New Roman"/>
                <w:sz w:val="24"/>
                <w:szCs w:val="24"/>
              </w:rPr>
              <w:t>сайте</w:t>
            </w:r>
            <w:proofErr w:type="gramEnd"/>
            <w:r w:rsidRPr="000C7DAB">
              <w:rPr>
                <w:rFonts w:ascii="Times New Roman" w:eastAsia="Times New Roman" w:hAnsi="Times New Roman" w:cs="Times New Roman"/>
                <w:sz w:val="24"/>
                <w:szCs w:val="24"/>
              </w:rPr>
              <w:t xml:space="preserve"> ОУ информационных материалов о введении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2. Информирование родительской общественности о подготовке к введению новых стандартов и порядке перехода на них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3. Обеспечение публичной отчётности ОУ о ходе и результатах введения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 Разработка рекомендаций для педагогических работников:</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по организации внеурочной деятельности обучающихся;</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по организации текущей и итоговой оценки достижения планируемых результатов;</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по духовно-нравственному развитию младших школьников;</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по использованию интерактивных технологий;</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val="restart"/>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b/>
                <w:sz w:val="24"/>
                <w:szCs w:val="24"/>
              </w:rPr>
              <w:t>VI. Материально- техническое обеспечение введения Стандарта</w:t>
            </w: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1. Анализ материально-технического обеспечения введения и реализации Стандарта начального общего образования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2. Обеспечение соответствия материально-технической базы ОУ требованиям Стандарта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 Обеспечение соответствия санитарно-гигиенических условий требованиям Стандарта:</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5. Обеспечение соответствия информационно-образовательной среды требованиям Стандарта:</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 Обеспечение укомплектованности библиотечно-информационного центра печатными и электронными образовательными ресурсами:</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r w:rsidRPr="000C7DAB">
              <w:rPr>
                <w:rFonts w:ascii="Times New Roman" w:eastAsia="Times New Roman" w:hAnsi="Times New Roman" w:cs="Times New Roman"/>
                <w:sz w:val="24"/>
                <w:szCs w:val="24"/>
              </w:rPr>
              <w:t>ежегодно</w:t>
            </w: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7. Наличие </w:t>
            </w:r>
            <w:proofErr w:type="gramStart"/>
            <w:r w:rsidRPr="000C7DAB">
              <w:rPr>
                <w:rFonts w:ascii="Times New Roman" w:eastAsia="Times New Roman" w:hAnsi="Times New Roman" w:cs="Times New Roman"/>
                <w:sz w:val="24"/>
                <w:szCs w:val="24"/>
              </w:rPr>
              <w:t>до</w:t>
            </w:r>
            <w:proofErr w:type="gramEnd"/>
            <w:r w:rsidRPr="000C7DAB">
              <w:rPr>
                <w:rFonts w:ascii="Times New Roman" w:eastAsia="Times New Roman" w:hAnsi="Times New Roman" w:cs="Times New Roman"/>
                <w:sz w:val="24"/>
                <w:szCs w:val="24"/>
              </w:rPr>
              <w:t xml:space="preserve">    а ОУ к электронным образовательным ресурсам (ЭОР), размещённым в федеральных и региональных базах данных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r w:rsidR="000C7DAB" w:rsidRPr="000C7DAB" w:rsidTr="00605505">
        <w:tc>
          <w:tcPr>
            <w:tcW w:w="2661" w:type="dxa"/>
            <w:vMerge/>
            <w:tcBorders>
              <w:top w:val="single" w:sz="4" w:space="0" w:color="auto"/>
              <w:left w:val="single" w:sz="4" w:space="0" w:color="auto"/>
              <w:bottom w:val="single" w:sz="4" w:space="0" w:color="auto"/>
              <w:right w:val="single" w:sz="4"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c>
          <w:tcPr>
            <w:tcW w:w="6237"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8. Обеспечение контролируемого </w:t>
            </w:r>
            <w:proofErr w:type="gramStart"/>
            <w:r w:rsidRPr="000C7DAB">
              <w:rPr>
                <w:rFonts w:ascii="Times New Roman" w:eastAsia="Times New Roman" w:hAnsi="Times New Roman" w:cs="Times New Roman"/>
                <w:sz w:val="24"/>
                <w:szCs w:val="24"/>
              </w:rPr>
              <w:t>до</w:t>
            </w:r>
            <w:proofErr w:type="gramEnd"/>
            <w:r w:rsidRPr="000C7DAB">
              <w:rPr>
                <w:rFonts w:ascii="Times New Roman" w:eastAsia="Times New Roman" w:hAnsi="Times New Roman" w:cs="Times New Roman"/>
                <w:sz w:val="24"/>
                <w:szCs w:val="24"/>
              </w:rPr>
              <w:t xml:space="preserve">    а участников образовательного процесса к информационным образовательным ресурсам в Интернете </w:t>
            </w:r>
          </w:p>
        </w:tc>
        <w:tc>
          <w:tcPr>
            <w:tcW w:w="1549" w:type="dxa"/>
            <w:tcBorders>
              <w:top w:val="single" w:sz="4" w:space="0" w:color="auto"/>
              <w:left w:val="single" w:sz="4" w:space="0" w:color="auto"/>
              <w:bottom w:val="single" w:sz="4" w:space="0" w:color="auto"/>
              <w:right w:val="single" w:sz="4"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tc>
      </w:tr>
    </w:tbl>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rPr>
      </w:pPr>
    </w:p>
    <w:p w:rsidR="000C7DAB" w:rsidRPr="000C7DAB" w:rsidRDefault="00565818"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lang w:eastAsia="ru-RU"/>
        </w:rPr>
        <w:t xml:space="preserve"> </w:t>
      </w:r>
      <w:r w:rsidR="000C7DAB" w:rsidRPr="000C7DAB">
        <w:rPr>
          <w:rFonts w:ascii="Times New Roman" w:eastAsia="Times New Roman" w:hAnsi="Times New Roman" w:cs="Times New Roman"/>
          <w:b/>
          <w:sz w:val="24"/>
          <w:szCs w:val="24"/>
          <w:lang w:eastAsia="ru-RU"/>
        </w:rPr>
        <w:t xml:space="preserve">Психолого-педагогические условия реализации основной образовательной программы начального общего образования </w:t>
      </w:r>
      <w:r w:rsidR="000C7DAB" w:rsidRPr="000C7DAB">
        <w:rPr>
          <w:rFonts w:ascii="Times New Roman" w:eastAsia="Times New Roman" w:hAnsi="Times New Roman" w:cs="Times New Roman"/>
          <w:b/>
          <w:iCs/>
          <w:sz w:val="24"/>
          <w:szCs w:val="24"/>
          <w:lang w:eastAsia="ru-RU"/>
        </w:rPr>
        <w:t xml:space="preserve">МБОУ </w:t>
      </w:r>
      <w:r w:rsidR="000C7DAB" w:rsidRPr="000C7DAB">
        <w:rPr>
          <w:rFonts w:ascii="Times New Roman" w:eastAsia="Times New Roman" w:hAnsi="Times New Roman" w:cs="Times New Roman"/>
          <w:b/>
          <w:sz w:val="24"/>
          <w:szCs w:val="24"/>
          <w:lang w:eastAsia="ru-RU"/>
        </w:rPr>
        <w:t>«</w:t>
      </w:r>
      <w:r w:rsidR="000C7DAB" w:rsidRPr="000C7DAB">
        <w:rPr>
          <w:rFonts w:ascii="Times New Roman" w:eastAsia="Times New Roman" w:hAnsi="Times New Roman" w:cs="Times New Roman"/>
          <w:b/>
          <w:bCs/>
          <w:sz w:val="24"/>
          <w:szCs w:val="24"/>
        </w:rPr>
        <w:t xml:space="preserve">Средняя общеобразовательная школа № 1 с углубленным изучением отдельных предметов» имени </w:t>
      </w:r>
      <w:r w:rsidR="000C7DAB" w:rsidRPr="000C7DAB">
        <w:rPr>
          <w:rFonts w:ascii="Times New Roman" w:eastAsia="Times New Roman" w:hAnsi="Times New Roman" w:cs="Times New Roman"/>
          <w:b/>
          <w:sz w:val="24"/>
          <w:szCs w:val="24"/>
          <w:lang w:eastAsia="ru-RU"/>
        </w:rPr>
        <w:t>Максимова Н.М. обеспечивают:</w:t>
      </w:r>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r w:rsidRPr="00565818">
        <w:rPr>
          <w:rFonts w:ascii="Times New Roman" w:hAnsi="Times New Roman" w:cs="Times New Roman"/>
          <w:sz w:val="24"/>
          <w:szCs w:val="24"/>
        </w:rPr>
        <w:t>преемственность содержания и форм организации образовательного процесса по отношению к дошкольному образованию;</w:t>
      </w:r>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r w:rsidRPr="00565818">
        <w:rPr>
          <w:rFonts w:ascii="Times New Roman" w:hAnsi="Times New Roman" w:cs="Times New Roman"/>
          <w:sz w:val="24"/>
          <w:szCs w:val="24"/>
        </w:rPr>
        <w:t xml:space="preserve">учет специфики </w:t>
      </w:r>
      <w:proofErr w:type="gramStart"/>
      <w:r w:rsidRPr="00565818">
        <w:rPr>
          <w:rFonts w:ascii="Times New Roman" w:hAnsi="Times New Roman" w:cs="Times New Roman"/>
          <w:sz w:val="24"/>
          <w:szCs w:val="24"/>
        </w:rPr>
        <w:t>возрастного</w:t>
      </w:r>
      <w:proofErr w:type="gramEnd"/>
      <w:r w:rsidRPr="00565818">
        <w:rPr>
          <w:rFonts w:ascii="Times New Roman" w:hAnsi="Times New Roman" w:cs="Times New Roman"/>
          <w:sz w:val="24"/>
          <w:szCs w:val="24"/>
        </w:rPr>
        <w:t xml:space="preserve"> психофизического развития обучающихся;</w:t>
      </w:r>
    </w:p>
    <w:p w:rsidR="000C7DAB" w:rsidRPr="00565818" w:rsidRDefault="000C7DAB" w:rsidP="00565818">
      <w:pPr>
        <w:pStyle w:val="a3"/>
        <w:widowControl w:val="0"/>
        <w:numPr>
          <w:ilvl w:val="0"/>
          <w:numId w:val="17"/>
        </w:numPr>
        <w:tabs>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формирование и развитие психолого-педагогической компетентности педагогических и административных работников, родителей;</w:t>
      </w:r>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proofErr w:type="gramStart"/>
      <w:r w:rsidRPr="00565818">
        <w:rPr>
          <w:rFonts w:ascii="Times New Roman" w:hAnsi="Times New Roman" w:cs="Times New Roman"/>
          <w:sz w:val="24"/>
          <w:szCs w:val="24"/>
        </w:rPr>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w:t>
      </w:r>
      <w:proofErr w:type="gramEnd"/>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r w:rsidRPr="00565818">
        <w:rPr>
          <w:rFonts w:ascii="Times New Roman" w:hAnsi="Times New Roman" w:cs="Times New Roman"/>
          <w:sz w:val="24"/>
          <w:szCs w:val="24"/>
        </w:rPr>
        <w:t>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r w:rsidRPr="00565818">
        <w:rPr>
          <w:rFonts w:ascii="Times New Roman" w:hAnsi="Times New Roman" w:cs="Times New Roman"/>
          <w:sz w:val="24"/>
          <w:szCs w:val="24"/>
        </w:rPr>
        <w:t>диверсификацию уровней психолого-педагогического сопровождения (</w:t>
      </w:r>
      <w:proofErr w:type="gramStart"/>
      <w:r w:rsidRPr="00565818">
        <w:rPr>
          <w:rFonts w:ascii="Times New Roman" w:hAnsi="Times New Roman" w:cs="Times New Roman"/>
          <w:sz w:val="24"/>
          <w:szCs w:val="24"/>
        </w:rPr>
        <w:t>индивидуальный</w:t>
      </w:r>
      <w:proofErr w:type="gramEnd"/>
      <w:r w:rsidRPr="00565818">
        <w:rPr>
          <w:rFonts w:ascii="Times New Roman" w:hAnsi="Times New Roman" w:cs="Times New Roman"/>
          <w:sz w:val="24"/>
          <w:szCs w:val="24"/>
        </w:rPr>
        <w:t>, групповой, уровень класса, уровень учреждения);</w:t>
      </w:r>
    </w:p>
    <w:p w:rsidR="000C7DAB" w:rsidRPr="00565818" w:rsidRDefault="000C7DAB" w:rsidP="00565818">
      <w:pPr>
        <w:pStyle w:val="a3"/>
        <w:widowControl w:val="0"/>
        <w:numPr>
          <w:ilvl w:val="0"/>
          <w:numId w:val="17"/>
        </w:numPr>
        <w:tabs>
          <w:tab w:val="left" w:pos="9498"/>
        </w:tabs>
        <w:spacing w:line="276" w:lineRule="auto"/>
        <w:jc w:val="both"/>
        <w:rPr>
          <w:rFonts w:ascii="Times New Roman" w:hAnsi="Times New Roman" w:cs="Times New Roman"/>
          <w:sz w:val="24"/>
          <w:szCs w:val="24"/>
        </w:rPr>
      </w:pPr>
      <w:r w:rsidRPr="00565818">
        <w:rPr>
          <w:rFonts w:ascii="Times New Roman" w:hAnsi="Times New Roman" w:cs="Times New Roman"/>
          <w:sz w:val="24"/>
          <w:szCs w:val="24"/>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просвещение, экспертиза).</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lang w:eastAsia="ru-RU"/>
        </w:rPr>
      </w:pPr>
    </w:p>
    <w:p w:rsidR="000C7DAB" w:rsidRPr="000C7DAB" w:rsidRDefault="000C7DAB" w:rsidP="000C7DAB">
      <w:pPr>
        <w:widowControl w:val="0"/>
        <w:tabs>
          <w:tab w:val="left" w:pos="9498"/>
        </w:tabs>
        <w:spacing w:line="276" w:lineRule="auto"/>
        <w:jc w:val="center"/>
        <w:rPr>
          <w:rFonts w:ascii="Times New Roman" w:eastAsia="Calibri" w:hAnsi="Times New Roman" w:cs="Times New Roman"/>
          <w:b/>
          <w:iCs/>
          <w:sz w:val="24"/>
          <w:szCs w:val="24"/>
          <w:lang w:eastAsia="ru-RU"/>
        </w:rPr>
      </w:pPr>
      <w:r w:rsidRPr="000C7DAB">
        <w:rPr>
          <w:rFonts w:ascii="Times New Roman" w:eastAsia="Calibri" w:hAnsi="Times New Roman" w:cs="Times New Roman"/>
          <w:b/>
          <w:iCs/>
          <w:sz w:val="24"/>
          <w:szCs w:val="24"/>
          <w:lang w:eastAsia="ru-RU"/>
        </w:rPr>
        <w:t>План психолого-педагогической работы</w:t>
      </w:r>
    </w:p>
    <w:p w:rsidR="000C7DAB" w:rsidRPr="000C7DAB" w:rsidRDefault="000C7DAB" w:rsidP="000C7DAB">
      <w:pPr>
        <w:widowControl w:val="0"/>
        <w:tabs>
          <w:tab w:val="left" w:pos="9498"/>
        </w:tabs>
        <w:autoSpaceDE w:val="0"/>
        <w:autoSpaceDN w:val="0"/>
        <w:adjustRightInd w:val="0"/>
        <w:spacing w:line="276" w:lineRule="auto"/>
        <w:jc w:val="center"/>
        <w:rPr>
          <w:rFonts w:ascii="Times New Roman" w:eastAsia="Times New Roman" w:hAnsi="Times New Roman" w:cs="Times New Roman"/>
          <w:b/>
          <w:bCs/>
          <w:sz w:val="24"/>
          <w:szCs w:val="24"/>
        </w:rPr>
      </w:pPr>
      <w:r w:rsidRPr="000C7DAB">
        <w:rPr>
          <w:rFonts w:ascii="Times New Roman" w:eastAsia="Times New Roman" w:hAnsi="Times New Roman" w:cs="Times New Roman"/>
          <w:b/>
          <w:iCs/>
          <w:sz w:val="24"/>
          <w:szCs w:val="24"/>
          <w:lang w:eastAsia="ru-RU"/>
        </w:rPr>
        <w:t xml:space="preserve">МБОУ </w:t>
      </w:r>
      <w:r w:rsidRPr="000C7DAB">
        <w:rPr>
          <w:rFonts w:ascii="Times New Roman" w:eastAsia="Times New Roman" w:hAnsi="Times New Roman" w:cs="Times New Roman"/>
          <w:b/>
          <w:sz w:val="24"/>
          <w:szCs w:val="24"/>
          <w:lang w:eastAsia="ru-RU"/>
        </w:rPr>
        <w:t>«</w:t>
      </w:r>
      <w:r w:rsidRPr="000C7DAB">
        <w:rPr>
          <w:rFonts w:ascii="Times New Roman" w:eastAsia="Times New Roman" w:hAnsi="Times New Roman" w:cs="Times New Roman"/>
          <w:b/>
          <w:bCs/>
          <w:sz w:val="24"/>
          <w:szCs w:val="24"/>
        </w:rPr>
        <w:t xml:space="preserve">Средняя общеобразовательная школа № 1 с </w:t>
      </w:r>
      <w:proofErr w:type="gramStart"/>
      <w:r w:rsidRPr="000C7DAB">
        <w:rPr>
          <w:rFonts w:ascii="Times New Roman" w:eastAsia="Times New Roman" w:hAnsi="Times New Roman" w:cs="Times New Roman"/>
          <w:b/>
          <w:bCs/>
          <w:sz w:val="24"/>
          <w:szCs w:val="24"/>
        </w:rPr>
        <w:t>углубленным</w:t>
      </w:r>
      <w:proofErr w:type="gramEnd"/>
    </w:p>
    <w:p w:rsidR="000C7DAB" w:rsidRPr="000C7DAB" w:rsidRDefault="000C7DAB" w:rsidP="000C7DAB">
      <w:pPr>
        <w:widowControl w:val="0"/>
        <w:tabs>
          <w:tab w:val="left" w:pos="9498"/>
        </w:tabs>
        <w:autoSpaceDE w:val="0"/>
        <w:autoSpaceDN w:val="0"/>
        <w:adjustRightInd w:val="0"/>
        <w:spacing w:line="276" w:lineRule="auto"/>
        <w:jc w:val="center"/>
        <w:rPr>
          <w:rFonts w:ascii="Times New Roman" w:eastAsia="Times New Roman" w:hAnsi="Times New Roman" w:cs="Times New Roman"/>
          <w:b/>
          <w:iCs/>
          <w:sz w:val="24"/>
          <w:szCs w:val="24"/>
          <w:lang w:eastAsia="ru-RU"/>
        </w:rPr>
      </w:pPr>
      <w:r w:rsidRPr="000C7DAB">
        <w:rPr>
          <w:rFonts w:ascii="Times New Roman" w:eastAsia="Times New Roman" w:hAnsi="Times New Roman" w:cs="Times New Roman"/>
          <w:b/>
          <w:bCs/>
          <w:sz w:val="24"/>
          <w:szCs w:val="24"/>
        </w:rPr>
        <w:t xml:space="preserve">изучением отдельных предметов» имени </w:t>
      </w:r>
      <w:r w:rsidRPr="000C7DAB">
        <w:rPr>
          <w:rFonts w:ascii="Times New Roman" w:eastAsia="Times New Roman" w:hAnsi="Times New Roman" w:cs="Times New Roman"/>
          <w:b/>
          <w:sz w:val="24"/>
          <w:szCs w:val="24"/>
          <w:lang w:eastAsia="ru-RU"/>
        </w:rPr>
        <w:t xml:space="preserve">Максимова Н.М. </w:t>
      </w:r>
      <w:r w:rsidRPr="000C7DAB">
        <w:rPr>
          <w:rFonts w:ascii="Times New Roman" w:eastAsia="Times New Roman" w:hAnsi="Times New Roman" w:cs="Times New Roman"/>
          <w:b/>
          <w:iCs/>
          <w:sz w:val="24"/>
          <w:szCs w:val="24"/>
          <w:lang w:eastAsia="ru-RU"/>
        </w:rPr>
        <w:t>НМР РТ</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3136"/>
        <w:gridCol w:w="3118"/>
        <w:gridCol w:w="1560"/>
        <w:gridCol w:w="1667"/>
      </w:tblGrid>
      <w:tr w:rsidR="000C7DAB" w:rsidRPr="000C7DAB" w:rsidTr="00605505">
        <w:tc>
          <w:tcPr>
            <w:tcW w:w="658" w:type="dxa"/>
            <w:shd w:val="clear" w:color="auto" w:fill="auto"/>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r w:rsidRPr="000C7DAB">
              <w:rPr>
                <w:rFonts w:ascii="Times New Roman" w:eastAsia="Times New Roman" w:hAnsi="Times New Roman" w:cs="Times New Roman"/>
                <w:b/>
                <w:sz w:val="24"/>
                <w:szCs w:val="24"/>
                <w:lang w:eastAsia="ru-RU"/>
              </w:rPr>
              <w:t>№</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proofErr w:type="gramStart"/>
            <w:r w:rsidRPr="000C7DAB">
              <w:rPr>
                <w:rFonts w:ascii="Times New Roman" w:eastAsia="Times New Roman" w:hAnsi="Times New Roman" w:cs="Times New Roman"/>
                <w:b/>
                <w:sz w:val="24"/>
                <w:szCs w:val="24"/>
                <w:lang w:eastAsia="ru-RU"/>
              </w:rPr>
              <w:t>П</w:t>
            </w:r>
            <w:proofErr w:type="gramEnd"/>
            <w:r w:rsidRPr="000C7DAB">
              <w:rPr>
                <w:rFonts w:ascii="Times New Roman" w:eastAsia="Times New Roman" w:hAnsi="Times New Roman" w:cs="Times New Roman"/>
                <w:b/>
                <w:sz w:val="24"/>
                <w:szCs w:val="24"/>
                <w:lang w:eastAsia="ru-RU"/>
              </w:rPr>
              <w:t>/П</w:t>
            </w:r>
          </w:p>
        </w:tc>
        <w:tc>
          <w:tcPr>
            <w:tcW w:w="3136" w:type="dxa"/>
            <w:shd w:val="clear" w:color="auto" w:fill="auto"/>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r w:rsidRPr="000C7DAB">
              <w:rPr>
                <w:rFonts w:ascii="Times New Roman" w:eastAsia="Times New Roman" w:hAnsi="Times New Roman" w:cs="Times New Roman"/>
                <w:b/>
                <w:sz w:val="24"/>
                <w:szCs w:val="24"/>
                <w:lang w:eastAsia="ru-RU"/>
              </w:rPr>
              <w:t>Направление</w:t>
            </w:r>
          </w:p>
        </w:tc>
        <w:tc>
          <w:tcPr>
            <w:tcW w:w="3118" w:type="dxa"/>
            <w:shd w:val="clear" w:color="auto" w:fill="auto"/>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r w:rsidRPr="000C7DAB">
              <w:rPr>
                <w:rFonts w:ascii="Times New Roman" w:eastAsia="Times New Roman" w:hAnsi="Times New Roman" w:cs="Times New Roman"/>
                <w:b/>
                <w:sz w:val="24"/>
                <w:szCs w:val="24"/>
                <w:lang w:eastAsia="ru-RU"/>
              </w:rPr>
              <w:t>Мероприятие</w:t>
            </w:r>
          </w:p>
        </w:tc>
        <w:tc>
          <w:tcPr>
            <w:tcW w:w="1560" w:type="dxa"/>
            <w:shd w:val="clear" w:color="auto" w:fill="auto"/>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r w:rsidRPr="000C7DAB">
              <w:rPr>
                <w:rFonts w:ascii="Times New Roman" w:eastAsia="Times New Roman" w:hAnsi="Times New Roman" w:cs="Times New Roman"/>
                <w:b/>
                <w:sz w:val="24"/>
                <w:szCs w:val="24"/>
                <w:lang w:eastAsia="ru-RU"/>
              </w:rPr>
              <w:t>Ответственные</w:t>
            </w:r>
          </w:p>
        </w:tc>
        <w:tc>
          <w:tcPr>
            <w:tcW w:w="1667" w:type="dxa"/>
            <w:shd w:val="clear" w:color="auto" w:fill="auto"/>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sz w:val="24"/>
                <w:szCs w:val="24"/>
                <w:lang w:eastAsia="ru-RU"/>
              </w:rPr>
            </w:pPr>
            <w:r w:rsidRPr="000C7DAB">
              <w:rPr>
                <w:rFonts w:ascii="Times New Roman" w:eastAsia="Times New Roman" w:hAnsi="Times New Roman" w:cs="Times New Roman"/>
                <w:b/>
                <w:sz w:val="24"/>
                <w:szCs w:val="24"/>
                <w:lang w:eastAsia="ru-RU"/>
              </w:rPr>
              <w:t>Сроки исполнения</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1</w:t>
            </w: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Организация преемственных связей с дошкольным образовательным учреждением</w:t>
            </w: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Посещение открытых занятий в д/с №3</w:t>
            </w:r>
          </w:p>
        </w:tc>
        <w:tc>
          <w:tcPr>
            <w:tcW w:w="1560"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Педагог-психолог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Февраль-март  </w:t>
            </w:r>
          </w:p>
        </w:tc>
      </w:tr>
      <w:tr w:rsidR="000C7DAB" w:rsidRPr="000C7DAB" w:rsidTr="00605505">
        <w:tc>
          <w:tcPr>
            <w:tcW w:w="658"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2</w:t>
            </w:r>
          </w:p>
        </w:tc>
        <w:tc>
          <w:tcPr>
            <w:tcW w:w="3136"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Формирование и развитие психолого-педагогической компетентности педагогических и административных работников, родителей</w:t>
            </w: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1.Памятка для родителей первоклассников «Ваш ребенок первоклассник».</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2.Выступление на родительском </w:t>
            </w:r>
            <w:proofErr w:type="gramStart"/>
            <w:r w:rsidRPr="000C7DAB">
              <w:rPr>
                <w:rFonts w:ascii="Times New Roman" w:eastAsia="Times New Roman" w:hAnsi="Times New Roman" w:cs="Times New Roman"/>
                <w:sz w:val="24"/>
                <w:szCs w:val="24"/>
                <w:lang w:eastAsia="ru-RU"/>
              </w:rPr>
              <w:t>собрании</w:t>
            </w:r>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3.Начало школьного обучения: как помочь ребенку (педагогам).</w:t>
            </w:r>
          </w:p>
        </w:tc>
        <w:tc>
          <w:tcPr>
            <w:tcW w:w="1560"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Консультация родителей учащихся, имеющих заключение ПМПК</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Сентябрь  </w:t>
            </w:r>
          </w:p>
        </w:tc>
      </w:tr>
      <w:tr w:rsidR="000C7DAB" w:rsidRPr="000C7DAB" w:rsidTr="00605505">
        <w:tc>
          <w:tcPr>
            <w:tcW w:w="658"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Групповые консультации. Ознакомление с результатами диагностических методик.</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Январь</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r>
      <w:tr w:rsidR="000C7DAB" w:rsidRPr="000C7DAB" w:rsidTr="00605505">
        <w:tc>
          <w:tcPr>
            <w:tcW w:w="658"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roofErr w:type="spellStart"/>
            <w:r w:rsidRPr="000C7DAB">
              <w:rPr>
                <w:rFonts w:ascii="Times New Roman" w:eastAsia="Times New Roman" w:hAnsi="Times New Roman" w:cs="Times New Roman"/>
                <w:sz w:val="24"/>
                <w:szCs w:val="24"/>
                <w:lang w:eastAsia="ru-RU"/>
              </w:rPr>
              <w:t>Выступлени</w:t>
            </w:r>
            <w:proofErr w:type="spellEnd"/>
            <w:r w:rsidRPr="000C7DAB">
              <w:rPr>
                <w:rFonts w:ascii="Times New Roman" w:eastAsia="Times New Roman" w:hAnsi="Times New Roman" w:cs="Times New Roman"/>
                <w:sz w:val="24"/>
                <w:szCs w:val="24"/>
                <w:lang w:eastAsia="ru-RU"/>
              </w:rPr>
              <w:t xml:space="preserve"> на родительском </w:t>
            </w:r>
            <w:proofErr w:type="gramStart"/>
            <w:r w:rsidRPr="000C7DAB">
              <w:rPr>
                <w:rFonts w:ascii="Times New Roman" w:eastAsia="Times New Roman" w:hAnsi="Times New Roman" w:cs="Times New Roman"/>
                <w:sz w:val="24"/>
                <w:szCs w:val="24"/>
                <w:lang w:eastAsia="ru-RU"/>
              </w:rPr>
              <w:t>собрании</w:t>
            </w:r>
            <w:proofErr w:type="gramEnd"/>
            <w:r w:rsidRPr="000C7DAB">
              <w:rPr>
                <w:rFonts w:ascii="Times New Roman" w:eastAsia="Times New Roman" w:hAnsi="Times New Roman" w:cs="Times New Roman"/>
                <w:sz w:val="24"/>
                <w:szCs w:val="24"/>
                <w:lang w:eastAsia="ru-RU"/>
              </w:rPr>
              <w:t xml:space="preserve"> будущих первоклассников «Ваш ребенок идёт в 1 класс»</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Февраль  </w:t>
            </w:r>
          </w:p>
        </w:tc>
      </w:tr>
      <w:tr w:rsidR="000C7DAB" w:rsidRPr="000C7DAB" w:rsidTr="00605505">
        <w:tc>
          <w:tcPr>
            <w:tcW w:w="658"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3</w:t>
            </w:r>
          </w:p>
        </w:tc>
        <w:tc>
          <w:tcPr>
            <w:tcW w:w="3136"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Направления психолого-педагогического сопровождения участников образовательного процесса</w:t>
            </w: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1.Адаптация учащихся 1 классов (первичная)</w:t>
            </w:r>
          </w:p>
        </w:tc>
        <w:tc>
          <w:tcPr>
            <w:tcW w:w="1560"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Диагностика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Сентябрь-октябрь  </w:t>
            </w:r>
          </w:p>
        </w:tc>
      </w:tr>
      <w:tr w:rsidR="000C7DAB" w:rsidRPr="000C7DAB" w:rsidTr="00605505">
        <w:tc>
          <w:tcPr>
            <w:tcW w:w="658"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Адаптация учащихся 1 классов (промежуточная)</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Январь  </w:t>
            </w:r>
          </w:p>
        </w:tc>
      </w:tr>
      <w:tr w:rsidR="000C7DAB" w:rsidRPr="000C7DAB" w:rsidTr="00605505">
        <w:tc>
          <w:tcPr>
            <w:tcW w:w="658"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Адаптация учащихся 1 классов (заключительная)</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Апрель  </w:t>
            </w:r>
          </w:p>
        </w:tc>
      </w:tr>
      <w:tr w:rsidR="000C7DAB" w:rsidRPr="000C7DAB" w:rsidTr="00605505">
        <w:tc>
          <w:tcPr>
            <w:tcW w:w="658"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Диагностика будущих первоклассников</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Февраль –  </w:t>
            </w:r>
          </w:p>
        </w:tc>
      </w:tr>
      <w:tr w:rsidR="000C7DAB" w:rsidRPr="000C7DAB" w:rsidTr="00605505">
        <w:tc>
          <w:tcPr>
            <w:tcW w:w="658"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2.Психологическое сопровождение процесса адаптации учащихся 1-х классов</w:t>
            </w:r>
          </w:p>
        </w:tc>
        <w:tc>
          <w:tcPr>
            <w:tcW w:w="1560"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Консультационно-развивающая работа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Сентябрь  </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Коррекционно-развивающая работа с учащимися 1 классов</w:t>
            </w:r>
          </w:p>
        </w:tc>
        <w:tc>
          <w:tcPr>
            <w:tcW w:w="1560"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Коррекционно-развивающая работа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Октябрь  </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1.Групповые консультации для младших школьников с нарушенными межличностными отношениями в коллективе – 1-4 классы</w:t>
            </w:r>
          </w:p>
        </w:tc>
        <w:tc>
          <w:tcPr>
            <w:tcW w:w="1560"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Консультационная работа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Декабрь  </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Работа групп развития – 1 классы</w:t>
            </w:r>
          </w:p>
        </w:tc>
        <w:tc>
          <w:tcPr>
            <w:tcW w:w="1560"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Февраль  </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Развитие познавательных процессов: памяти, внимания, мышления, воображения.</w:t>
            </w:r>
          </w:p>
        </w:tc>
        <w:tc>
          <w:tcPr>
            <w:tcW w:w="1560" w:type="dxa"/>
            <w:vMerge w:val="restart"/>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Коррекционно-развивающая работа</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Педагог-психолог</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 </w:t>
            </w: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Март  </w:t>
            </w:r>
          </w:p>
        </w:tc>
      </w:tr>
      <w:tr w:rsidR="000C7DAB" w:rsidRPr="000C7DAB" w:rsidTr="00605505">
        <w:tc>
          <w:tcPr>
            <w:tcW w:w="65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36"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3118"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Развитие мотивационной сферы учащихся 1-4 классов</w:t>
            </w:r>
          </w:p>
        </w:tc>
        <w:tc>
          <w:tcPr>
            <w:tcW w:w="1560" w:type="dxa"/>
            <w:vMerge/>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p>
        </w:tc>
        <w:tc>
          <w:tcPr>
            <w:tcW w:w="1667" w:type="dxa"/>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Апрель  </w:t>
            </w:r>
          </w:p>
        </w:tc>
      </w:tr>
    </w:tbl>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b/>
          <w:bCs/>
          <w:sz w:val="24"/>
          <w:szCs w:val="24"/>
          <w:lang w:eastAsia="ru-RU"/>
        </w:rPr>
      </w:pPr>
      <w:proofErr w:type="spellStart"/>
      <w:r w:rsidRPr="000C7DAB">
        <w:rPr>
          <w:rFonts w:ascii="Times New Roman" w:eastAsia="Calibri" w:hAnsi="Times New Roman" w:cs="Times New Roman"/>
          <w:b/>
          <w:bCs/>
          <w:sz w:val="24"/>
          <w:szCs w:val="24"/>
          <w:lang w:eastAsia="ru-RU"/>
        </w:rPr>
        <w:t>Психолого</w:t>
      </w:r>
      <w:r w:rsidRPr="000C7DAB">
        <w:rPr>
          <w:rFonts w:ascii="Times New Roman" w:eastAsia="Calibri" w:hAnsi="Times New Roman" w:cs="Times New Roman"/>
          <w:b/>
          <w:bCs/>
          <w:sz w:val="24"/>
          <w:szCs w:val="24"/>
          <w:lang w:eastAsia="ru-RU"/>
        </w:rPr>
        <w:softHyphen/>
        <w:t>педагогическое</w:t>
      </w:r>
      <w:proofErr w:type="spellEnd"/>
      <w:r w:rsidRPr="000C7DAB">
        <w:rPr>
          <w:rFonts w:ascii="Times New Roman" w:eastAsia="Calibri" w:hAnsi="Times New Roman" w:cs="Times New Roman"/>
          <w:b/>
          <w:bCs/>
          <w:sz w:val="24"/>
          <w:szCs w:val="24"/>
          <w:lang w:eastAsia="ru-RU"/>
        </w:rPr>
        <w:t xml:space="preserve"> сопровождение участников </w:t>
      </w:r>
      <w:r w:rsidRPr="000C7DAB">
        <w:rPr>
          <w:rFonts w:ascii="Times New Roman" w:eastAsia="Calibri" w:hAnsi="Times New Roman" w:cs="Times New Roman"/>
          <w:b/>
          <w:sz w:val="24"/>
          <w:szCs w:val="24"/>
          <w:lang w:eastAsia="ru-RU"/>
        </w:rPr>
        <w:t xml:space="preserve">образовательных отношений </w:t>
      </w:r>
      <w:r w:rsidRPr="000C7DAB">
        <w:rPr>
          <w:rFonts w:ascii="Times New Roman" w:eastAsia="Calibri" w:hAnsi="Times New Roman" w:cs="Times New Roman"/>
          <w:b/>
          <w:bCs/>
          <w:sz w:val="24"/>
          <w:szCs w:val="24"/>
          <w:lang w:eastAsia="ru-RU"/>
        </w:rPr>
        <w:t xml:space="preserve">на </w:t>
      </w:r>
      <w:proofErr w:type="gramStart"/>
      <w:r w:rsidRPr="000C7DAB">
        <w:rPr>
          <w:rFonts w:ascii="Times New Roman" w:eastAsia="Calibri" w:hAnsi="Times New Roman" w:cs="Times New Roman"/>
          <w:b/>
          <w:bCs/>
          <w:sz w:val="24"/>
          <w:szCs w:val="24"/>
          <w:lang w:eastAsia="ru-RU"/>
        </w:rPr>
        <w:t>уровне</w:t>
      </w:r>
      <w:proofErr w:type="gramEnd"/>
      <w:r w:rsidRPr="000C7DAB">
        <w:rPr>
          <w:rFonts w:ascii="Times New Roman" w:eastAsia="Calibri" w:hAnsi="Times New Roman" w:cs="Times New Roman"/>
          <w:b/>
          <w:bCs/>
          <w:sz w:val="24"/>
          <w:szCs w:val="24"/>
          <w:lang w:eastAsia="ru-RU"/>
        </w:rPr>
        <w:t xml:space="preserve"> начального общего образования</w:t>
      </w:r>
    </w:p>
    <w:p w:rsidR="000C7DAB" w:rsidRPr="000C7DAB" w:rsidRDefault="000C7DAB" w:rsidP="000C7DAB">
      <w:pPr>
        <w:tabs>
          <w:tab w:val="left" w:pos="9498"/>
        </w:tabs>
        <w:autoSpaceDE w:val="0"/>
        <w:autoSpaceDN w:val="0"/>
        <w:adjustRightInd w:val="0"/>
        <w:spacing w:line="276" w:lineRule="auto"/>
        <w:ind w:firstLine="708"/>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 xml:space="preserve">Можно выделить следующие уровни </w:t>
      </w:r>
      <w:proofErr w:type="spellStart"/>
      <w:r w:rsidRPr="000C7DAB">
        <w:rPr>
          <w:rFonts w:ascii="Times New Roman" w:eastAsia="Calibri" w:hAnsi="Times New Roman" w:cs="Times New Roman"/>
          <w:sz w:val="24"/>
          <w:szCs w:val="24"/>
          <w:lang w:eastAsia="ru-RU"/>
        </w:rPr>
        <w:t>психолого</w:t>
      </w:r>
      <w:r w:rsidRPr="000C7DAB">
        <w:rPr>
          <w:rFonts w:ascii="Times New Roman" w:eastAsia="Calibri" w:hAnsi="Times New Roman" w:cs="Times New Roman"/>
          <w:sz w:val="24"/>
          <w:szCs w:val="24"/>
          <w:lang w:eastAsia="ru-RU"/>
        </w:rPr>
        <w:softHyphen/>
        <w:t>педагогического</w:t>
      </w:r>
      <w:proofErr w:type="spellEnd"/>
      <w:r w:rsidRPr="000C7DAB">
        <w:rPr>
          <w:rFonts w:ascii="Times New Roman" w:eastAsia="Calibri" w:hAnsi="Times New Roman" w:cs="Times New Roman"/>
          <w:sz w:val="24"/>
          <w:szCs w:val="24"/>
          <w:lang w:eastAsia="ru-RU"/>
        </w:rPr>
        <w:t xml:space="preserve"> сопровождения: </w:t>
      </w:r>
      <w:proofErr w:type="gramStart"/>
      <w:r w:rsidRPr="000C7DAB">
        <w:rPr>
          <w:rFonts w:ascii="Times New Roman" w:eastAsia="Calibri" w:hAnsi="Times New Roman" w:cs="Times New Roman"/>
          <w:sz w:val="24"/>
          <w:szCs w:val="24"/>
          <w:lang w:eastAsia="ru-RU"/>
        </w:rPr>
        <w:t>индивидуальное</w:t>
      </w:r>
      <w:proofErr w:type="gramEnd"/>
      <w:r w:rsidRPr="000C7DAB">
        <w:rPr>
          <w:rFonts w:ascii="Times New Roman" w:eastAsia="Calibri" w:hAnsi="Times New Roman" w:cs="Times New Roman"/>
          <w:sz w:val="24"/>
          <w:szCs w:val="24"/>
          <w:lang w:eastAsia="ru-RU"/>
        </w:rPr>
        <w:t>, групповое, на уровне класса, на уровне  образовательной организации.</w:t>
      </w:r>
    </w:p>
    <w:p w:rsidR="000C7DAB" w:rsidRPr="000C7DAB" w:rsidRDefault="000C7DAB" w:rsidP="000C7DAB">
      <w:pPr>
        <w:tabs>
          <w:tab w:val="left" w:pos="9498"/>
        </w:tabs>
        <w:autoSpaceDE w:val="0"/>
        <w:autoSpaceDN w:val="0"/>
        <w:adjustRightInd w:val="0"/>
        <w:spacing w:line="276" w:lineRule="auto"/>
        <w:ind w:firstLine="708"/>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 xml:space="preserve">Основными формами </w:t>
      </w:r>
      <w:proofErr w:type="spellStart"/>
      <w:r w:rsidRPr="000C7DAB">
        <w:rPr>
          <w:rFonts w:ascii="Times New Roman" w:eastAsia="Calibri" w:hAnsi="Times New Roman" w:cs="Times New Roman"/>
          <w:sz w:val="24"/>
          <w:szCs w:val="24"/>
          <w:lang w:eastAsia="ru-RU"/>
        </w:rPr>
        <w:t>психолого</w:t>
      </w:r>
      <w:r w:rsidRPr="000C7DAB">
        <w:rPr>
          <w:rFonts w:ascii="Times New Roman" w:eastAsia="Calibri" w:hAnsi="Times New Roman" w:cs="Times New Roman"/>
          <w:sz w:val="24"/>
          <w:szCs w:val="24"/>
          <w:lang w:eastAsia="ru-RU"/>
        </w:rPr>
        <w:softHyphen/>
        <w:t>педагогического</w:t>
      </w:r>
      <w:proofErr w:type="spellEnd"/>
      <w:r w:rsidRPr="000C7DAB">
        <w:rPr>
          <w:rFonts w:ascii="Times New Roman" w:eastAsia="Calibri" w:hAnsi="Times New Roman" w:cs="Times New Roman"/>
          <w:sz w:val="24"/>
          <w:szCs w:val="24"/>
          <w:lang w:eastAsia="ru-RU"/>
        </w:rPr>
        <w:t xml:space="preserve"> сопровождения являются: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диагностика, направленная на выявление особенностей статуса школьника. Она может проводиться на </w:t>
      </w:r>
      <w:proofErr w:type="gramStart"/>
      <w:r w:rsidRPr="000C7DAB">
        <w:rPr>
          <w:rFonts w:ascii="Times New Roman" w:eastAsia="Times New Roman" w:hAnsi="Times New Roman" w:cs="Times New Roman"/>
          <w:sz w:val="24"/>
          <w:szCs w:val="24"/>
          <w:lang w:eastAsia="ru-RU"/>
        </w:rPr>
        <w:t>этапе</w:t>
      </w:r>
      <w:proofErr w:type="gramEnd"/>
      <w:r w:rsidRPr="000C7DAB">
        <w:rPr>
          <w:rFonts w:ascii="Times New Roman" w:eastAsia="Times New Roman" w:hAnsi="Times New Roman" w:cs="Times New Roman"/>
          <w:sz w:val="24"/>
          <w:szCs w:val="24"/>
          <w:lang w:eastAsia="ru-RU"/>
        </w:rPr>
        <w:t xml:space="preserve"> знакомства с ребенком, после зачисления его в школу и в конце каждого учебного года; 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0C7DAB" w:rsidRPr="000C7DAB" w:rsidRDefault="000C7DAB" w:rsidP="000C7DAB">
      <w:pPr>
        <w:tabs>
          <w:tab w:val="left" w:pos="9498"/>
        </w:tabs>
        <w:autoSpaceDE w:val="0"/>
        <w:autoSpaceDN w:val="0"/>
        <w:adjustRightInd w:val="0"/>
        <w:spacing w:line="276" w:lineRule="auto"/>
        <w:ind w:firstLine="708"/>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 xml:space="preserve">К основным направлениям </w:t>
      </w:r>
      <w:proofErr w:type="spellStart"/>
      <w:r w:rsidRPr="000C7DAB">
        <w:rPr>
          <w:rFonts w:ascii="Times New Roman" w:eastAsia="Calibri" w:hAnsi="Times New Roman" w:cs="Times New Roman"/>
          <w:sz w:val="24"/>
          <w:szCs w:val="24"/>
          <w:lang w:eastAsia="ru-RU"/>
        </w:rPr>
        <w:t>психолого</w:t>
      </w:r>
      <w:r w:rsidRPr="000C7DAB">
        <w:rPr>
          <w:rFonts w:ascii="Times New Roman" w:eastAsia="Calibri" w:hAnsi="Times New Roman" w:cs="Times New Roman"/>
          <w:sz w:val="24"/>
          <w:szCs w:val="24"/>
          <w:lang w:eastAsia="ru-RU"/>
        </w:rPr>
        <w:softHyphen/>
        <w:t>педагогического</w:t>
      </w:r>
      <w:proofErr w:type="spellEnd"/>
      <w:r w:rsidRPr="000C7DAB">
        <w:rPr>
          <w:rFonts w:ascii="Times New Roman" w:eastAsia="Calibri" w:hAnsi="Times New Roman" w:cs="Times New Roman"/>
          <w:sz w:val="24"/>
          <w:szCs w:val="24"/>
          <w:lang w:eastAsia="ru-RU"/>
        </w:rPr>
        <w:t xml:space="preserve"> сопровождения можно отнести: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сохранение и укрепление психологического здоровья;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мониторинг возможностей и способностей обучающихся;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proofErr w:type="spellStart"/>
      <w:r w:rsidRPr="000C7DAB">
        <w:rPr>
          <w:rFonts w:ascii="Times New Roman" w:eastAsia="Times New Roman" w:hAnsi="Times New Roman" w:cs="Times New Roman"/>
          <w:sz w:val="24"/>
          <w:szCs w:val="24"/>
          <w:lang w:eastAsia="ru-RU"/>
        </w:rPr>
        <w:t>психолого</w:t>
      </w:r>
      <w:r w:rsidRPr="000C7DAB">
        <w:rPr>
          <w:rFonts w:ascii="Times New Roman" w:eastAsia="Times New Roman" w:hAnsi="Times New Roman" w:cs="Times New Roman"/>
          <w:sz w:val="24"/>
          <w:szCs w:val="24"/>
          <w:lang w:eastAsia="ru-RU"/>
        </w:rPr>
        <w:softHyphen/>
        <w:t>педагогическую</w:t>
      </w:r>
      <w:proofErr w:type="spellEnd"/>
      <w:r w:rsidRPr="000C7DAB">
        <w:rPr>
          <w:rFonts w:ascii="Times New Roman" w:eastAsia="Times New Roman" w:hAnsi="Times New Roman" w:cs="Times New Roman"/>
          <w:sz w:val="24"/>
          <w:szCs w:val="24"/>
          <w:lang w:eastAsia="ru-RU"/>
        </w:rPr>
        <w:t xml:space="preserve"> поддержку участников олимпиадного движения;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формирование у </w:t>
      </w:r>
      <w:proofErr w:type="gramStart"/>
      <w:r w:rsidRPr="000C7DAB">
        <w:rPr>
          <w:rFonts w:ascii="Times New Roman" w:eastAsia="Times New Roman" w:hAnsi="Times New Roman" w:cs="Times New Roman"/>
          <w:sz w:val="24"/>
          <w:szCs w:val="24"/>
          <w:lang w:eastAsia="ru-RU"/>
        </w:rPr>
        <w:t>обучающихся</w:t>
      </w:r>
      <w:proofErr w:type="gramEnd"/>
      <w:r w:rsidRPr="000C7DAB">
        <w:rPr>
          <w:rFonts w:ascii="Times New Roman" w:eastAsia="Times New Roman" w:hAnsi="Times New Roman" w:cs="Times New Roman"/>
          <w:sz w:val="24"/>
          <w:szCs w:val="24"/>
          <w:lang w:eastAsia="ru-RU"/>
        </w:rPr>
        <w:t xml:space="preserve"> ценности здоровья и безопасного образа жизни;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развитие </w:t>
      </w:r>
      <w:proofErr w:type="gramStart"/>
      <w:r w:rsidRPr="000C7DAB">
        <w:rPr>
          <w:rFonts w:ascii="Times New Roman" w:eastAsia="Times New Roman" w:hAnsi="Times New Roman" w:cs="Times New Roman"/>
          <w:sz w:val="24"/>
          <w:szCs w:val="24"/>
          <w:lang w:eastAsia="ru-RU"/>
        </w:rPr>
        <w:t>экологической</w:t>
      </w:r>
      <w:proofErr w:type="gramEnd"/>
      <w:r w:rsidRPr="000C7DAB">
        <w:rPr>
          <w:rFonts w:ascii="Times New Roman" w:eastAsia="Times New Roman" w:hAnsi="Times New Roman" w:cs="Times New Roman"/>
          <w:sz w:val="24"/>
          <w:szCs w:val="24"/>
          <w:lang w:eastAsia="ru-RU"/>
        </w:rPr>
        <w:t xml:space="preserve"> культуры;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выявление и поддержку детей с особыми образовательными потребностями;</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формирование коммуникативных навыков в разновозрастной среде и среде сверстников;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поддержку детских объединений и ученического самоуправления; </w:t>
      </w:r>
    </w:p>
    <w:p w:rsidR="000C7DAB" w:rsidRPr="000C7DAB" w:rsidRDefault="000C7DAB" w:rsidP="000C7DAB">
      <w:pPr>
        <w:tabs>
          <w:tab w:val="left" w:pos="9498"/>
        </w:tabs>
        <w:spacing w:line="276" w:lineRule="auto"/>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выявление и поддержку лиц, проявивших  выдающиеся способности.</w:t>
      </w:r>
    </w:p>
    <w:p w:rsidR="000C7DAB" w:rsidRPr="000C7DAB" w:rsidRDefault="000C7DAB" w:rsidP="000C7DAB">
      <w:pPr>
        <w:tabs>
          <w:tab w:val="left" w:pos="9498"/>
        </w:tabs>
        <w:spacing w:line="276" w:lineRule="auto"/>
        <w:jc w:val="both"/>
        <w:rPr>
          <w:rFonts w:ascii="Times New Roman" w:eastAsia="Times New Roman" w:hAnsi="Times New Roman" w:cs="Times New Roman"/>
          <w:sz w:val="24"/>
          <w:szCs w:val="24"/>
          <w:lang w:eastAsia="ru-RU"/>
        </w:rPr>
      </w:pPr>
    </w:p>
    <w:p w:rsidR="000C7DAB" w:rsidRPr="000C7DAB" w:rsidRDefault="000C7DAB" w:rsidP="00565818">
      <w:pPr>
        <w:widowControl w:val="0"/>
        <w:tabs>
          <w:tab w:val="left" w:pos="9498"/>
        </w:tabs>
        <w:autoSpaceDE w:val="0"/>
        <w:autoSpaceDN w:val="0"/>
        <w:adjustRightInd w:val="0"/>
        <w:spacing w:line="276" w:lineRule="auto"/>
        <w:jc w:val="center"/>
        <w:rPr>
          <w:rFonts w:ascii="Times New Roman" w:eastAsia="Times New Roman" w:hAnsi="Times New Roman" w:cs="Times New Roman"/>
          <w:b/>
          <w:bCs/>
          <w:sz w:val="24"/>
          <w:szCs w:val="24"/>
        </w:rPr>
      </w:pPr>
      <w:r w:rsidRPr="000C7DAB">
        <w:rPr>
          <w:rFonts w:ascii="Times New Roman" w:eastAsia="Times New Roman" w:hAnsi="Times New Roman" w:cs="Times New Roman"/>
          <w:b/>
          <w:iCs/>
          <w:sz w:val="24"/>
          <w:szCs w:val="24"/>
          <w:lang w:eastAsia="ru-RU"/>
        </w:rPr>
        <w:t xml:space="preserve">Требования к кадровым условиям реализации основной образовательной программы начального общего образования МБОУ </w:t>
      </w:r>
      <w:r w:rsidRPr="000C7DAB">
        <w:rPr>
          <w:rFonts w:ascii="Times New Roman" w:eastAsia="Times New Roman" w:hAnsi="Times New Roman" w:cs="Times New Roman"/>
          <w:b/>
          <w:sz w:val="24"/>
          <w:szCs w:val="24"/>
          <w:lang w:eastAsia="ru-RU"/>
        </w:rPr>
        <w:t>«</w:t>
      </w:r>
      <w:r w:rsidRPr="000C7DAB">
        <w:rPr>
          <w:rFonts w:ascii="Times New Roman" w:eastAsia="Times New Roman" w:hAnsi="Times New Roman" w:cs="Times New Roman"/>
          <w:b/>
          <w:bCs/>
          <w:sz w:val="24"/>
          <w:szCs w:val="24"/>
        </w:rPr>
        <w:t xml:space="preserve">Средняя общеобразовательная школа № 1 с углубленным изучением отдельных предметов» имени </w:t>
      </w:r>
      <w:r w:rsidRPr="000C7DAB">
        <w:rPr>
          <w:rFonts w:ascii="Times New Roman" w:eastAsia="Times New Roman" w:hAnsi="Times New Roman" w:cs="Times New Roman"/>
          <w:b/>
          <w:sz w:val="24"/>
          <w:szCs w:val="24"/>
          <w:lang w:eastAsia="ru-RU"/>
        </w:rPr>
        <w:t>Максимова Н.М.</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Кадровое обеспечение строится на основе социального заказа системы</w:t>
      </w:r>
    </w:p>
    <w:p w:rsidR="000C7DAB" w:rsidRPr="000C7DAB" w:rsidRDefault="000C7DAB" w:rsidP="000C7DAB">
      <w:pPr>
        <w:widowControl w:val="0"/>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proofErr w:type="gramStart"/>
      <w:r w:rsidRPr="000C7DAB">
        <w:rPr>
          <w:rFonts w:ascii="Times New Roman" w:eastAsia="Times New Roman" w:hAnsi="Times New Roman" w:cs="Times New Roman"/>
          <w:sz w:val="24"/>
          <w:szCs w:val="24"/>
          <w:lang w:eastAsia="ru-RU"/>
        </w:rPr>
        <w:t>педагогического</w:t>
      </w:r>
      <w:proofErr w:type="gramEnd"/>
      <w:r w:rsidRPr="000C7DAB">
        <w:rPr>
          <w:rFonts w:ascii="Times New Roman" w:eastAsia="Times New Roman" w:hAnsi="Times New Roman" w:cs="Times New Roman"/>
          <w:sz w:val="24"/>
          <w:szCs w:val="24"/>
          <w:lang w:eastAsia="ru-RU"/>
        </w:rPr>
        <w:t xml:space="preserve"> образования организации методической работы</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b/>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Характеристика кадрового состава учителей начальной школы</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b/>
          <w:sz w:val="24"/>
          <w:szCs w:val="24"/>
        </w:rPr>
      </w:pPr>
      <w:r w:rsidRPr="000C7DAB">
        <w:rPr>
          <w:rFonts w:ascii="Times New Roman" w:eastAsia="Calibri" w:hAnsi="Times New Roman" w:cs="Times New Roman"/>
          <w:b/>
          <w:sz w:val="24"/>
          <w:szCs w:val="24"/>
        </w:rPr>
        <w:t xml:space="preserve"> по уровню образования </w:t>
      </w:r>
    </w:p>
    <w:tbl>
      <w:tblPr>
        <w:tblW w:w="9615" w:type="dxa"/>
        <w:tblInd w:w="7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A0" w:firstRow="1" w:lastRow="0" w:firstColumn="1" w:lastColumn="0" w:noHBand="0" w:noVBand="0"/>
      </w:tblPr>
      <w:tblGrid>
        <w:gridCol w:w="851"/>
        <w:gridCol w:w="1307"/>
        <w:gridCol w:w="2617"/>
        <w:gridCol w:w="1832"/>
        <w:gridCol w:w="1701"/>
        <w:gridCol w:w="1307"/>
      </w:tblGrid>
      <w:tr w:rsidR="000C7DAB" w:rsidRPr="000C7DAB" w:rsidTr="00605505">
        <w:trPr>
          <w:trHeight w:val="276"/>
        </w:trPr>
        <w:tc>
          <w:tcPr>
            <w:tcW w:w="850" w:type="dxa"/>
            <w:vMerge w:val="restart"/>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Всего</w:t>
            </w:r>
          </w:p>
        </w:tc>
        <w:tc>
          <w:tcPr>
            <w:tcW w:w="3926" w:type="dxa"/>
            <w:gridSpan w:val="2"/>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Высшее</w:t>
            </w:r>
          </w:p>
        </w:tc>
        <w:tc>
          <w:tcPr>
            <w:tcW w:w="1833" w:type="dxa"/>
            <w:vMerge w:val="restart"/>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Незаконченное высшее</w:t>
            </w:r>
          </w:p>
        </w:tc>
        <w:tc>
          <w:tcPr>
            <w:tcW w:w="1702" w:type="dxa"/>
            <w:vMerge w:val="restart"/>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Среднее специальное</w:t>
            </w:r>
          </w:p>
        </w:tc>
        <w:tc>
          <w:tcPr>
            <w:tcW w:w="1308" w:type="dxa"/>
            <w:vMerge w:val="restart"/>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Среднее</w:t>
            </w:r>
          </w:p>
        </w:tc>
      </w:tr>
      <w:tr w:rsidR="000C7DAB" w:rsidRPr="000C7DAB" w:rsidTr="00605505">
        <w:trPr>
          <w:trHeight w:val="166"/>
        </w:trPr>
        <w:tc>
          <w:tcPr>
            <w:tcW w:w="850" w:type="dxa"/>
            <w:vMerge/>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30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Общее кол-во</w:t>
            </w:r>
          </w:p>
        </w:tc>
        <w:tc>
          <w:tcPr>
            <w:tcW w:w="261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 том числе кандидаты и доктора наук</w:t>
            </w:r>
          </w:p>
        </w:tc>
        <w:tc>
          <w:tcPr>
            <w:tcW w:w="1833" w:type="dxa"/>
            <w:vMerge/>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702" w:type="dxa"/>
            <w:vMerge/>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308" w:type="dxa"/>
            <w:vMerge/>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r>
      <w:tr w:rsidR="000C7DAB" w:rsidRPr="000C7DAB" w:rsidTr="00605505">
        <w:trPr>
          <w:trHeight w:val="293"/>
        </w:trPr>
        <w:tc>
          <w:tcPr>
            <w:tcW w:w="850"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w:t>
            </w:r>
          </w:p>
        </w:tc>
        <w:tc>
          <w:tcPr>
            <w:tcW w:w="130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8(100%)</w:t>
            </w:r>
          </w:p>
        </w:tc>
        <w:tc>
          <w:tcPr>
            <w:tcW w:w="261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833"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702"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
        </w:tc>
        <w:tc>
          <w:tcPr>
            <w:tcW w:w="130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r>
    </w:tbl>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По стажу работы:</w:t>
      </w:r>
    </w:p>
    <w:tbl>
      <w:tblPr>
        <w:tblW w:w="9615" w:type="dxa"/>
        <w:tblInd w:w="7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A0" w:firstRow="1" w:lastRow="0" w:firstColumn="1" w:lastColumn="0" w:noHBand="0" w:noVBand="0"/>
      </w:tblPr>
      <w:tblGrid>
        <w:gridCol w:w="1374"/>
        <w:gridCol w:w="1374"/>
        <w:gridCol w:w="1373"/>
        <w:gridCol w:w="1374"/>
        <w:gridCol w:w="1373"/>
        <w:gridCol w:w="1373"/>
        <w:gridCol w:w="1374"/>
      </w:tblGrid>
      <w:tr w:rsidR="000C7DAB" w:rsidRPr="000C7DAB" w:rsidTr="00605505">
        <w:trPr>
          <w:trHeight w:val="275"/>
        </w:trPr>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1-3 года</w:t>
            </w: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4-5 лет</w:t>
            </w: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6-10 лет</w:t>
            </w:r>
          </w:p>
        </w:tc>
        <w:tc>
          <w:tcPr>
            <w:tcW w:w="1375"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11-15 лет</w:t>
            </w: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16-20 лет</w:t>
            </w: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21-25 лет</w:t>
            </w:r>
          </w:p>
        </w:tc>
        <w:tc>
          <w:tcPr>
            <w:tcW w:w="1375"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26 и более</w:t>
            </w:r>
          </w:p>
        </w:tc>
      </w:tr>
      <w:tr w:rsidR="000C7DAB" w:rsidRPr="000C7DAB" w:rsidTr="00605505">
        <w:trPr>
          <w:trHeight w:val="291"/>
        </w:trPr>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p>
        </w:tc>
        <w:tc>
          <w:tcPr>
            <w:tcW w:w="1375"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1</w:t>
            </w: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37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w:t>
            </w:r>
          </w:p>
        </w:tc>
        <w:tc>
          <w:tcPr>
            <w:tcW w:w="1375"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w:t>
            </w:r>
          </w:p>
        </w:tc>
      </w:tr>
    </w:tbl>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По квалификационным категориям:</w:t>
      </w:r>
    </w:p>
    <w:tbl>
      <w:tblPr>
        <w:tblW w:w="9993" w:type="dxa"/>
        <w:tblInd w:w="7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A0" w:firstRow="1" w:lastRow="0" w:firstColumn="1" w:lastColumn="0" w:noHBand="0" w:noVBand="0"/>
      </w:tblPr>
      <w:tblGrid>
        <w:gridCol w:w="2764"/>
        <w:gridCol w:w="2551"/>
        <w:gridCol w:w="2410"/>
        <w:gridCol w:w="2268"/>
      </w:tblGrid>
      <w:tr w:rsidR="000C7DAB" w:rsidRPr="000C7DAB" w:rsidTr="00605505">
        <w:trPr>
          <w:trHeight w:val="768"/>
        </w:trPr>
        <w:tc>
          <w:tcPr>
            <w:tcW w:w="276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Всего</w:t>
            </w:r>
          </w:p>
        </w:tc>
        <w:tc>
          <w:tcPr>
            <w:tcW w:w="255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Высшая</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квалификационная категория</w:t>
            </w:r>
          </w:p>
        </w:tc>
        <w:tc>
          <w:tcPr>
            <w:tcW w:w="2410"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 квалификационная категория</w:t>
            </w:r>
          </w:p>
        </w:tc>
        <w:tc>
          <w:tcPr>
            <w:tcW w:w="226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II квалификационная категория, также СЗД</w:t>
            </w:r>
          </w:p>
        </w:tc>
      </w:tr>
      <w:tr w:rsidR="000C7DAB" w:rsidRPr="000C7DAB" w:rsidTr="00605505">
        <w:trPr>
          <w:trHeight w:val="246"/>
        </w:trPr>
        <w:tc>
          <w:tcPr>
            <w:tcW w:w="276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8</w:t>
            </w:r>
          </w:p>
        </w:tc>
        <w:tc>
          <w:tcPr>
            <w:tcW w:w="255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w:t>
            </w:r>
          </w:p>
        </w:tc>
        <w:tc>
          <w:tcPr>
            <w:tcW w:w="2410"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226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0</w:t>
            </w:r>
          </w:p>
        </w:tc>
      </w:tr>
      <w:tr w:rsidR="000C7DAB" w:rsidRPr="000C7DAB" w:rsidTr="00605505">
        <w:trPr>
          <w:trHeight w:val="768"/>
        </w:trPr>
        <w:tc>
          <w:tcPr>
            <w:tcW w:w="276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Итого:  27% от общего числа педагогических работников</w:t>
            </w:r>
          </w:p>
        </w:tc>
        <w:tc>
          <w:tcPr>
            <w:tcW w:w="255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75%</w:t>
            </w:r>
          </w:p>
        </w:tc>
        <w:tc>
          <w:tcPr>
            <w:tcW w:w="2410"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25%</w:t>
            </w:r>
          </w:p>
        </w:tc>
        <w:tc>
          <w:tcPr>
            <w:tcW w:w="2268"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0%</w:t>
            </w:r>
          </w:p>
        </w:tc>
      </w:tr>
    </w:tbl>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Количество работников, имеющих знаки отличия:</w:t>
      </w:r>
    </w:p>
    <w:tbl>
      <w:tblPr>
        <w:tblW w:w="10418" w:type="dxa"/>
        <w:tblInd w:w="-35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A0" w:firstRow="1" w:lastRow="0" w:firstColumn="1" w:lastColumn="0" w:noHBand="0" w:noVBand="0"/>
      </w:tblPr>
      <w:tblGrid>
        <w:gridCol w:w="921"/>
        <w:gridCol w:w="1276"/>
        <w:gridCol w:w="1701"/>
        <w:gridCol w:w="1276"/>
        <w:gridCol w:w="1134"/>
        <w:gridCol w:w="992"/>
        <w:gridCol w:w="1701"/>
        <w:gridCol w:w="1417"/>
      </w:tblGrid>
      <w:tr w:rsidR="000C7DAB" w:rsidRPr="000C7DAB" w:rsidTr="00605505">
        <w:trPr>
          <w:trHeight w:val="232"/>
        </w:trPr>
        <w:tc>
          <w:tcPr>
            <w:tcW w:w="921" w:type="dxa"/>
            <w:vMerge w:val="restart"/>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Всего</w:t>
            </w:r>
          </w:p>
        </w:tc>
        <w:tc>
          <w:tcPr>
            <w:tcW w:w="9497" w:type="dxa"/>
            <w:gridSpan w:val="7"/>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В том числе</w:t>
            </w:r>
          </w:p>
        </w:tc>
      </w:tr>
      <w:tr w:rsidR="000C7DAB" w:rsidRPr="000C7DAB" w:rsidTr="00605505">
        <w:trPr>
          <w:trHeight w:val="2023"/>
        </w:trPr>
        <w:tc>
          <w:tcPr>
            <w:tcW w:w="921" w:type="dxa"/>
            <w:vMerge/>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Заслуженный учитель либо др. категории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заслуженных</w:t>
            </w: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Отличник образования,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просвещения и т.п.</w:t>
            </w: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rPr>
              <w:t>Учитель</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 года </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lang w:val="en-US"/>
              </w:rPr>
            </w:pPr>
            <w:r w:rsidRPr="000C7DAB">
              <w:rPr>
                <w:rFonts w:ascii="Times New Roman" w:eastAsia="Times New Roman" w:hAnsi="Times New Roman" w:cs="Times New Roman"/>
                <w:sz w:val="24"/>
                <w:szCs w:val="24"/>
              </w:rPr>
              <w:t>(лауреат)</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2126" w:type="dxa"/>
            <w:gridSpan w:val="2"/>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Прочие</w:t>
            </w: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Cs/>
                <w:sz w:val="24"/>
                <w:szCs w:val="24"/>
              </w:rPr>
            </w:pPr>
            <w:r w:rsidRPr="000C7DAB">
              <w:rPr>
                <w:rFonts w:ascii="Times New Roman" w:eastAsia="Times New Roman" w:hAnsi="Times New Roman" w:cs="Times New Roman"/>
                <w:sz w:val="24"/>
                <w:szCs w:val="24"/>
              </w:rPr>
              <w:t xml:space="preserve">Победители конкурса </w:t>
            </w:r>
            <w:r w:rsidRPr="000C7DAB">
              <w:rPr>
                <w:rFonts w:ascii="Times New Roman" w:eastAsia="Times New Roman" w:hAnsi="Times New Roman" w:cs="Times New Roman"/>
                <w:bCs/>
                <w:sz w:val="24"/>
                <w:szCs w:val="24"/>
              </w:rPr>
              <w:t>лучших учителей</w:t>
            </w:r>
            <w:r w:rsidRPr="000C7DAB">
              <w:rPr>
                <w:rFonts w:ascii="Times New Roman" w:eastAsia="Times New Roman" w:hAnsi="Times New Roman" w:cs="Times New Roman"/>
                <w:sz w:val="24"/>
                <w:szCs w:val="24"/>
              </w:rPr>
              <w:t xml:space="preserve"> образовательных учреждений</w:t>
            </w:r>
          </w:p>
        </w:tc>
        <w:tc>
          <w:tcPr>
            <w:tcW w:w="1417"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Победители Гранта «Наш лучший учитель»</w:t>
            </w:r>
          </w:p>
        </w:tc>
      </w:tr>
      <w:tr w:rsidR="000C7DAB" w:rsidRPr="000C7DAB" w:rsidTr="00605505">
        <w:trPr>
          <w:trHeight w:val="1241"/>
        </w:trPr>
        <w:tc>
          <w:tcPr>
            <w:tcW w:w="92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134" w:type="dxa"/>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грамоты Министерства образования</w:t>
            </w:r>
          </w:p>
        </w:tc>
        <w:tc>
          <w:tcPr>
            <w:tcW w:w="992" w:type="dxa"/>
            <w:tcBorders>
              <w:top w:val="single" w:sz="2" w:space="0" w:color="auto"/>
              <w:left w:val="single" w:sz="2" w:space="0" w:color="auto"/>
              <w:bottom w:val="single" w:sz="2" w:space="0" w:color="auto"/>
              <w:right w:val="single" w:sz="2" w:space="0" w:color="auto"/>
            </w:tcBorders>
            <w:vAlign w:val="center"/>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медаль «Ветеран труда»</w:t>
            </w: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c>
          <w:tcPr>
            <w:tcW w:w="1417"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p>
        </w:tc>
      </w:tr>
      <w:tr w:rsidR="000C7DAB" w:rsidRPr="000C7DAB" w:rsidTr="00605505">
        <w:trPr>
          <w:trHeight w:val="236"/>
        </w:trPr>
        <w:tc>
          <w:tcPr>
            <w:tcW w:w="92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276"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134"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p>
        </w:tc>
        <w:tc>
          <w:tcPr>
            <w:tcW w:w="992"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701"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c>
          <w:tcPr>
            <w:tcW w:w="1417" w:type="dxa"/>
            <w:tcBorders>
              <w:top w:val="single" w:sz="2" w:space="0" w:color="auto"/>
              <w:left w:val="single" w:sz="2" w:space="0" w:color="auto"/>
              <w:bottom w:val="single" w:sz="2" w:space="0" w:color="auto"/>
              <w:right w:val="single" w:sz="2" w:space="0" w:color="auto"/>
            </w:tcBorders>
          </w:tcPr>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
        </w:tc>
      </w:tr>
    </w:tbl>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roofErr w:type="gramStart"/>
      <w:r w:rsidRPr="000C7DAB">
        <w:rPr>
          <w:rFonts w:ascii="Times New Roman" w:eastAsia="Calibri" w:hAnsi="Times New Roman" w:cs="Times New Roman"/>
          <w:sz w:val="24"/>
          <w:szCs w:val="24"/>
        </w:rPr>
        <w:t>Количество штатных педагогов (% от общего числа), прошедших повышение квалификации не менее 72 часов за последние 5 лет: 8 педагогов (100%).</w:t>
      </w:r>
      <w:proofErr w:type="gramEnd"/>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Учителя начальной школы обладают следующими компетентностями, обусловленными Требованиями к структуре основных образовательных программ:</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осуществлять личностно-деятельностный подход к организации обучения;</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bCs/>
          <w:iCs/>
          <w:sz w:val="24"/>
          <w:szCs w:val="24"/>
        </w:rPr>
      </w:pPr>
      <w:r w:rsidRPr="000C7DAB">
        <w:rPr>
          <w:rFonts w:ascii="Times New Roman" w:eastAsia="Calibri" w:hAnsi="Times New Roman" w:cs="Times New Roman"/>
          <w:sz w:val="24"/>
          <w:szCs w:val="24"/>
        </w:rPr>
        <w:t xml:space="preserve">– выстраивать индивидуальные траектории развития </w:t>
      </w:r>
      <w:r w:rsidRPr="000C7DAB">
        <w:rPr>
          <w:rFonts w:ascii="Times New Roman" w:eastAsia="Calibri" w:hAnsi="Times New Roman" w:cs="Times New Roman"/>
          <w:bCs/>
          <w:sz w:val="24"/>
          <w:szCs w:val="24"/>
        </w:rPr>
        <w:t>ученика</w:t>
      </w:r>
      <w:r w:rsidRPr="000C7DAB">
        <w:rPr>
          <w:rFonts w:ascii="Times New Roman" w:eastAsia="Calibri" w:hAnsi="Times New Roman" w:cs="Times New Roman"/>
          <w:bCs/>
          <w:iCs/>
          <w:sz w:val="24"/>
          <w:szCs w:val="24"/>
        </w:rPr>
        <w:t xml:space="preserve"> на основе </w:t>
      </w:r>
      <w:r w:rsidRPr="000C7DAB">
        <w:rPr>
          <w:rFonts w:ascii="Times New Roman" w:eastAsia="Calibri" w:hAnsi="Times New Roman" w:cs="Times New Roman"/>
          <w:sz w:val="24"/>
          <w:szCs w:val="24"/>
        </w:rPr>
        <w:t>планируемых результатов освоения образовательных программ</w:t>
      </w:r>
      <w:r w:rsidRPr="000C7DAB">
        <w:rPr>
          <w:rFonts w:ascii="Times New Roman" w:eastAsia="Calibri" w:hAnsi="Times New Roman" w:cs="Times New Roman"/>
          <w:bCs/>
          <w:iCs/>
          <w:sz w:val="24"/>
          <w:szCs w:val="24"/>
        </w:rPr>
        <w:t>;</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разрабатывать и эффективно применять образовательные технологии, позволяющие достигать планируемых результатов освоения образовательных программ.</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Компетентности учителя начальной школы, обусловленные Требованиями </w:t>
      </w:r>
      <w:r w:rsidRPr="000C7DAB">
        <w:rPr>
          <w:rFonts w:ascii="Times New Roman" w:eastAsia="Calibri" w:hAnsi="Times New Roman" w:cs="Times New Roman"/>
          <w:b/>
          <w:sz w:val="24"/>
          <w:szCs w:val="24"/>
        </w:rPr>
        <w:t xml:space="preserve">к </w:t>
      </w:r>
      <w:r w:rsidRPr="000C7DAB">
        <w:rPr>
          <w:rFonts w:ascii="Times New Roman" w:eastAsia="Calibri" w:hAnsi="Times New Roman" w:cs="Times New Roman"/>
          <w:sz w:val="24"/>
          <w:szCs w:val="24"/>
        </w:rPr>
        <w:t>результатам освоения основных образовательных программ:</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иметь соответствующие концепции ФГОС, представления о планируемых результатах освоения основных образовательных программ, уметь осуществлять их декомпозицию в соответствии с технологией достижения промежуточных результатов;</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xml:space="preserve"> – иметь современные представления об ученике как о субъекте образовательной деятельности и уметь проектировать соответствующую модель его деятельности в зависимости от возрастных особенностей и специфики учебного предмета;</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иметь научно обоснованные знания и умения, позволяющие проектировать социальный портрет ученика (ценности, мотивационные, операционные, коммуникативные, когнитивные ресурсы) и осуществлять соответствующую диагностику сформированности социально востребованных качеств личности.</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Компетентности учителя начальной школы, обусловленные Требованиями к условиям реализации основных образовательных программ:</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 эффективно использовать имеющиеся в школе условия и ресурсы, собственный методический потенциал для реализации задач нового содержания образования, а именно:</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iCs/>
          <w:sz w:val="24"/>
          <w:szCs w:val="24"/>
        </w:rPr>
      </w:pPr>
      <w:r w:rsidRPr="000C7DAB">
        <w:rPr>
          <w:rFonts w:ascii="Times New Roman" w:eastAsia="Calibri" w:hAnsi="Times New Roman" w:cs="Times New Roman"/>
          <w:sz w:val="24"/>
          <w:szCs w:val="24"/>
        </w:rPr>
        <w:t xml:space="preserve">– </w:t>
      </w:r>
      <w:r w:rsidRPr="000C7DAB">
        <w:rPr>
          <w:rFonts w:ascii="Times New Roman" w:eastAsia="Calibri" w:hAnsi="Times New Roman" w:cs="Times New Roman"/>
          <w:iCs/>
          <w:sz w:val="24"/>
          <w:szCs w:val="24"/>
        </w:rPr>
        <w:t>достижения планируемых результатов освоения образовательных программ;</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iCs/>
          <w:sz w:val="24"/>
          <w:szCs w:val="24"/>
        </w:rPr>
      </w:pPr>
      <w:r w:rsidRPr="000C7DAB">
        <w:rPr>
          <w:rFonts w:ascii="Times New Roman" w:eastAsia="Calibri" w:hAnsi="Times New Roman" w:cs="Times New Roman"/>
          <w:sz w:val="24"/>
          <w:szCs w:val="24"/>
        </w:rPr>
        <w:t xml:space="preserve">– </w:t>
      </w:r>
      <w:r w:rsidRPr="000C7DAB">
        <w:rPr>
          <w:rFonts w:ascii="Times New Roman" w:eastAsia="Calibri" w:hAnsi="Times New Roman" w:cs="Times New Roman"/>
          <w:iCs/>
          <w:sz w:val="24"/>
          <w:szCs w:val="24"/>
        </w:rPr>
        <w:t>реализации программ воспитания и социализации учащихся;</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iCs/>
          <w:sz w:val="24"/>
          <w:szCs w:val="24"/>
        </w:rPr>
      </w:pPr>
      <w:r w:rsidRPr="000C7DAB">
        <w:rPr>
          <w:rFonts w:ascii="Times New Roman" w:eastAsia="Calibri" w:hAnsi="Times New Roman" w:cs="Times New Roman"/>
          <w:sz w:val="24"/>
          <w:szCs w:val="24"/>
        </w:rPr>
        <w:t xml:space="preserve"> – </w:t>
      </w:r>
      <w:r w:rsidRPr="000C7DAB">
        <w:rPr>
          <w:rFonts w:ascii="Times New Roman" w:eastAsia="Calibri" w:hAnsi="Times New Roman" w:cs="Times New Roman"/>
          <w:iCs/>
          <w:sz w:val="24"/>
          <w:szCs w:val="24"/>
        </w:rPr>
        <w:t xml:space="preserve">эффективного использования здоровьесберегающих технологий в условиях реализации ФГОС; </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iCs/>
          <w:sz w:val="24"/>
          <w:szCs w:val="24"/>
        </w:rPr>
      </w:pPr>
      <w:r w:rsidRPr="000C7DAB">
        <w:rPr>
          <w:rFonts w:ascii="Times New Roman" w:eastAsia="Calibri" w:hAnsi="Times New Roman" w:cs="Times New Roman"/>
          <w:sz w:val="24"/>
          <w:szCs w:val="24"/>
        </w:rPr>
        <w:t xml:space="preserve">– </w:t>
      </w:r>
      <w:r w:rsidRPr="000C7DAB">
        <w:rPr>
          <w:rFonts w:ascii="Times New Roman" w:eastAsia="Calibri" w:hAnsi="Times New Roman" w:cs="Times New Roman"/>
          <w:iCs/>
          <w:sz w:val="24"/>
          <w:szCs w:val="24"/>
        </w:rPr>
        <w:t>индивидуальной оценки образовательных достижений и затруднений каждого обучаемого, диагностики сформированности универсальных учебных действий;</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iCs/>
          <w:sz w:val="24"/>
          <w:szCs w:val="24"/>
        </w:rPr>
      </w:pPr>
      <w:r w:rsidRPr="000C7DAB">
        <w:rPr>
          <w:rFonts w:ascii="Times New Roman" w:eastAsia="Calibri" w:hAnsi="Times New Roman" w:cs="Times New Roman"/>
          <w:sz w:val="24"/>
          <w:szCs w:val="24"/>
        </w:rPr>
        <w:t xml:space="preserve">– </w:t>
      </w:r>
      <w:r w:rsidRPr="000C7DAB">
        <w:rPr>
          <w:rFonts w:ascii="Times New Roman" w:eastAsia="Calibri" w:hAnsi="Times New Roman" w:cs="Times New Roman"/>
          <w:iCs/>
          <w:sz w:val="24"/>
          <w:szCs w:val="24"/>
        </w:rPr>
        <w:t>собственного профессионально-личностного развития и саморазвития;</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w:t>
      </w:r>
      <w:r w:rsidRPr="000C7DAB">
        <w:rPr>
          <w:rFonts w:ascii="Times New Roman" w:eastAsia="Calibri" w:hAnsi="Times New Roman" w:cs="Times New Roman"/>
          <w:bCs/>
          <w:sz w:val="24"/>
          <w:szCs w:val="24"/>
        </w:rPr>
        <w:t xml:space="preserve"> эффективно применять свои умения</w:t>
      </w:r>
      <w:r w:rsidRPr="000C7DAB">
        <w:rPr>
          <w:rFonts w:ascii="Times New Roman" w:eastAsia="Calibri" w:hAnsi="Times New Roman" w:cs="Times New Roman"/>
          <w:sz w:val="24"/>
          <w:szCs w:val="24"/>
        </w:rPr>
        <w:t xml:space="preserve"> в процессе модернизации инфраструктуры учебно-воспитательного </w:t>
      </w:r>
      <w:r w:rsidRPr="000C7DAB">
        <w:rPr>
          <w:rFonts w:ascii="Times New Roman" w:eastAsia="Calibri" w:hAnsi="Times New Roman" w:cs="Times New Roman"/>
          <w:bCs/>
          <w:sz w:val="24"/>
          <w:szCs w:val="24"/>
        </w:rPr>
        <w:t>процесса</w:t>
      </w:r>
      <w:r w:rsidRPr="000C7DAB">
        <w:rPr>
          <w:rFonts w:ascii="Times New Roman" w:eastAsia="Calibri" w:hAnsi="Times New Roman" w:cs="Times New Roman"/>
          <w:sz w:val="24"/>
          <w:szCs w:val="24"/>
        </w:rPr>
        <w:t xml:space="preserve"> образовательного учреждения.</w:t>
      </w: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p>
    <w:p w:rsidR="000C7DAB" w:rsidRPr="000C7DAB" w:rsidRDefault="000C7DAB" w:rsidP="000C7DAB">
      <w:pPr>
        <w:widowControl w:val="0"/>
        <w:tabs>
          <w:tab w:val="left" w:pos="9498"/>
        </w:tabs>
        <w:spacing w:line="276" w:lineRule="auto"/>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Количество штатных педагогов-психологов – 1</w:t>
      </w:r>
    </w:p>
    <w:p w:rsidR="000C7DAB" w:rsidRPr="000C7DAB" w:rsidRDefault="000C7DAB" w:rsidP="000C7DAB">
      <w:pPr>
        <w:widowControl w:val="0"/>
        <w:tabs>
          <w:tab w:val="left" w:pos="9498"/>
        </w:tabs>
        <w:spacing w:line="276" w:lineRule="auto"/>
        <w:ind w:firstLine="708"/>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Компетентности педагога-психолога начальной школы включают представление о планируемых результатах образования в начальной школе, знание Программы формирования универсальных учебных действий для начального общего образования, умение проектировать зону ближайшего развития, умение психологически обеспечивать учебную деятельность младших школьников, профессиональную деятельность учителей начальных классов, руководителей начального общего образования, создавать психологически безопасную, комфортную образовательную среду.</w:t>
      </w:r>
    </w:p>
    <w:p w:rsidR="000C7DAB" w:rsidRPr="000C7DAB" w:rsidRDefault="000C7DAB" w:rsidP="000C7DAB">
      <w:pPr>
        <w:widowControl w:val="0"/>
        <w:tabs>
          <w:tab w:val="left" w:pos="9498"/>
        </w:tabs>
        <w:spacing w:line="276" w:lineRule="auto"/>
        <w:ind w:firstLine="708"/>
        <w:jc w:val="both"/>
        <w:rPr>
          <w:rFonts w:ascii="Times New Roman" w:eastAsia="Calibri" w:hAnsi="Times New Roman" w:cs="Times New Roman"/>
          <w:sz w:val="24"/>
          <w:szCs w:val="24"/>
        </w:rPr>
      </w:pPr>
      <w:r w:rsidRPr="000C7DAB">
        <w:rPr>
          <w:rFonts w:ascii="Times New Roman" w:eastAsia="Calibri" w:hAnsi="Times New Roman" w:cs="Times New Roman"/>
          <w:sz w:val="24"/>
          <w:szCs w:val="24"/>
        </w:rPr>
        <w:t>Перспективные планы-графики прохождения аттестации и курсовой подготовки представлены в Приложении.</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b/>
          <w:bCs/>
          <w:sz w:val="24"/>
          <w:szCs w:val="24"/>
          <w:lang w:eastAsia="ru-RU"/>
        </w:rPr>
      </w:pPr>
      <w:r w:rsidRPr="000C7DAB">
        <w:rPr>
          <w:rFonts w:ascii="Times New Roman" w:eastAsia="Calibri" w:hAnsi="Times New Roman" w:cs="Times New Roman"/>
          <w:b/>
          <w:bCs/>
          <w:sz w:val="24"/>
          <w:szCs w:val="24"/>
          <w:lang w:eastAsia="ru-RU"/>
        </w:rPr>
        <w:t>Профессиональное развитие и повышение квалификации педагогических работников</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b/>
          <w:bCs/>
          <w:sz w:val="24"/>
          <w:szCs w:val="24"/>
          <w:lang w:eastAsia="ru-RU"/>
        </w:rPr>
        <w:t>Ожидаемый результат повышения квалификации — профессиональная готовность работников образования к реализации ФГОС НОО:</w:t>
      </w:r>
    </w:p>
    <w:p w:rsidR="000C7DAB" w:rsidRPr="000C7DAB" w:rsidRDefault="000C7DAB" w:rsidP="000C7DAB">
      <w:pPr>
        <w:tabs>
          <w:tab w:val="left" w:pos="9498"/>
        </w:tabs>
        <w:spacing w:line="276" w:lineRule="auto"/>
        <w:ind w:firstLine="851"/>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b/>
          <w:bCs/>
          <w:sz w:val="24"/>
          <w:szCs w:val="24"/>
          <w:lang w:eastAsia="ru-RU"/>
        </w:rPr>
        <w:t>обеспечение</w:t>
      </w:r>
      <w:r w:rsidRPr="000C7DAB">
        <w:rPr>
          <w:rFonts w:ascii="Times New Roman" w:eastAsia="Times New Roman" w:hAnsi="Times New Roman" w:cs="Times New Roman"/>
          <w:sz w:val="24"/>
          <w:szCs w:val="24"/>
          <w:lang w:eastAsia="ru-RU"/>
        </w:rPr>
        <w:t xml:space="preserve"> оптимального вхождения работников образования в систему ценностей современного образования;</w:t>
      </w:r>
    </w:p>
    <w:p w:rsidR="000C7DAB" w:rsidRPr="000C7DAB" w:rsidRDefault="000C7DAB" w:rsidP="000C7DAB">
      <w:pPr>
        <w:tabs>
          <w:tab w:val="left" w:pos="9498"/>
        </w:tabs>
        <w:spacing w:line="276" w:lineRule="auto"/>
        <w:ind w:firstLine="851"/>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b/>
          <w:bCs/>
          <w:sz w:val="24"/>
          <w:szCs w:val="24"/>
          <w:lang w:eastAsia="ru-RU"/>
        </w:rPr>
        <w:t xml:space="preserve">принятие </w:t>
      </w:r>
      <w:r w:rsidRPr="000C7DAB">
        <w:rPr>
          <w:rFonts w:ascii="Times New Roman" w:eastAsia="Times New Roman" w:hAnsi="Times New Roman" w:cs="Times New Roman"/>
          <w:sz w:val="24"/>
          <w:szCs w:val="24"/>
          <w:lang w:eastAsia="ru-RU"/>
        </w:rPr>
        <w:t>идеологии ФГОС НОО;</w:t>
      </w:r>
    </w:p>
    <w:p w:rsidR="000C7DAB" w:rsidRPr="000C7DAB" w:rsidRDefault="000C7DAB" w:rsidP="000C7DAB">
      <w:pPr>
        <w:tabs>
          <w:tab w:val="left" w:pos="9498"/>
        </w:tabs>
        <w:spacing w:line="276" w:lineRule="auto"/>
        <w:ind w:firstLine="851"/>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b/>
          <w:bCs/>
          <w:sz w:val="24"/>
          <w:szCs w:val="24"/>
          <w:lang w:eastAsia="ru-RU"/>
        </w:rPr>
        <w:t>освоение</w:t>
      </w:r>
      <w:r w:rsidRPr="000C7DAB">
        <w:rPr>
          <w:rFonts w:ascii="Times New Roman" w:eastAsia="Times New Roman" w:hAnsi="Times New Roman" w:cs="Times New Roman"/>
          <w:sz w:val="24"/>
          <w:szCs w:val="24"/>
          <w:lang w:eastAsia="ru-RU"/>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0C7DAB" w:rsidRPr="000C7DAB" w:rsidRDefault="000C7DAB" w:rsidP="000C7DAB">
      <w:pPr>
        <w:tabs>
          <w:tab w:val="left" w:pos="9498"/>
        </w:tabs>
        <w:spacing w:line="276" w:lineRule="auto"/>
        <w:ind w:firstLine="851"/>
        <w:contextualSpacing/>
        <w:jc w:val="both"/>
        <w:outlineLvl w:val="1"/>
        <w:rPr>
          <w:rFonts w:ascii="Times New Roman" w:eastAsia="Times New Roman" w:hAnsi="Times New Roman" w:cs="Times New Roman"/>
          <w:sz w:val="24"/>
          <w:szCs w:val="24"/>
          <w:lang w:eastAsia="ru-RU"/>
        </w:rPr>
      </w:pPr>
      <w:r w:rsidRPr="000C7DAB">
        <w:rPr>
          <w:rFonts w:ascii="Times New Roman" w:eastAsia="Times New Roman" w:hAnsi="Times New Roman" w:cs="Times New Roman"/>
          <w:b/>
          <w:bCs/>
          <w:sz w:val="24"/>
          <w:szCs w:val="24"/>
          <w:lang w:eastAsia="ru-RU"/>
        </w:rPr>
        <w:t>овладение</w:t>
      </w:r>
      <w:r w:rsidRPr="000C7DAB">
        <w:rPr>
          <w:rFonts w:ascii="Times New Roman" w:eastAsia="Times New Roman" w:hAnsi="Times New Roman" w:cs="Times New Roman"/>
          <w:sz w:val="24"/>
          <w:szCs w:val="24"/>
          <w:lang w:eastAsia="ru-RU"/>
        </w:rPr>
        <w:t xml:space="preserve"> </w:t>
      </w:r>
      <w:proofErr w:type="spellStart"/>
      <w:r w:rsidRPr="000C7DAB">
        <w:rPr>
          <w:rFonts w:ascii="Times New Roman" w:eastAsia="Times New Roman" w:hAnsi="Times New Roman" w:cs="Times New Roman"/>
          <w:sz w:val="24"/>
          <w:szCs w:val="24"/>
          <w:lang w:eastAsia="ru-RU"/>
        </w:rPr>
        <w:t>учебно</w:t>
      </w:r>
      <w:r w:rsidRPr="000C7DAB">
        <w:rPr>
          <w:rFonts w:ascii="Times New Roman" w:eastAsia="Times New Roman" w:hAnsi="Times New Roman" w:cs="Times New Roman"/>
          <w:sz w:val="24"/>
          <w:szCs w:val="24"/>
          <w:lang w:eastAsia="ru-RU"/>
        </w:rPr>
        <w:softHyphen/>
        <w:t>методическими</w:t>
      </w:r>
      <w:proofErr w:type="spellEnd"/>
      <w:r w:rsidRPr="000C7DAB">
        <w:rPr>
          <w:rFonts w:ascii="Times New Roman" w:eastAsia="Times New Roman" w:hAnsi="Times New Roman" w:cs="Times New Roman"/>
          <w:sz w:val="24"/>
          <w:szCs w:val="24"/>
          <w:lang w:eastAsia="ru-RU"/>
        </w:rPr>
        <w:t xml:space="preserve"> и </w:t>
      </w:r>
      <w:proofErr w:type="spellStart"/>
      <w:r w:rsidRPr="000C7DAB">
        <w:rPr>
          <w:rFonts w:ascii="Times New Roman" w:eastAsia="Times New Roman" w:hAnsi="Times New Roman" w:cs="Times New Roman"/>
          <w:sz w:val="24"/>
          <w:szCs w:val="24"/>
          <w:lang w:eastAsia="ru-RU"/>
        </w:rPr>
        <w:t>информационно</w:t>
      </w:r>
      <w:r w:rsidRPr="000C7DAB">
        <w:rPr>
          <w:rFonts w:ascii="Times New Roman" w:eastAsia="Times New Roman" w:hAnsi="Times New Roman" w:cs="Times New Roman"/>
          <w:sz w:val="24"/>
          <w:szCs w:val="24"/>
          <w:lang w:eastAsia="ru-RU"/>
        </w:rPr>
        <w:softHyphen/>
        <w:t>методическими</w:t>
      </w:r>
      <w:proofErr w:type="spellEnd"/>
      <w:r w:rsidRPr="000C7DAB">
        <w:rPr>
          <w:rFonts w:ascii="Times New Roman" w:eastAsia="Times New Roman" w:hAnsi="Times New Roman" w:cs="Times New Roman"/>
          <w:sz w:val="24"/>
          <w:szCs w:val="24"/>
          <w:lang w:eastAsia="ru-RU"/>
        </w:rPr>
        <w:t xml:space="preserve"> ресурсами, необходимыми для успешного решения задач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b/>
          <w:bCs/>
          <w:sz w:val="24"/>
          <w:szCs w:val="24"/>
          <w:lang w:eastAsia="ru-RU"/>
        </w:rPr>
      </w:pPr>
      <w:r w:rsidRPr="000C7DAB">
        <w:rPr>
          <w:rFonts w:ascii="Times New Roman" w:eastAsia="Calibri" w:hAnsi="Times New Roman" w:cs="Times New Roman"/>
          <w:sz w:val="24"/>
          <w:szCs w:val="24"/>
          <w:lang w:eastAsia="ru-RU"/>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b/>
          <w:bCs/>
          <w:sz w:val="24"/>
          <w:szCs w:val="24"/>
          <w:lang w:eastAsia="ru-RU"/>
        </w:rPr>
      </w:pPr>
      <w:r w:rsidRPr="000C7DAB">
        <w:rPr>
          <w:rFonts w:ascii="Times New Roman" w:eastAsia="Calibri" w:hAnsi="Times New Roman" w:cs="Times New Roman"/>
          <w:b/>
          <w:bCs/>
          <w:sz w:val="24"/>
          <w:szCs w:val="24"/>
          <w:lang w:eastAsia="ru-RU"/>
        </w:rPr>
        <w:t>План методической работы может включать следующие мероприятия:</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1.</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Семинары, посвященные содержанию и ключевым особенностям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2.</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Тренинги для педагогов с целью выявления и соотнесения собственной профессиональной позиции с целями и задачами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3.</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Заседания методических объединений учителей, воспитателей по проблемам введения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4.</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Конференции участников образовательных отношений и социальных партнеров ОО по итогам разработки основной образовательной программы, ее отдельных разделов, проблемам апробации и введения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5.</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Участие педагогов в разработке разделов и компонентов основной образовательной программы образовательной организации.</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6.</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Участие педагогов в разработке и апробации оценки эффективности работы в условиях внедрения ФГОС НОО и новой системы оплаты труда.</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sz w:val="24"/>
          <w:szCs w:val="24"/>
          <w:lang w:eastAsia="ru-RU"/>
        </w:rPr>
        <w:t>7.</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 xml:space="preserve">Участие педагогов в проведении </w:t>
      </w:r>
      <w:proofErr w:type="spellStart"/>
      <w:r w:rsidRPr="000C7DAB">
        <w:rPr>
          <w:rFonts w:ascii="Times New Roman" w:eastAsia="Calibri" w:hAnsi="Times New Roman" w:cs="Times New Roman"/>
          <w:sz w:val="24"/>
          <w:szCs w:val="24"/>
          <w:lang w:eastAsia="ru-RU"/>
        </w:rPr>
        <w:t>мастер</w:t>
      </w:r>
      <w:r w:rsidRPr="000C7DAB">
        <w:rPr>
          <w:rFonts w:ascii="Times New Roman" w:eastAsia="Calibri" w:hAnsi="Times New Roman" w:cs="Times New Roman"/>
          <w:sz w:val="24"/>
          <w:szCs w:val="24"/>
          <w:lang w:eastAsia="ru-RU"/>
        </w:rPr>
        <w:softHyphen/>
        <w:t>классов</w:t>
      </w:r>
      <w:proofErr w:type="spellEnd"/>
      <w:r w:rsidRPr="000C7DAB">
        <w:rPr>
          <w:rFonts w:ascii="Times New Roman" w:eastAsia="Calibri" w:hAnsi="Times New Roman" w:cs="Times New Roman"/>
          <w:sz w:val="24"/>
          <w:szCs w:val="24"/>
          <w:lang w:eastAsia="ru-RU"/>
        </w:rPr>
        <w:t>, круглых столов, стажерских площадок, открытых уроков, внеурочных занятий и мероприятий по отдельным направлениям введения и реализации ФГОС НОО.</w:t>
      </w:r>
    </w:p>
    <w:p w:rsidR="000C7DAB" w:rsidRPr="000C7DAB" w:rsidRDefault="000C7DAB" w:rsidP="000C7DAB">
      <w:pPr>
        <w:tabs>
          <w:tab w:val="left" w:pos="9498"/>
        </w:tabs>
        <w:autoSpaceDE w:val="0"/>
        <w:autoSpaceDN w:val="0"/>
        <w:adjustRightInd w:val="0"/>
        <w:spacing w:line="276" w:lineRule="auto"/>
        <w:ind w:firstLine="851"/>
        <w:jc w:val="both"/>
        <w:rPr>
          <w:rFonts w:ascii="Times New Roman" w:eastAsia="Calibri" w:hAnsi="Times New Roman" w:cs="Times New Roman"/>
          <w:sz w:val="24"/>
          <w:szCs w:val="24"/>
          <w:lang w:eastAsia="ru-RU"/>
        </w:rPr>
      </w:pPr>
      <w:r w:rsidRPr="000C7DAB">
        <w:rPr>
          <w:rFonts w:ascii="Times New Roman" w:eastAsia="Calibri" w:hAnsi="Times New Roman" w:cs="Times New Roman"/>
          <w:b/>
          <w:bCs/>
          <w:sz w:val="24"/>
          <w:szCs w:val="24"/>
          <w:lang w:eastAsia="ru-RU"/>
        </w:rPr>
        <w:t>Подведение итогов и обсуждение результатов мероприятий</w:t>
      </w:r>
      <w:r w:rsidRPr="000C7DAB">
        <w:rPr>
          <w:rFonts w:ascii="Times New Roman" w:eastAsia="Calibri" w:hAnsi="Times New Roman" w:cs="Times New Roman"/>
          <w:sz w:val="24"/>
          <w:szCs w:val="24"/>
          <w:lang w:eastAsia="ru-RU"/>
        </w:rPr>
        <w:t xml:space="preserve"> могут осуществляться в разных формах: совещания при директоре, заседания педагогического и методического советов, в виде решений педагогического совета, размещенных на сайте презентаций, приказов, инструкций, рекомендаций, резолюций и</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т.</w:t>
      </w:r>
      <w:r w:rsidRPr="000C7DAB">
        <w:rPr>
          <w:rFonts w:ascii="Times New Roman" w:eastAsia="Calibri" w:hAnsi="Times New Roman" w:cs="Times New Roman"/>
          <w:sz w:val="24"/>
          <w:szCs w:val="24"/>
          <w:lang w:eastAsia="ru-RU"/>
        </w:rPr>
        <w:t> </w:t>
      </w:r>
      <w:r w:rsidRPr="000C7DAB">
        <w:rPr>
          <w:rFonts w:ascii="Times New Roman" w:eastAsia="Calibri" w:hAnsi="Times New Roman" w:cs="Times New Roman"/>
          <w:sz w:val="24"/>
          <w:szCs w:val="24"/>
          <w:lang w:eastAsia="ru-RU"/>
        </w:rPr>
        <w:t>д.</w:t>
      </w:r>
    </w:p>
    <w:p w:rsidR="000C7DAB" w:rsidRPr="000C7DAB" w:rsidRDefault="00565818"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0C7DAB" w:rsidRPr="000C7DAB">
        <w:rPr>
          <w:rFonts w:ascii="Times New Roman" w:eastAsia="Times New Roman" w:hAnsi="Times New Roman" w:cs="Times New Roman"/>
          <w:b/>
          <w:sz w:val="24"/>
          <w:szCs w:val="24"/>
        </w:rPr>
        <w:t xml:space="preserve"> Требования к финансовым условиям реализации программы НОО</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b/>
          <w:bCs/>
          <w:sz w:val="24"/>
          <w:szCs w:val="24"/>
        </w:rPr>
        <w:t>Финансовое обеспечение</w:t>
      </w:r>
      <w:r w:rsidRPr="000C7DAB">
        <w:rPr>
          <w:rFonts w:ascii="Times New Roman" w:eastAsia="Times New Roman" w:hAnsi="Times New Roman" w:cs="Times New Roman"/>
          <w:sz w:val="24"/>
          <w:szCs w:val="24"/>
        </w:rPr>
        <w:t xml:space="preserve"> 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Задание учредителя обеспечивает соответствие показателей объёмов и качества предоставляемых образовательным учреждением услуг (выполнения работ) размерам направляемых на эти цели средств бюджета.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iCs/>
          <w:sz w:val="24"/>
          <w:szCs w:val="24"/>
        </w:rPr>
        <w:t>Финансовое обеспечение задания учредителя по реализации основной образовательной программы начального общего образования</w:t>
      </w:r>
      <w:r w:rsidRPr="000C7DAB">
        <w:rPr>
          <w:rFonts w:ascii="Times New Roman" w:eastAsia="Times New Roman" w:hAnsi="Times New Roman" w:cs="Times New Roman"/>
          <w:sz w:val="24"/>
          <w:szCs w:val="24"/>
        </w:rPr>
        <w:t xml:space="preserve"> осуществляется на основе нормативного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финансирования. Введение нормативного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sz w:val="24"/>
          <w:szCs w:val="24"/>
        </w:rPr>
        <w:t xml:space="preserve">Применение принципа нормативного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финансирования на уровне образовательного учреждения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w:t>
      </w:r>
      <w:proofErr w:type="gramEnd"/>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норматива.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b/>
          <w:bCs/>
          <w:iCs/>
          <w:sz w:val="24"/>
          <w:szCs w:val="24"/>
        </w:rPr>
        <w:t xml:space="preserve">Региональный расчётный </w:t>
      </w:r>
      <w:proofErr w:type="spellStart"/>
      <w:r w:rsidRPr="000C7DAB">
        <w:rPr>
          <w:rFonts w:ascii="Times New Roman" w:eastAsia="Times New Roman" w:hAnsi="Times New Roman" w:cs="Times New Roman"/>
          <w:b/>
          <w:bCs/>
          <w:iCs/>
          <w:sz w:val="24"/>
          <w:szCs w:val="24"/>
        </w:rPr>
        <w:t>подушевой</w:t>
      </w:r>
      <w:proofErr w:type="spellEnd"/>
      <w:r w:rsidRPr="000C7DAB">
        <w:rPr>
          <w:rFonts w:ascii="Times New Roman" w:eastAsia="Times New Roman" w:hAnsi="Times New Roman" w:cs="Times New Roman"/>
          <w:b/>
          <w:bCs/>
          <w:iCs/>
          <w:sz w:val="24"/>
          <w:szCs w:val="24"/>
        </w:rPr>
        <w:t xml:space="preserve"> норматив должен покрывать следующие расходы на год</w:t>
      </w:r>
      <w:r w:rsidRPr="000C7DAB">
        <w:rPr>
          <w:rFonts w:ascii="Times New Roman" w:eastAsia="Times New Roman" w:hAnsi="Times New Roman" w:cs="Times New Roman"/>
          <w:sz w:val="24"/>
          <w:szCs w:val="24"/>
        </w:rPr>
        <w:t>:</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•оплату труда работников образовательных учреждений с учётом районных коэффициентов к заработной плате, а также отчисления;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•расходы, непосредственно связанные с обеспечением образовательного процесса (приобретение </w:t>
      </w:r>
      <w:proofErr w:type="spellStart"/>
      <w:r w:rsidRPr="000C7DAB">
        <w:rPr>
          <w:rFonts w:ascii="Times New Roman" w:eastAsia="Times New Roman" w:hAnsi="Times New Roman" w:cs="Times New Roman"/>
          <w:sz w:val="24"/>
          <w:szCs w:val="24"/>
        </w:rPr>
        <w:t>учебно­наглядных</w:t>
      </w:r>
      <w:proofErr w:type="spellEnd"/>
      <w:r w:rsidRPr="000C7DAB">
        <w:rPr>
          <w:rFonts w:ascii="Times New Roman" w:eastAsia="Times New Roman" w:hAnsi="Times New Roman" w:cs="Times New Roman"/>
          <w:sz w:val="24"/>
          <w:szCs w:val="24"/>
        </w:rPr>
        <w:t xml:space="preserve"> пособий, технических средств обучения, расходных материалов, канцелярских товаров, оплату услуг связи в части расходов, связанных с подключением к информационной сети Интернет и платой за пользование этой сетью);</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•иные хозяйственные нужды и другие расходы, связанные с обеспечением образовательного процесса (обучение, повышение квалификации педагогического и </w:t>
      </w:r>
      <w:proofErr w:type="spellStart"/>
      <w:r w:rsidRPr="000C7DAB">
        <w:rPr>
          <w:rFonts w:ascii="Times New Roman" w:eastAsia="Times New Roman" w:hAnsi="Times New Roman" w:cs="Times New Roman"/>
          <w:sz w:val="24"/>
          <w:szCs w:val="24"/>
        </w:rPr>
        <w:t>административно­управленческого</w:t>
      </w:r>
      <w:proofErr w:type="spellEnd"/>
      <w:r w:rsidRPr="000C7DAB">
        <w:rPr>
          <w:rFonts w:ascii="Times New Roman" w:eastAsia="Times New Roman" w:hAnsi="Times New Roman" w:cs="Times New Roman"/>
          <w:sz w:val="24"/>
          <w:szCs w:val="24"/>
        </w:rPr>
        <w:t xml:space="preserve"> персонала образовательных учреждений, командировочные расходы и</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др.), за исключением расходов на содержание зданий и коммунальных расходов, осуществляемых из местных бюджетов.</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учреждениям и развитием сетевого взаимодействия для реализации основной образовательной программы начального общего образования.</w:t>
      </w:r>
      <w:proofErr w:type="gramEnd"/>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iCs/>
          <w:sz w:val="24"/>
          <w:szCs w:val="24"/>
        </w:rPr>
        <w:t xml:space="preserve">Реализация принципа нормативного </w:t>
      </w:r>
      <w:proofErr w:type="spellStart"/>
      <w:r w:rsidRPr="000C7DAB">
        <w:rPr>
          <w:rFonts w:ascii="Times New Roman" w:eastAsia="Times New Roman" w:hAnsi="Times New Roman" w:cs="Times New Roman"/>
          <w:iCs/>
          <w:sz w:val="24"/>
          <w:szCs w:val="24"/>
        </w:rPr>
        <w:t>подушевого</w:t>
      </w:r>
      <w:proofErr w:type="spellEnd"/>
      <w:r w:rsidRPr="000C7DAB">
        <w:rPr>
          <w:rFonts w:ascii="Times New Roman" w:eastAsia="Times New Roman" w:hAnsi="Times New Roman" w:cs="Times New Roman"/>
          <w:iCs/>
          <w:sz w:val="24"/>
          <w:szCs w:val="24"/>
        </w:rPr>
        <w:t xml:space="preserve"> финансирования осуществляется на трёх следующих уровнях</w:t>
      </w:r>
      <w:r w:rsidRPr="000C7DAB">
        <w:rPr>
          <w:rFonts w:ascii="Times New Roman" w:eastAsia="Times New Roman" w:hAnsi="Times New Roman" w:cs="Times New Roman"/>
          <w:sz w:val="24"/>
          <w:szCs w:val="24"/>
        </w:rPr>
        <w:t>:</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•межбюджетных отношений (бюджет Республики Татарстан — бюджет Нижнекамского муниципального района);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w:t>
      </w:r>
      <w:proofErr w:type="spellStart"/>
      <w:r w:rsidRPr="000C7DAB">
        <w:rPr>
          <w:rFonts w:ascii="Times New Roman" w:eastAsia="Times New Roman" w:hAnsi="Times New Roman" w:cs="Times New Roman"/>
          <w:sz w:val="24"/>
          <w:szCs w:val="24"/>
        </w:rPr>
        <w:t>внутрибюджетных</w:t>
      </w:r>
      <w:proofErr w:type="spellEnd"/>
      <w:r w:rsidRPr="000C7DAB">
        <w:rPr>
          <w:rFonts w:ascii="Times New Roman" w:eastAsia="Times New Roman" w:hAnsi="Times New Roman" w:cs="Times New Roman"/>
          <w:sz w:val="24"/>
          <w:szCs w:val="24"/>
        </w:rPr>
        <w:t xml:space="preserve"> отношений (</w:t>
      </w:r>
      <w:proofErr w:type="gramStart"/>
      <w:r w:rsidRPr="000C7DAB">
        <w:rPr>
          <w:rFonts w:ascii="Times New Roman" w:eastAsia="Times New Roman" w:hAnsi="Times New Roman" w:cs="Times New Roman"/>
          <w:sz w:val="24"/>
          <w:szCs w:val="24"/>
        </w:rPr>
        <w:t>муниципальный</w:t>
      </w:r>
      <w:proofErr w:type="gramEnd"/>
      <w:r w:rsidRPr="000C7DAB">
        <w:rPr>
          <w:rFonts w:ascii="Times New Roman" w:eastAsia="Times New Roman" w:hAnsi="Times New Roman" w:cs="Times New Roman"/>
          <w:sz w:val="24"/>
          <w:szCs w:val="24"/>
        </w:rPr>
        <w:t xml:space="preserve"> бюджет-образовательное учреждение);</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•образовательного учреждения.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Порядок определения и доведения до общеобразовательных учреждений бюджетных ассигнований, рассчитанных с использованием нормативов бюджетного финансирования на одного обучающегося, должен обеспечить </w:t>
      </w:r>
      <w:proofErr w:type="spellStart"/>
      <w:r w:rsidRPr="000C7DAB">
        <w:rPr>
          <w:rFonts w:ascii="Times New Roman" w:eastAsia="Times New Roman" w:hAnsi="Times New Roman" w:cs="Times New Roman"/>
          <w:sz w:val="24"/>
          <w:szCs w:val="24"/>
        </w:rPr>
        <w:t>нормативно­правовое</w:t>
      </w:r>
      <w:proofErr w:type="spellEnd"/>
      <w:r w:rsidRPr="000C7DAB">
        <w:rPr>
          <w:rFonts w:ascii="Times New Roman" w:eastAsia="Times New Roman" w:hAnsi="Times New Roman" w:cs="Times New Roman"/>
          <w:sz w:val="24"/>
          <w:szCs w:val="24"/>
        </w:rPr>
        <w:t xml:space="preserve"> закрепление на региональном </w:t>
      </w:r>
      <w:proofErr w:type="gramStart"/>
      <w:r w:rsidRPr="000C7DAB">
        <w:rPr>
          <w:rFonts w:ascii="Times New Roman" w:eastAsia="Times New Roman" w:hAnsi="Times New Roman" w:cs="Times New Roman"/>
          <w:sz w:val="24"/>
          <w:szCs w:val="24"/>
        </w:rPr>
        <w:t>уровне</w:t>
      </w:r>
      <w:proofErr w:type="gramEnd"/>
      <w:r w:rsidRPr="000C7DAB">
        <w:rPr>
          <w:rFonts w:ascii="Times New Roman" w:eastAsia="Times New Roman" w:hAnsi="Times New Roman" w:cs="Times New Roman"/>
          <w:sz w:val="24"/>
          <w:szCs w:val="24"/>
        </w:rPr>
        <w:t xml:space="preserve"> следующих положений:</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sz w:val="24"/>
          <w:szCs w:val="24"/>
        </w:rPr>
        <w:t>неуменьшение</w:t>
      </w:r>
      <w:proofErr w:type="spellEnd"/>
      <w:r w:rsidRPr="000C7DAB">
        <w:rPr>
          <w:rFonts w:ascii="Times New Roman" w:eastAsia="Times New Roman" w:hAnsi="Times New Roman" w:cs="Times New Roman"/>
          <w:sz w:val="24"/>
          <w:szCs w:val="24"/>
        </w:rPr>
        <w:t xml:space="preserve"> уровня финансирования по статьям расходов, включённым в величину регионального расчётного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норматива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учреждений);</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возможность использования нормативов не только на </w:t>
      </w:r>
      <w:proofErr w:type="gramStart"/>
      <w:r w:rsidRPr="000C7DAB">
        <w:rPr>
          <w:rFonts w:ascii="Times New Roman" w:eastAsia="Times New Roman" w:hAnsi="Times New Roman" w:cs="Times New Roman"/>
          <w:sz w:val="24"/>
          <w:szCs w:val="24"/>
        </w:rPr>
        <w:t>уровне</w:t>
      </w:r>
      <w:proofErr w:type="gramEnd"/>
      <w:r w:rsidRPr="000C7DAB">
        <w:rPr>
          <w:rFonts w:ascii="Times New Roman" w:eastAsia="Times New Roman" w:hAnsi="Times New Roman" w:cs="Times New Roman"/>
          <w:sz w:val="24"/>
          <w:szCs w:val="24"/>
        </w:rPr>
        <w:t xml:space="preserve"> межбюджетных отношений (бюджет Республики Татарстан — бюджет Нижнекамского муниципального района), но и на уровне </w:t>
      </w:r>
      <w:proofErr w:type="spellStart"/>
      <w:r w:rsidRPr="000C7DAB">
        <w:rPr>
          <w:rFonts w:ascii="Times New Roman" w:eastAsia="Times New Roman" w:hAnsi="Times New Roman" w:cs="Times New Roman"/>
          <w:sz w:val="24"/>
          <w:szCs w:val="24"/>
        </w:rPr>
        <w:t>внутрибюджетных</w:t>
      </w:r>
      <w:proofErr w:type="spellEnd"/>
      <w:r w:rsidRPr="000C7DAB">
        <w:rPr>
          <w:rFonts w:ascii="Times New Roman" w:eastAsia="Times New Roman" w:hAnsi="Times New Roman" w:cs="Times New Roman"/>
          <w:sz w:val="24"/>
          <w:szCs w:val="24"/>
        </w:rPr>
        <w:t xml:space="preserve"> отношений (общеобразовательное учреждение) и образовательного учреждения.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iCs/>
          <w:sz w:val="24"/>
          <w:szCs w:val="24"/>
        </w:rPr>
      </w:pPr>
      <w:proofErr w:type="gramStart"/>
      <w:r w:rsidRPr="000C7DAB">
        <w:rPr>
          <w:rFonts w:ascii="Times New Roman" w:eastAsia="Times New Roman" w:hAnsi="Times New Roman" w:cs="Times New Roman"/>
          <w:sz w:val="24"/>
          <w:szCs w:val="24"/>
        </w:rPr>
        <w:t xml:space="preserve">В связи с требованиями Стандарта при расчёте регионального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норматива должны учитываться затраты рабочего времени педагогических работников образовательных учреждений на урочную и внеурочную деятельность, включая все виды работ (учебная, воспитательная, методическая и</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т.</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п.), входящие в трудовые обязанности конкретных педагогических работников.</w:t>
      </w:r>
      <w:proofErr w:type="gramEnd"/>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b/>
          <w:bCs/>
          <w:sz w:val="24"/>
          <w:szCs w:val="24"/>
        </w:rPr>
        <w:t>Формирование фонда оплаты труда</w:t>
      </w:r>
      <w:r w:rsidRPr="000C7DAB">
        <w:rPr>
          <w:rFonts w:ascii="Times New Roman" w:eastAsia="Times New Roman" w:hAnsi="Times New Roman" w:cs="Times New Roman"/>
          <w:sz w:val="24"/>
          <w:szCs w:val="24"/>
        </w:rPr>
        <w:t xml:space="preserve"> образовательного учреждения осуществляется в пределах объёма средств образовательного учреждения на </w:t>
      </w:r>
      <w:proofErr w:type="gramStart"/>
      <w:r w:rsidRPr="000C7DAB">
        <w:rPr>
          <w:rFonts w:ascii="Times New Roman" w:eastAsia="Times New Roman" w:hAnsi="Times New Roman" w:cs="Times New Roman"/>
          <w:sz w:val="24"/>
          <w:szCs w:val="24"/>
        </w:rPr>
        <w:t>текущий</w:t>
      </w:r>
      <w:proofErr w:type="gramEnd"/>
      <w:r w:rsidRPr="000C7DAB">
        <w:rPr>
          <w:rFonts w:ascii="Times New Roman" w:eastAsia="Times New Roman" w:hAnsi="Times New Roman" w:cs="Times New Roman"/>
          <w:sz w:val="24"/>
          <w:szCs w:val="24"/>
        </w:rPr>
        <w:t xml:space="preserve"> финансовый год, определённого в соответствии с региональным расчётным </w:t>
      </w:r>
      <w:proofErr w:type="spellStart"/>
      <w:r w:rsidRPr="000C7DAB">
        <w:rPr>
          <w:rFonts w:ascii="Times New Roman" w:eastAsia="Times New Roman" w:hAnsi="Times New Roman" w:cs="Times New Roman"/>
          <w:sz w:val="24"/>
          <w:szCs w:val="24"/>
        </w:rPr>
        <w:t>подушевым</w:t>
      </w:r>
      <w:proofErr w:type="spellEnd"/>
      <w:r w:rsidRPr="000C7DAB">
        <w:rPr>
          <w:rFonts w:ascii="Times New Roman" w:eastAsia="Times New Roman" w:hAnsi="Times New Roman" w:cs="Times New Roman"/>
          <w:sz w:val="24"/>
          <w:szCs w:val="24"/>
        </w:rPr>
        <w:t xml:space="preserve"> нормативом, количеством обучающихся и соответствующими поправочными коэффициентами, и отражается в смете образовательного учреждения.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proofErr w:type="spellStart"/>
      <w:r w:rsidRPr="000C7DAB">
        <w:rPr>
          <w:rFonts w:ascii="Times New Roman" w:eastAsia="Times New Roman" w:hAnsi="Times New Roman" w:cs="Times New Roman"/>
          <w:b/>
          <w:bCs/>
          <w:sz w:val="24"/>
          <w:szCs w:val="24"/>
        </w:rPr>
        <w:t>Справочно</w:t>
      </w:r>
      <w:proofErr w:type="spellEnd"/>
      <w:r w:rsidRPr="000C7DAB">
        <w:rPr>
          <w:rFonts w:ascii="Times New Roman" w:eastAsia="Times New Roman" w:hAnsi="Times New Roman" w:cs="Times New Roman"/>
          <w:b/>
          <w:bCs/>
          <w:sz w:val="24"/>
          <w:szCs w:val="24"/>
        </w:rPr>
        <w:t>:</w:t>
      </w:r>
      <w:r w:rsidRPr="000C7DAB">
        <w:rPr>
          <w:rFonts w:ascii="Times New Roman" w:eastAsia="Times New Roman" w:hAnsi="Times New Roman" w:cs="Times New Roman"/>
          <w:sz w:val="24"/>
          <w:szCs w:val="24"/>
        </w:rPr>
        <w:t xml:space="preserve"> в соответствии с установленным порядком финансирования оплаты труда работников образовательных учреждений:</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•фонд оплаты труда образовательного учреждения состоит из базовой части и стимулирующей части. Рекомендуемый диапазон стимулирующей части фонда оплаты труда — от 20 до 40%. Значение стимулирующей части определяется общеобразовательным учреждением самостоятельно;</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w:t>
      </w:r>
      <w:proofErr w:type="spellStart"/>
      <w:r w:rsidRPr="000C7DAB">
        <w:rPr>
          <w:rFonts w:ascii="Times New Roman" w:eastAsia="Times New Roman" w:hAnsi="Times New Roman" w:cs="Times New Roman"/>
          <w:sz w:val="24"/>
          <w:szCs w:val="24"/>
        </w:rPr>
        <w:t>учебно­вспомогательного</w:t>
      </w:r>
      <w:proofErr w:type="spellEnd"/>
      <w:r w:rsidRPr="000C7DAB">
        <w:rPr>
          <w:rFonts w:ascii="Times New Roman" w:eastAsia="Times New Roman" w:hAnsi="Times New Roman" w:cs="Times New Roman"/>
          <w:sz w:val="24"/>
          <w:szCs w:val="24"/>
        </w:rPr>
        <w:t xml:space="preserve"> и младшего обслуживающего персонала образовательного учреждения;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•рекомендуемое оптимальное значение объёма фонда оплаты труда педагогического персонала — 75% от общего объёма фонда оплаты труда. Значение или диапазон фонда оплаты труда педагогического персонала определяется самостоятельно общеобразовательным учреждением;</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•базовая часть фонда оплаты труда для педагогического персонала, осуществляющего учебный процесс, состоит из общей части и специальной части;</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w:t>
      </w:r>
      <w:proofErr w:type="gramStart"/>
      <w:r w:rsidRPr="000C7DAB">
        <w:rPr>
          <w:rFonts w:ascii="Times New Roman" w:eastAsia="Times New Roman" w:hAnsi="Times New Roman" w:cs="Times New Roman"/>
          <w:sz w:val="24"/>
          <w:szCs w:val="24"/>
        </w:rPr>
        <w:t>численности</w:t>
      </w:r>
      <w:proofErr w:type="gramEnd"/>
      <w:r w:rsidRPr="000C7DAB">
        <w:rPr>
          <w:rFonts w:ascii="Times New Roman" w:eastAsia="Times New Roman" w:hAnsi="Times New Roman" w:cs="Times New Roman"/>
          <w:sz w:val="24"/>
          <w:szCs w:val="24"/>
        </w:rPr>
        <w:t xml:space="preserve"> обучающихся в классах.</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В локальных правовых актах о стимулирующих выплатах должны быть определены критерии и показатели результативности и качества, разработанные в соответствии с требованиями Стандарта к результатам освоения основной образовательной программы начального общего образования. </w:t>
      </w:r>
      <w:proofErr w:type="gramStart"/>
      <w:r w:rsidRPr="000C7DAB">
        <w:rPr>
          <w:rFonts w:ascii="Times New Roman" w:eastAsia="Times New Roman" w:hAnsi="Times New Roman" w:cs="Times New Roman"/>
          <w:sz w:val="24"/>
          <w:szCs w:val="24"/>
        </w:rPr>
        <w:t>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w:t>
      </w:r>
      <w:proofErr w:type="gramEnd"/>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b/>
          <w:bCs/>
          <w:iCs/>
          <w:sz w:val="24"/>
          <w:szCs w:val="24"/>
        </w:rPr>
      </w:pPr>
      <w:r w:rsidRPr="000C7DAB">
        <w:rPr>
          <w:rFonts w:ascii="Times New Roman" w:eastAsia="Times New Roman" w:hAnsi="Times New Roman" w:cs="Times New Roman"/>
          <w:b/>
          <w:bCs/>
          <w:iCs/>
          <w:sz w:val="24"/>
          <w:szCs w:val="24"/>
        </w:rPr>
        <w:t>Образовательное учреждение самостоятельно определяет и отражает в своих локальных актах:</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•соотношение базовой и стимулирующей частей фонда оплаты труда;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 xml:space="preserve">•соотношение фонда оплаты труда педагогического, </w:t>
      </w:r>
      <w:proofErr w:type="spellStart"/>
      <w:r w:rsidRPr="000C7DAB">
        <w:rPr>
          <w:rFonts w:ascii="Times New Roman" w:eastAsia="Times New Roman" w:hAnsi="Times New Roman" w:cs="Times New Roman"/>
          <w:sz w:val="24"/>
          <w:szCs w:val="24"/>
        </w:rPr>
        <w:t>административно­управленческого</w:t>
      </w:r>
      <w:proofErr w:type="spellEnd"/>
      <w:r w:rsidRPr="000C7DAB">
        <w:rPr>
          <w:rFonts w:ascii="Times New Roman" w:eastAsia="Times New Roman" w:hAnsi="Times New Roman" w:cs="Times New Roman"/>
          <w:sz w:val="24"/>
          <w:szCs w:val="24"/>
        </w:rPr>
        <w:t xml:space="preserve"> и </w:t>
      </w:r>
      <w:proofErr w:type="spellStart"/>
      <w:r w:rsidRPr="000C7DAB">
        <w:rPr>
          <w:rFonts w:ascii="Times New Roman" w:eastAsia="Times New Roman" w:hAnsi="Times New Roman" w:cs="Times New Roman"/>
          <w:sz w:val="24"/>
          <w:szCs w:val="24"/>
        </w:rPr>
        <w:t>учебно­вспомогательного</w:t>
      </w:r>
      <w:proofErr w:type="spellEnd"/>
      <w:r w:rsidRPr="000C7DAB">
        <w:rPr>
          <w:rFonts w:ascii="Times New Roman" w:eastAsia="Times New Roman" w:hAnsi="Times New Roman" w:cs="Times New Roman"/>
          <w:sz w:val="24"/>
          <w:szCs w:val="24"/>
        </w:rPr>
        <w:t xml:space="preserve"> персонала;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•соотношение общей и специальной частей внутри базовой части фонда оплаты труда;</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•порядок распределения стимулирующей части фонда оплаты труда в соответствии с региональными и муниципальными нормативными актами.</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iCs/>
          <w:sz w:val="24"/>
          <w:szCs w:val="24"/>
        </w:rPr>
      </w:pPr>
      <w:r w:rsidRPr="000C7DAB">
        <w:rPr>
          <w:rFonts w:ascii="Times New Roman" w:eastAsia="Times New Roman" w:hAnsi="Times New Roman" w:cs="Times New Roman"/>
          <w:iCs/>
          <w:sz w:val="24"/>
          <w:szCs w:val="24"/>
        </w:rPr>
        <w:t>В распределении стимулирующей части фонда оплаты труда предусматривается участие органов самоуправления (общественного совета ОУ).</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b/>
          <w:bCs/>
          <w:sz w:val="24"/>
          <w:szCs w:val="24"/>
        </w:rPr>
      </w:pPr>
      <w:r w:rsidRPr="000C7DAB">
        <w:rPr>
          <w:rFonts w:ascii="Times New Roman" w:eastAsia="Times New Roman" w:hAnsi="Times New Roman" w:cs="Times New Roman"/>
          <w:sz w:val="24"/>
          <w:szCs w:val="24"/>
        </w:rPr>
        <w:t xml:space="preserve">Для обеспечения требований Стандарта на основе проведённого анализа </w:t>
      </w:r>
      <w:proofErr w:type="spellStart"/>
      <w:r w:rsidRPr="000C7DAB">
        <w:rPr>
          <w:rFonts w:ascii="Times New Roman" w:eastAsia="Times New Roman" w:hAnsi="Times New Roman" w:cs="Times New Roman"/>
          <w:sz w:val="24"/>
          <w:szCs w:val="24"/>
        </w:rPr>
        <w:t>материально­технических</w:t>
      </w:r>
      <w:proofErr w:type="spellEnd"/>
      <w:r w:rsidRPr="000C7DAB">
        <w:rPr>
          <w:rFonts w:ascii="Times New Roman" w:eastAsia="Times New Roman" w:hAnsi="Times New Roman" w:cs="Times New Roman"/>
          <w:sz w:val="24"/>
          <w:szCs w:val="24"/>
        </w:rPr>
        <w:t xml:space="preserve"> условий реализации основной образовательной программы начального общего образования </w:t>
      </w:r>
      <w:r w:rsidRPr="000C7DAB">
        <w:rPr>
          <w:rFonts w:ascii="Times New Roman" w:eastAsia="Times New Roman" w:hAnsi="Times New Roman" w:cs="Times New Roman"/>
          <w:b/>
          <w:bCs/>
          <w:iCs/>
          <w:sz w:val="24"/>
          <w:szCs w:val="24"/>
        </w:rPr>
        <w:t>образовательное учреждение</w:t>
      </w:r>
      <w:r w:rsidRPr="000C7DAB">
        <w:rPr>
          <w:rFonts w:ascii="Times New Roman" w:eastAsia="Times New Roman" w:hAnsi="Times New Roman" w:cs="Times New Roman"/>
          <w:b/>
          <w:bCs/>
          <w:sz w:val="24"/>
          <w:szCs w:val="24"/>
        </w:rPr>
        <w:t>:</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1)</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проводит экономический расчёт стоимости обеспечения требований Стандарта по каждой позиции;</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2)</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устанавливает предмет закупок, количество и стоимость пополняемого оборудования, а также перечень работ для обеспечения требований к условиям реализации ООП;</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3)</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определяет величину затрат на обеспечение требований к условиям реализации ООП;</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4)</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соотносит необходимые затраты с региональным (муниципальным) графиком внедрения Стандарта и определяет распределение по годам освоения средств на обеспечение требований к условиям реализации ООП в соответствии со Стандартом;</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proofErr w:type="gramStart"/>
      <w:r w:rsidRPr="000C7DAB">
        <w:rPr>
          <w:rFonts w:ascii="Times New Roman" w:eastAsia="Times New Roman" w:hAnsi="Times New Roman" w:cs="Times New Roman"/>
          <w:sz w:val="24"/>
          <w:szCs w:val="24"/>
        </w:rPr>
        <w:t>5)</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 (</w:t>
      </w:r>
      <w:r w:rsidRPr="000C7DAB">
        <w:rPr>
          <w:rFonts w:ascii="Times New Roman" w:eastAsia="Times New Roman" w:hAnsi="Times New Roman" w:cs="Times New Roman"/>
          <w:iCs/>
          <w:sz w:val="24"/>
          <w:szCs w:val="24"/>
        </w:rPr>
        <w:t>механизмы расчёта необходимого финансирования</w:t>
      </w:r>
      <w:r w:rsidRPr="000C7DAB">
        <w:rPr>
          <w:rFonts w:ascii="Times New Roman" w:eastAsia="Times New Roman" w:hAnsi="Times New Roman" w:cs="Times New Roman"/>
          <w:sz w:val="24"/>
          <w:szCs w:val="24"/>
        </w:rPr>
        <w:t xml:space="preserve"> представлены в материалах </w:t>
      </w:r>
      <w:proofErr w:type="spellStart"/>
      <w:r w:rsidRPr="000C7DAB">
        <w:rPr>
          <w:rFonts w:ascii="Times New Roman" w:eastAsia="Times New Roman" w:hAnsi="Times New Roman" w:cs="Times New Roman"/>
          <w:sz w:val="24"/>
          <w:szCs w:val="24"/>
        </w:rPr>
        <w:t>Минобрнауки</w:t>
      </w:r>
      <w:proofErr w:type="spellEnd"/>
      <w:r w:rsidRPr="000C7DAB">
        <w:rPr>
          <w:rFonts w:ascii="Times New Roman" w:eastAsia="Times New Roman" w:hAnsi="Times New Roman" w:cs="Times New Roman"/>
          <w:sz w:val="24"/>
          <w:szCs w:val="24"/>
        </w:rPr>
        <w:t xml:space="preserve"> «Модельная методика введения нормативного </w:t>
      </w:r>
      <w:proofErr w:type="spellStart"/>
      <w:r w:rsidRPr="000C7DAB">
        <w:rPr>
          <w:rFonts w:ascii="Times New Roman" w:eastAsia="Times New Roman" w:hAnsi="Times New Roman" w:cs="Times New Roman"/>
          <w:sz w:val="24"/>
          <w:szCs w:val="24"/>
        </w:rPr>
        <w:t>подушевого</w:t>
      </w:r>
      <w:proofErr w:type="spellEnd"/>
      <w:r w:rsidRPr="000C7DAB">
        <w:rPr>
          <w:rFonts w:ascii="Times New Roman" w:eastAsia="Times New Roman" w:hAnsi="Times New Roman" w:cs="Times New Roman"/>
          <w:sz w:val="24"/>
          <w:szCs w:val="24"/>
        </w:rPr>
        <w:t xml:space="preserve"> финансирования реализации государственных гарантий прав граждан на получение общедоступного и бесплатного общего образования» (утверждена </w:t>
      </w:r>
      <w:proofErr w:type="spellStart"/>
      <w:r w:rsidRPr="000C7DAB">
        <w:rPr>
          <w:rFonts w:ascii="Times New Roman" w:eastAsia="Times New Roman" w:hAnsi="Times New Roman" w:cs="Times New Roman"/>
          <w:sz w:val="24"/>
          <w:szCs w:val="24"/>
        </w:rPr>
        <w:t>Минобрнауки</w:t>
      </w:r>
      <w:proofErr w:type="spellEnd"/>
      <w:r w:rsidRPr="000C7DAB">
        <w:rPr>
          <w:rFonts w:ascii="Times New Roman" w:eastAsia="Times New Roman" w:hAnsi="Times New Roman" w:cs="Times New Roman"/>
          <w:sz w:val="24"/>
          <w:szCs w:val="24"/>
        </w:rPr>
        <w:t xml:space="preserve"> 22 ноября 2007 г.), «Новая система оплаты труда работников образования.</w:t>
      </w:r>
      <w:proofErr w:type="gramEnd"/>
      <w:r w:rsidRPr="000C7DAB">
        <w:rPr>
          <w:rFonts w:ascii="Times New Roman" w:eastAsia="Times New Roman" w:hAnsi="Times New Roman" w:cs="Times New Roman"/>
          <w:sz w:val="24"/>
          <w:szCs w:val="24"/>
        </w:rPr>
        <w:t xml:space="preserve">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w:t>
      </w:r>
      <w:proofErr w:type="spellStart"/>
      <w:r w:rsidRPr="000C7DAB">
        <w:rPr>
          <w:rFonts w:ascii="Times New Roman" w:eastAsia="Times New Roman" w:hAnsi="Times New Roman" w:cs="Times New Roman"/>
          <w:sz w:val="24"/>
          <w:szCs w:val="24"/>
        </w:rPr>
        <w:t>Минобрнауки</w:t>
      </w:r>
      <w:proofErr w:type="spellEnd"/>
      <w:r w:rsidRPr="000C7DAB">
        <w:rPr>
          <w:rFonts w:ascii="Times New Roman" w:eastAsia="Times New Roman" w:hAnsi="Times New Roman" w:cs="Times New Roman"/>
          <w:sz w:val="24"/>
          <w:szCs w:val="24"/>
        </w:rPr>
        <w:t xml:space="preserve"> 22 ноября 2007 г.), а также в письме Департамента общего образования «Финансовое обеспечение внедрения ФГОС. </w:t>
      </w:r>
      <w:proofErr w:type="gramStart"/>
      <w:r w:rsidRPr="000C7DAB">
        <w:rPr>
          <w:rFonts w:ascii="Times New Roman" w:eastAsia="Times New Roman" w:hAnsi="Times New Roman" w:cs="Times New Roman"/>
          <w:sz w:val="24"/>
          <w:szCs w:val="24"/>
        </w:rPr>
        <w:t>Вопросы-ответы», в котором предложены дополнения к модельным методикам в соответствии с требованиями ФГОС);</w:t>
      </w:r>
      <w:proofErr w:type="gramEnd"/>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sz w:val="24"/>
          <w:szCs w:val="24"/>
        </w:rPr>
        <w:t>6)</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 xml:space="preserve">разрабатывает финансовый механизм интеграции между общеобразовательным учреждением и учреждениями </w:t>
      </w:r>
      <w:proofErr w:type="gramStart"/>
      <w:r w:rsidRPr="000C7DAB">
        <w:rPr>
          <w:rFonts w:ascii="Times New Roman" w:eastAsia="Times New Roman" w:hAnsi="Times New Roman" w:cs="Times New Roman"/>
          <w:sz w:val="24"/>
          <w:szCs w:val="24"/>
        </w:rPr>
        <w:t>дополнительного</w:t>
      </w:r>
      <w:proofErr w:type="gramEnd"/>
      <w:r w:rsidRPr="000C7DAB">
        <w:rPr>
          <w:rFonts w:ascii="Times New Roman" w:eastAsia="Times New Roman" w:hAnsi="Times New Roman" w:cs="Times New Roman"/>
          <w:sz w:val="24"/>
          <w:szCs w:val="24"/>
        </w:rPr>
        <w:t xml:space="preserve">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iCs/>
          <w:sz w:val="24"/>
          <w:szCs w:val="24"/>
        </w:rPr>
        <w:t>на основе договоров</w:t>
      </w:r>
      <w:r w:rsidRPr="000C7DAB">
        <w:rPr>
          <w:rFonts w:ascii="Times New Roman" w:eastAsia="Times New Roman" w:hAnsi="Times New Roman" w:cs="Times New Roman"/>
          <w:sz w:val="24"/>
          <w:szCs w:val="24"/>
        </w:rPr>
        <w:t xml:space="preserve"> на проведение занятий в рамках кружков, секций, клубов и</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др. по различным направлениям внеурочной деятельности на базе школы (учреждения дополнительного образования, клуба, спортивного комплекса и</w:t>
      </w:r>
      <w:r w:rsidRPr="000C7DAB">
        <w:rPr>
          <w:rFonts w:ascii="Times New Roman" w:eastAsia="Times New Roman" w:hAnsi="Times New Roman" w:cs="Times New Roman"/>
          <w:sz w:val="24"/>
          <w:szCs w:val="24"/>
        </w:rPr>
        <w:t> </w:t>
      </w:r>
      <w:r w:rsidRPr="000C7DAB">
        <w:rPr>
          <w:rFonts w:ascii="Times New Roman" w:eastAsia="Times New Roman" w:hAnsi="Times New Roman" w:cs="Times New Roman"/>
          <w:sz w:val="24"/>
          <w:szCs w:val="24"/>
        </w:rPr>
        <w:t>др.);</w:t>
      </w:r>
    </w:p>
    <w:p w:rsidR="000C7DAB" w:rsidRPr="000C7DAB" w:rsidRDefault="000C7DAB" w:rsidP="000C7DAB">
      <w:pPr>
        <w:widowControl w:val="0"/>
        <w:tabs>
          <w:tab w:val="left" w:pos="9498"/>
        </w:tabs>
        <w:autoSpaceDE w:val="0"/>
        <w:autoSpaceDN w:val="0"/>
        <w:adjustRightInd w:val="0"/>
        <w:spacing w:line="276" w:lineRule="auto"/>
        <w:ind w:firstLine="454"/>
        <w:jc w:val="both"/>
        <w:textAlignment w:val="center"/>
        <w:rPr>
          <w:rFonts w:ascii="Times New Roman" w:eastAsia="Times New Roman" w:hAnsi="Times New Roman" w:cs="Times New Roman"/>
          <w:sz w:val="24"/>
          <w:szCs w:val="24"/>
        </w:rPr>
      </w:pPr>
      <w:r w:rsidRPr="000C7DAB">
        <w:rPr>
          <w:rFonts w:ascii="Times New Roman" w:eastAsia="Times New Roman" w:hAnsi="Times New Roman" w:cs="Times New Roman"/>
          <w:iCs/>
          <w:sz w:val="24"/>
          <w:szCs w:val="24"/>
        </w:rPr>
        <w:t>за счёт выделения ставок педагогов дополнительного образования,</w:t>
      </w:r>
      <w:r w:rsidRPr="000C7DAB">
        <w:rPr>
          <w:rFonts w:ascii="Times New Roman" w:eastAsia="Times New Roman" w:hAnsi="Times New Roman" w:cs="Times New Roman"/>
          <w:sz w:val="24"/>
          <w:szCs w:val="24"/>
        </w:rPr>
        <w:t xml:space="preserve"> которые обеспечивают реализацию для обучающихся в общеобразовательном учреждении широкого спектра программ </w:t>
      </w:r>
      <w:proofErr w:type="gramStart"/>
      <w:r w:rsidRPr="000C7DAB">
        <w:rPr>
          <w:rFonts w:ascii="Times New Roman" w:eastAsia="Times New Roman" w:hAnsi="Times New Roman" w:cs="Times New Roman"/>
          <w:sz w:val="24"/>
          <w:szCs w:val="24"/>
        </w:rPr>
        <w:t>внеурочной</w:t>
      </w:r>
      <w:proofErr w:type="gramEnd"/>
      <w:r w:rsidRPr="000C7DAB">
        <w:rPr>
          <w:rFonts w:ascii="Times New Roman" w:eastAsia="Times New Roman" w:hAnsi="Times New Roman" w:cs="Times New Roman"/>
          <w:sz w:val="24"/>
          <w:szCs w:val="24"/>
        </w:rPr>
        <w:t xml:space="preserve"> деятельности.</w:t>
      </w:r>
    </w:p>
    <w:p w:rsidR="000C7DAB" w:rsidRPr="000C7DAB" w:rsidRDefault="000C7DAB" w:rsidP="000C7DAB">
      <w:pPr>
        <w:widowControl w:val="0"/>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0C7DAB" w:rsidRPr="000C7DAB" w:rsidRDefault="000C7DAB" w:rsidP="000C7DAB">
      <w:pPr>
        <w:widowControl w:val="0"/>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proofErr w:type="spellStart"/>
      <w:proofErr w:type="gramStart"/>
      <w:r w:rsidRPr="000C7DAB">
        <w:rPr>
          <w:rFonts w:ascii="Times New Roman" w:eastAsia="Times New Roman" w:hAnsi="Times New Roman" w:cs="Times New Roman"/>
          <w:sz w:val="24"/>
          <w:szCs w:val="24"/>
          <w:lang w:eastAsia="ru-RU"/>
        </w:rPr>
        <w:t>в</w:t>
      </w:r>
      <w:proofErr w:type="spellEnd"/>
      <w:proofErr w:type="gramEnd"/>
      <w:r w:rsidRPr="000C7DAB">
        <w:rPr>
          <w:rFonts w:ascii="Times New Roman" w:eastAsia="Times New Roman" w:hAnsi="Times New Roman" w:cs="Times New Roman"/>
          <w:sz w:val="24"/>
          <w:szCs w:val="24"/>
          <w:lang w:eastAsia="ru-RU"/>
        </w:rPr>
        <w:t xml:space="preserve"> соответствии с законом «Об образовании в Российской Федерации» (п. 10, ст. 2).</w:t>
      </w:r>
    </w:p>
    <w:p w:rsidR="000C7DAB" w:rsidRPr="000C7DAB" w:rsidRDefault="000C7DAB" w:rsidP="000C7DAB">
      <w:pPr>
        <w:shd w:val="clear" w:color="auto" w:fill="FFFFFF"/>
        <w:tabs>
          <w:tab w:val="left" w:pos="1238"/>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Финансовое обеспечение оказания государственных услуг осуществляется в пределах бюджетных ассигнований, предусмотренных организации на очередной </w:t>
      </w:r>
      <w:proofErr w:type="gramStart"/>
      <w:r w:rsidRPr="000C7DAB">
        <w:rPr>
          <w:rFonts w:ascii="Times New Roman" w:eastAsia="Times New Roman" w:hAnsi="Times New Roman" w:cs="Times New Roman"/>
          <w:sz w:val="24"/>
          <w:szCs w:val="24"/>
          <w:lang w:eastAsia="ru-RU"/>
        </w:rPr>
        <w:t>финансовый</w:t>
      </w:r>
      <w:proofErr w:type="gramEnd"/>
      <w:r w:rsidRPr="000C7DAB">
        <w:rPr>
          <w:rFonts w:ascii="Times New Roman" w:eastAsia="Times New Roman" w:hAnsi="Times New Roman" w:cs="Times New Roman"/>
          <w:sz w:val="24"/>
          <w:szCs w:val="24"/>
          <w:lang w:eastAsia="ru-RU"/>
        </w:rPr>
        <w:t xml:space="preserve"> год.</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b/>
          <w:bCs/>
          <w:sz w:val="24"/>
          <w:szCs w:val="24"/>
          <w:lang w:eastAsia="ru-RU"/>
        </w:rPr>
      </w:pPr>
      <w:r w:rsidRPr="000C7DAB">
        <w:rPr>
          <w:rFonts w:ascii="Times New Roman" w:eastAsia="Times New Roman" w:hAnsi="Times New Roman" w:cs="Times New Roman"/>
          <w:b/>
          <w:bCs/>
          <w:sz w:val="24"/>
          <w:szCs w:val="24"/>
          <w:lang w:eastAsia="ru-RU"/>
        </w:rPr>
        <w:t>Определение нормативных затрат на оказание государственной услуги</w:t>
      </w:r>
    </w:p>
    <w:p w:rsidR="000C7DAB" w:rsidRPr="000C7DAB" w:rsidRDefault="000C7DAB" w:rsidP="000C7DAB">
      <w:pPr>
        <w:shd w:val="clear" w:color="auto" w:fill="FFFFFF"/>
        <w:tabs>
          <w:tab w:val="left" w:pos="1087"/>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Нормативные затраты на оказание </w:t>
      </w:r>
      <w:proofErr w:type="spellStart"/>
      <w:r w:rsidRPr="000C7DAB">
        <w:rPr>
          <w:rFonts w:ascii="Times New Roman" w:eastAsia="Times New Roman" w:hAnsi="Times New Roman" w:cs="Times New Roman"/>
          <w:i/>
          <w:sz w:val="24"/>
          <w:szCs w:val="24"/>
          <w:lang w:val="en-US" w:eastAsia="ru-RU"/>
        </w:rPr>
        <w:t>i</w:t>
      </w:r>
      <w:proofErr w:type="spellEnd"/>
      <w:r w:rsidRPr="000C7DAB">
        <w:rPr>
          <w:rFonts w:ascii="Times New Roman" w:eastAsia="Times New Roman" w:hAnsi="Times New Roman" w:cs="Times New Roman"/>
          <w:sz w:val="24"/>
          <w:szCs w:val="24"/>
          <w:lang w:eastAsia="ru-RU"/>
        </w:rPr>
        <w:t xml:space="preserve">-той государственной услуги на </w:t>
      </w:r>
      <w:proofErr w:type="gramStart"/>
      <w:r w:rsidRPr="000C7DAB">
        <w:rPr>
          <w:rFonts w:ascii="Times New Roman" w:eastAsia="Times New Roman" w:hAnsi="Times New Roman" w:cs="Times New Roman"/>
          <w:sz w:val="24"/>
          <w:szCs w:val="24"/>
          <w:lang w:eastAsia="ru-RU"/>
        </w:rPr>
        <w:t>соответствующий</w:t>
      </w:r>
      <w:proofErr w:type="gramEnd"/>
      <w:r w:rsidRPr="000C7DAB">
        <w:rPr>
          <w:rFonts w:ascii="Times New Roman" w:eastAsia="Times New Roman" w:hAnsi="Times New Roman" w:cs="Times New Roman"/>
          <w:sz w:val="24"/>
          <w:szCs w:val="24"/>
          <w:lang w:eastAsia="ru-RU"/>
        </w:rPr>
        <w:t xml:space="preserve"> финансовый год определяются по формуле:</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proofErr w:type="gramStart"/>
      <w:r w:rsidRPr="000C7DAB">
        <w:rPr>
          <w:rFonts w:ascii="Times New Roman" w:eastAsia="Times New Roman" w:hAnsi="Times New Roman" w:cs="Times New Roman"/>
          <w:i/>
          <w:sz w:val="24"/>
          <w:szCs w:val="24"/>
          <w:lang w:eastAsia="ru-RU"/>
        </w:rPr>
        <w:t>Р</w:t>
      </w:r>
      <w:proofErr w:type="gramEnd"/>
      <w:r w:rsidRPr="000C7DAB">
        <w:rPr>
          <w:rFonts w:ascii="Times New Roman" w:eastAsia="Times New Roman" w:hAnsi="Times New Roman" w:cs="Times New Roman"/>
          <w:i/>
          <w:sz w:val="24"/>
          <w:szCs w:val="24"/>
          <w:lang w:eastAsia="ru-RU"/>
        </w:rPr>
        <w:t xml:space="preserve"> </w:t>
      </w:r>
      <w:proofErr w:type="spellStart"/>
      <w:r w:rsidRPr="000C7DAB">
        <w:rPr>
          <w:rFonts w:ascii="Times New Roman" w:eastAsia="Times New Roman" w:hAnsi="Times New Roman" w:cs="Times New Roman"/>
          <w:i/>
          <w:sz w:val="24"/>
          <w:szCs w:val="24"/>
          <w:vertAlign w:val="superscript"/>
          <w:lang w:val="en-US" w:eastAsia="ru-RU"/>
        </w:rPr>
        <w:t>i</w:t>
      </w:r>
      <w:r w:rsidRPr="000C7DAB">
        <w:rPr>
          <w:rFonts w:ascii="Times New Roman" w:eastAsia="Times New Roman" w:hAnsi="Times New Roman" w:cs="Times New Roman"/>
          <w:i/>
          <w:sz w:val="24"/>
          <w:szCs w:val="24"/>
          <w:vertAlign w:val="subscript"/>
          <w:lang w:eastAsia="ru-RU"/>
        </w:rPr>
        <w:t>гу</w:t>
      </w:r>
      <w:proofErr w:type="spellEnd"/>
      <w:r w:rsidRPr="000C7DAB">
        <w:rPr>
          <w:rFonts w:ascii="Times New Roman" w:eastAsia="Times New Roman" w:hAnsi="Times New Roman" w:cs="Times New Roman"/>
          <w:bCs/>
          <w:sz w:val="24"/>
          <w:szCs w:val="24"/>
          <w:lang w:eastAsia="ru-RU"/>
        </w:rPr>
        <w:t xml:space="preserve">= </w:t>
      </w:r>
      <w:r w:rsidRPr="000C7DAB">
        <w:rPr>
          <w:rFonts w:ascii="Times New Roman" w:eastAsia="Times New Roman" w:hAnsi="Times New Roman" w:cs="Times New Roman"/>
          <w:bCs/>
          <w:i/>
          <w:sz w:val="24"/>
          <w:szCs w:val="24"/>
          <w:lang w:val="en-US" w:eastAsia="ru-RU"/>
        </w:rPr>
        <w:t>N</w:t>
      </w:r>
      <w:r w:rsidRPr="000C7DAB">
        <w:rPr>
          <w:rFonts w:ascii="Times New Roman" w:eastAsia="Times New Roman" w:hAnsi="Times New Roman" w:cs="Times New Roman"/>
          <w:i/>
          <w:sz w:val="24"/>
          <w:szCs w:val="24"/>
          <w:vertAlign w:val="superscript"/>
          <w:lang w:val="en-US" w:eastAsia="ru-RU"/>
        </w:rPr>
        <w:t>i</w:t>
      </w:r>
      <w:proofErr w:type="spellStart"/>
      <w:r w:rsidRPr="000C7DAB">
        <w:rPr>
          <w:rFonts w:ascii="Times New Roman" w:eastAsia="Times New Roman" w:hAnsi="Times New Roman" w:cs="Times New Roman"/>
          <w:i/>
          <w:sz w:val="24"/>
          <w:szCs w:val="24"/>
          <w:vertAlign w:val="subscript"/>
          <w:lang w:eastAsia="ru-RU"/>
        </w:rPr>
        <w:t>очр</w:t>
      </w:r>
      <w:proofErr w:type="spellEnd"/>
      <w:r w:rsidRPr="000C7DAB">
        <w:rPr>
          <w:rFonts w:ascii="Times New Roman" w:eastAsia="Times New Roman" w:hAnsi="Times New Roman" w:cs="Times New Roman"/>
          <w:i/>
          <w:sz w:val="24"/>
          <w:szCs w:val="24"/>
          <w:vertAlign w:val="subscript"/>
          <w:lang w:eastAsia="ru-RU"/>
        </w:rPr>
        <w:t xml:space="preserve"> ×</w:t>
      </w:r>
      <w:proofErr w:type="spellStart"/>
      <w:r w:rsidRPr="000C7DAB">
        <w:rPr>
          <w:rFonts w:ascii="Times New Roman" w:eastAsia="Times New Roman" w:hAnsi="Times New Roman" w:cs="Times New Roman"/>
          <w:i/>
          <w:sz w:val="24"/>
          <w:szCs w:val="24"/>
          <w:vertAlign w:val="subscript"/>
          <w:lang w:val="en-US" w:eastAsia="ru-RU"/>
        </w:rPr>
        <w:t>ki</w:t>
      </w:r>
      <w:proofErr w:type="spellEnd"/>
      <w:r w:rsidRPr="000C7DAB">
        <w:rPr>
          <w:rFonts w:ascii="Times New Roman" w:eastAsia="Times New Roman" w:hAnsi="Times New Roman" w:cs="Times New Roman"/>
          <w:i/>
          <w:iCs/>
          <w:sz w:val="24"/>
          <w:szCs w:val="24"/>
          <w:lang w:eastAsia="ru-RU"/>
        </w:rPr>
        <w:t xml:space="preserve">, </w:t>
      </w:r>
      <w:r w:rsidRPr="000C7DAB">
        <w:rPr>
          <w:rFonts w:ascii="Times New Roman" w:eastAsia="Times New Roman" w:hAnsi="Times New Roman" w:cs="Times New Roman"/>
          <w:sz w:val="24"/>
          <w:szCs w:val="24"/>
          <w:lang w:eastAsia="ru-RU"/>
        </w:rPr>
        <w:t>где:</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i/>
          <w:sz w:val="24"/>
          <w:szCs w:val="24"/>
          <w:lang w:eastAsia="ru-RU"/>
        </w:rPr>
        <w:t>Р</w:t>
      </w:r>
      <w:proofErr w:type="spellStart"/>
      <w:r w:rsidRPr="000C7DAB">
        <w:rPr>
          <w:rFonts w:ascii="Times New Roman" w:eastAsia="Times New Roman" w:hAnsi="Times New Roman" w:cs="Times New Roman"/>
          <w:i/>
          <w:sz w:val="24"/>
          <w:szCs w:val="24"/>
          <w:vertAlign w:val="superscript"/>
          <w:lang w:val="en-US" w:eastAsia="ru-RU"/>
        </w:rPr>
        <w:t>i</w:t>
      </w:r>
      <w:r w:rsidRPr="000C7DAB">
        <w:rPr>
          <w:rFonts w:ascii="Times New Roman" w:eastAsia="Times New Roman" w:hAnsi="Times New Roman" w:cs="Times New Roman"/>
          <w:i/>
          <w:sz w:val="24"/>
          <w:szCs w:val="24"/>
          <w:vertAlign w:val="subscript"/>
          <w:lang w:eastAsia="ru-RU"/>
        </w:rPr>
        <w:t>г</w:t>
      </w:r>
      <w:proofErr w:type="gramStart"/>
      <w:r w:rsidRPr="000C7DAB">
        <w:rPr>
          <w:rFonts w:ascii="Times New Roman" w:eastAsia="Times New Roman" w:hAnsi="Times New Roman" w:cs="Times New Roman"/>
          <w:i/>
          <w:sz w:val="24"/>
          <w:szCs w:val="24"/>
          <w:vertAlign w:val="subscript"/>
          <w:lang w:eastAsia="ru-RU"/>
        </w:rPr>
        <w:t>у</w:t>
      </w:r>
      <w:proofErr w:type="spellEnd"/>
      <w:r w:rsidRPr="000C7DAB">
        <w:rPr>
          <w:rFonts w:ascii="Times New Roman" w:eastAsia="Times New Roman" w:hAnsi="Times New Roman" w:cs="Times New Roman"/>
          <w:b/>
          <w:bCs/>
          <w:sz w:val="24"/>
          <w:szCs w:val="24"/>
          <w:lang w:eastAsia="ru-RU"/>
        </w:rPr>
        <w:t>–</w:t>
      </w:r>
      <w:proofErr w:type="gramEnd"/>
      <w:r w:rsidRPr="000C7DAB">
        <w:rPr>
          <w:rFonts w:ascii="Times New Roman" w:eastAsia="Times New Roman" w:hAnsi="Times New Roman" w:cs="Times New Roman"/>
          <w:b/>
          <w:bCs/>
          <w:sz w:val="24"/>
          <w:szCs w:val="24"/>
          <w:lang w:eastAsia="ru-RU"/>
        </w:rPr>
        <w:t xml:space="preserve"> </w:t>
      </w:r>
      <w:r w:rsidRPr="000C7DAB">
        <w:rPr>
          <w:rFonts w:ascii="Times New Roman" w:eastAsia="Times New Roman" w:hAnsi="Times New Roman" w:cs="Times New Roman"/>
          <w:bCs/>
          <w:sz w:val="24"/>
          <w:szCs w:val="24"/>
          <w:lang w:eastAsia="ru-RU"/>
        </w:rPr>
        <w:t>н</w:t>
      </w:r>
      <w:r w:rsidRPr="000C7DAB">
        <w:rPr>
          <w:rFonts w:ascii="Times New Roman" w:eastAsia="Times New Roman" w:hAnsi="Times New Roman" w:cs="Times New Roman"/>
          <w:sz w:val="24"/>
          <w:szCs w:val="24"/>
          <w:lang w:eastAsia="ru-RU"/>
        </w:rPr>
        <w:t xml:space="preserve">ормативные затраты на оказание </w:t>
      </w:r>
      <w:proofErr w:type="spellStart"/>
      <w:r w:rsidRPr="000C7DAB">
        <w:rPr>
          <w:rFonts w:ascii="Times New Roman" w:eastAsia="Times New Roman" w:hAnsi="Times New Roman" w:cs="Times New Roman"/>
          <w:i/>
          <w:sz w:val="24"/>
          <w:szCs w:val="24"/>
          <w:lang w:val="en-US" w:eastAsia="ru-RU"/>
        </w:rPr>
        <w:t>i</w:t>
      </w:r>
      <w:proofErr w:type="spellEnd"/>
      <w:r w:rsidRPr="000C7DAB">
        <w:rPr>
          <w:rFonts w:ascii="Times New Roman" w:eastAsia="Times New Roman" w:hAnsi="Times New Roman" w:cs="Times New Roman"/>
          <w:sz w:val="24"/>
          <w:szCs w:val="24"/>
          <w:lang w:eastAsia="ru-RU"/>
        </w:rPr>
        <w:t>-той государственной услуги на соответствующий финансовый год;</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bCs/>
          <w:sz w:val="24"/>
          <w:szCs w:val="24"/>
          <w:lang w:val="en-US" w:eastAsia="ru-RU"/>
        </w:rPr>
        <w:t>N</w:t>
      </w:r>
      <w:r w:rsidRPr="000C7DAB">
        <w:rPr>
          <w:rFonts w:ascii="Times New Roman" w:eastAsia="Times New Roman" w:hAnsi="Times New Roman" w:cs="Times New Roman"/>
          <w:sz w:val="24"/>
          <w:szCs w:val="24"/>
          <w:vertAlign w:val="superscript"/>
          <w:lang w:val="en-US" w:eastAsia="ru-RU"/>
        </w:rPr>
        <w:t>i</w:t>
      </w:r>
      <w:proofErr w:type="spellStart"/>
      <w:r w:rsidRPr="000C7DAB">
        <w:rPr>
          <w:rFonts w:ascii="Times New Roman" w:eastAsia="Times New Roman" w:hAnsi="Times New Roman" w:cs="Times New Roman"/>
          <w:sz w:val="24"/>
          <w:szCs w:val="24"/>
          <w:vertAlign w:val="subscript"/>
          <w:lang w:eastAsia="ru-RU"/>
        </w:rPr>
        <w:t>очр</w:t>
      </w:r>
      <w:proofErr w:type="spell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нормативные затраты на оказание единицы </w:t>
      </w:r>
      <w:proofErr w:type="spellStart"/>
      <w:r w:rsidRPr="000C7DAB">
        <w:rPr>
          <w:rFonts w:ascii="Times New Roman" w:eastAsia="Times New Roman" w:hAnsi="Times New Roman" w:cs="Times New Roman"/>
          <w:i/>
          <w:sz w:val="24"/>
          <w:szCs w:val="24"/>
          <w:lang w:val="en-US" w:eastAsia="ru-RU"/>
        </w:rPr>
        <w:t>i</w:t>
      </w:r>
      <w:proofErr w:type="spellEnd"/>
      <w:r w:rsidRPr="000C7DAB">
        <w:rPr>
          <w:rFonts w:ascii="Times New Roman" w:eastAsia="Times New Roman" w:hAnsi="Times New Roman" w:cs="Times New Roman"/>
          <w:sz w:val="24"/>
          <w:szCs w:val="24"/>
          <w:lang w:eastAsia="ru-RU"/>
        </w:rPr>
        <w:t>-той государственной услуги образовательной организации на соответствующий финансовый год;</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proofErr w:type="spellStart"/>
      <w:proofErr w:type="gramStart"/>
      <w:r w:rsidRPr="000C7DAB">
        <w:rPr>
          <w:rFonts w:ascii="Times New Roman" w:eastAsia="Times New Roman" w:hAnsi="Times New Roman" w:cs="Times New Roman"/>
          <w:i/>
          <w:iCs/>
          <w:sz w:val="24"/>
          <w:szCs w:val="24"/>
          <w:lang w:val="en-US" w:eastAsia="ru-RU"/>
        </w:rPr>
        <w:t>k</w:t>
      </w:r>
      <w:r w:rsidRPr="000C7DAB">
        <w:rPr>
          <w:rFonts w:ascii="Times New Roman" w:eastAsia="Times New Roman" w:hAnsi="Times New Roman" w:cs="Times New Roman"/>
          <w:i/>
          <w:iCs/>
          <w:sz w:val="24"/>
          <w:szCs w:val="24"/>
          <w:vertAlign w:val="subscript"/>
          <w:lang w:val="en-US" w:eastAsia="ru-RU"/>
        </w:rPr>
        <w:t>t</w:t>
      </w:r>
      <w:proofErr w:type="spellEnd"/>
      <w:proofErr w:type="gram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объем </w:t>
      </w:r>
      <w:proofErr w:type="spellStart"/>
      <w:r w:rsidRPr="000C7DAB">
        <w:rPr>
          <w:rFonts w:ascii="Times New Roman" w:eastAsia="Times New Roman" w:hAnsi="Times New Roman" w:cs="Times New Roman"/>
          <w:i/>
          <w:sz w:val="24"/>
          <w:szCs w:val="24"/>
          <w:lang w:val="en-US" w:eastAsia="ru-RU"/>
        </w:rPr>
        <w:t>i</w:t>
      </w:r>
      <w:proofErr w:type="spellEnd"/>
      <w:r w:rsidRPr="000C7DAB">
        <w:rPr>
          <w:rFonts w:ascii="Times New Roman" w:eastAsia="Times New Roman" w:hAnsi="Times New Roman" w:cs="Times New Roman"/>
          <w:sz w:val="24"/>
          <w:szCs w:val="24"/>
          <w:lang w:eastAsia="ru-RU"/>
        </w:rPr>
        <w:t>-той государственной услуги в соответствии с государственным (муниципальным) заданием.</w:t>
      </w:r>
    </w:p>
    <w:p w:rsidR="000C7DAB" w:rsidRPr="000C7DAB" w:rsidRDefault="000C7DAB" w:rsidP="000C7DAB">
      <w:pPr>
        <w:shd w:val="clear" w:color="auto" w:fill="FFFFFF"/>
        <w:tabs>
          <w:tab w:val="left" w:pos="994"/>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Нормативные затраты на оказание единицы </w:t>
      </w:r>
      <w:proofErr w:type="spellStart"/>
      <w:r w:rsidRPr="000C7DAB">
        <w:rPr>
          <w:rFonts w:ascii="Times New Roman" w:eastAsia="Times New Roman" w:hAnsi="Times New Roman" w:cs="Times New Roman"/>
          <w:sz w:val="24"/>
          <w:szCs w:val="24"/>
          <w:lang w:val="en-US" w:eastAsia="ru-RU"/>
        </w:rPr>
        <w:t>i</w:t>
      </w:r>
      <w:proofErr w:type="spellEnd"/>
      <w:r w:rsidRPr="000C7DAB">
        <w:rPr>
          <w:rFonts w:ascii="Times New Roman" w:eastAsia="Times New Roman" w:hAnsi="Times New Roman" w:cs="Times New Roman"/>
          <w:sz w:val="24"/>
          <w:szCs w:val="24"/>
          <w:lang w:eastAsia="ru-RU"/>
        </w:rPr>
        <w:t xml:space="preserve">-той государственной услуги образовательной организации на </w:t>
      </w:r>
      <w:proofErr w:type="gramStart"/>
      <w:r w:rsidRPr="000C7DAB">
        <w:rPr>
          <w:rFonts w:ascii="Times New Roman" w:eastAsia="Times New Roman" w:hAnsi="Times New Roman" w:cs="Times New Roman"/>
          <w:sz w:val="24"/>
          <w:szCs w:val="24"/>
          <w:lang w:eastAsia="ru-RU"/>
        </w:rPr>
        <w:t>соответствующий</w:t>
      </w:r>
      <w:proofErr w:type="gramEnd"/>
      <w:r w:rsidRPr="000C7DAB">
        <w:rPr>
          <w:rFonts w:ascii="Times New Roman" w:eastAsia="Times New Roman" w:hAnsi="Times New Roman" w:cs="Times New Roman"/>
          <w:sz w:val="24"/>
          <w:szCs w:val="24"/>
          <w:lang w:eastAsia="ru-RU"/>
        </w:rPr>
        <w:t xml:space="preserve"> финансовый год определяются по формуле:</w:t>
      </w:r>
    </w:p>
    <w:p w:rsidR="000C7DAB" w:rsidRPr="000C7DAB" w:rsidRDefault="000C7DAB" w:rsidP="000C7DAB">
      <w:pPr>
        <w:shd w:val="clear" w:color="auto" w:fill="FFFFFF"/>
        <w:tabs>
          <w:tab w:val="left" w:pos="994"/>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bCs/>
          <w:i/>
          <w:sz w:val="24"/>
          <w:szCs w:val="24"/>
          <w:lang w:val="en-US" w:eastAsia="ru-RU"/>
        </w:rPr>
        <w:t>N</w:t>
      </w:r>
      <w:r w:rsidRPr="000C7DAB">
        <w:rPr>
          <w:rFonts w:ascii="Times New Roman" w:eastAsia="Times New Roman" w:hAnsi="Times New Roman" w:cs="Times New Roman"/>
          <w:i/>
          <w:sz w:val="24"/>
          <w:szCs w:val="24"/>
          <w:vertAlign w:val="superscript"/>
          <w:lang w:val="en-US" w:eastAsia="ru-RU"/>
        </w:rPr>
        <w:t>i</w:t>
      </w:r>
      <w:proofErr w:type="spellStart"/>
      <w:r w:rsidRPr="000C7DAB">
        <w:rPr>
          <w:rFonts w:ascii="Times New Roman" w:eastAsia="Times New Roman" w:hAnsi="Times New Roman" w:cs="Times New Roman"/>
          <w:i/>
          <w:sz w:val="24"/>
          <w:szCs w:val="24"/>
          <w:vertAlign w:val="subscript"/>
          <w:lang w:eastAsia="ru-RU"/>
        </w:rPr>
        <w:t>очр</w:t>
      </w:r>
      <w:proofErr w:type="spellEnd"/>
      <w:r w:rsidRPr="000C7DAB">
        <w:rPr>
          <w:rFonts w:ascii="Times New Roman" w:eastAsia="Times New Roman" w:hAnsi="Times New Roman" w:cs="Times New Roman"/>
          <w:i/>
          <w:sz w:val="24"/>
          <w:szCs w:val="24"/>
          <w:vertAlign w:val="subscript"/>
          <w:lang w:eastAsia="ru-RU"/>
        </w:rPr>
        <w:t>=</w:t>
      </w:r>
      <w:r w:rsidRPr="000C7DAB">
        <w:rPr>
          <w:rFonts w:ascii="Times New Roman" w:eastAsia="Times New Roman" w:hAnsi="Times New Roman" w:cs="Times New Roman"/>
          <w:bCs/>
          <w:i/>
          <w:sz w:val="24"/>
          <w:szCs w:val="24"/>
          <w:lang w:val="en-US" w:eastAsia="ru-RU"/>
        </w:rPr>
        <w:t>N</w:t>
      </w:r>
      <w:r w:rsidRPr="000C7DAB">
        <w:rPr>
          <w:rFonts w:ascii="Times New Roman" w:eastAsia="Times New Roman" w:hAnsi="Times New Roman" w:cs="Times New Roman"/>
          <w:i/>
          <w:sz w:val="24"/>
          <w:szCs w:val="24"/>
          <w:vertAlign w:val="subscript"/>
          <w:lang w:eastAsia="ru-RU"/>
        </w:rPr>
        <w:t xml:space="preserve"> </w:t>
      </w:r>
      <w:proofErr w:type="spellStart"/>
      <w:r w:rsidRPr="000C7DAB">
        <w:rPr>
          <w:rFonts w:ascii="Times New Roman" w:eastAsia="Times New Roman" w:hAnsi="Times New Roman" w:cs="Times New Roman"/>
          <w:i/>
          <w:sz w:val="24"/>
          <w:szCs w:val="24"/>
          <w:vertAlign w:val="subscript"/>
          <w:lang w:eastAsia="ru-RU"/>
        </w:rPr>
        <w:t>гу</w:t>
      </w:r>
      <w:proofErr w:type="spellEnd"/>
      <w:r w:rsidRPr="000C7DAB">
        <w:rPr>
          <w:rFonts w:ascii="Times New Roman" w:eastAsia="Times New Roman" w:hAnsi="Times New Roman" w:cs="Times New Roman"/>
          <w:i/>
          <w:sz w:val="24"/>
          <w:szCs w:val="24"/>
          <w:vertAlign w:val="subscript"/>
          <w:lang w:eastAsia="ru-RU"/>
        </w:rPr>
        <w:t>+</w:t>
      </w:r>
      <w:proofErr w:type="gramStart"/>
      <w:r w:rsidRPr="000C7DAB">
        <w:rPr>
          <w:rFonts w:ascii="Times New Roman" w:eastAsia="Times New Roman" w:hAnsi="Times New Roman" w:cs="Times New Roman"/>
          <w:bCs/>
          <w:i/>
          <w:sz w:val="24"/>
          <w:szCs w:val="24"/>
          <w:lang w:val="en-US" w:eastAsia="ru-RU"/>
        </w:rPr>
        <w:t>N</w:t>
      </w:r>
      <w:r w:rsidRPr="000C7DAB">
        <w:rPr>
          <w:rFonts w:ascii="Times New Roman" w:eastAsia="Times New Roman" w:hAnsi="Times New Roman" w:cs="Times New Roman"/>
          <w:i/>
          <w:sz w:val="24"/>
          <w:szCs w:val="24"/>
          <w:vertAlign w:val="subscript"/>
          <w:lang w:eastAsia="ru-RU"/>
        </w:rPr>
        <w:t xml:space="preserve">он </w:t>
      </w:r>
      <w:r w:rsidRPr="000C7DAB">
        <w:rPr>
          <w:rFonts w:ascii="Times New Roman" w:eastAsia="Times New Roman" w:hAnsi="Times New Roman" w:cs="Times New Roman"/>
          <w:i/>
          <w:iCs/>
          <w:sz w:val="24"/>
          <w:szCs w:val="24"/>
          <w:lang w:eastAsia="ru-RU"/>
        </w:rPr>
        <w:t>,</w:t>
      </w:r>
      <w:proofErr w:type="gramEnd"/>
      <w:r w:rsidRPr="000C7DAB">
        <w:rPr>
          <w:rFonts w:ascii="Times New Roman" w:eastAsia="Times New Roman" w:hAnsi="Times New Roman" w:cs="Times New Roman"/>
          <w:i/>
          <w:iCs/>
          <w:sz w:val="24"/>
          <w:szCs w:val="24"/>
          <w:lang w:eastAsia="ru-RU"/>
        </w:rPr>
        <w:t xml:space="preserve"> </w:t>
      </w:r>
      <w:r w:rsidRPr="000C7DAB">
        <w:rPr>
          <w:rFonts w:ascii="Times New Roman" w:eastAsia="Times New Roman" w:hAnsi="Times New Roman" w:cs="Times New Roman"/>
          <w:sz w:val="24"/>
          <w:szCs w:val="24"/>
          <w:lang w:eastAsia="ru-RU"/>
        </w:rPr>
        <w:t>где</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bCs/>
          <w:sz w:val="24"/>
          <w:szCs w:val="24"/>
          <w:lang w:eastAsia="ru-RU"/>
        </w:rPr>
      </w:pPr>
      <w:r w:rsidRPr="000C7DAB">
        <w:rPr>
          <w:rFonts w:ascii="Times New Roman" w:eastAsia="Times New Roman" w:hAnsi="Times New Roman" w:cs="Times New Roman"/>
          <w:bCs/>
          <w:i/>
          <w:sz w:val="24"/>
          <w:szCs w:val="24"/>
          <w:lang w:val="en-US" w:eastAsia="ru-RU"/>
        </w:rPr>
        <w:t>N</w:t>
      </w:r>
      <w:r w:rsidRPr="000C7DAB">
        <w:rPr>
          <w:rFonts w:ascii="Times New Roman" w:eastAsia="Times New Roman" w:hAnsi="Times New Roman" w:cs="Times New Roman"/>
          <w:i/>
          <w:sz w:val="24"/>
          <w:szCs w:val="24"/>
          <w:vertAlign w:val="superscript"/>
          <w:lang w:val="en-US" w:eastAsia="ru-RU"/>
        </w:rPr>
        <w:t>i</w:t>
      </w:r>
      <w:proofErr w:type="spellStart"/>
      <w:r w:rsidRPr="000C7DAB">
        <w:rPr>
          <w:rFonts w:ascii="Times New Roman" w:eastAsia="Times New Roman" w:hAnsi="Times New Roman" w:cs="Times New Roman"/>
          <w:i/>
          <w:sz w:val="24"/>
          <w:szCs w:val="24"/>
          <w:vertAlign w:val="subscript"/>
          <w:lang w:eastAsia="ru-RU"/>
        </w:rPr>
        <w:t>очр</w:t>
      </w:r>
      <w:proofErr w:type="spellEnd"/>
      <w:r w:rsidRPr="000C7DAB">
        <w:rPr>
          <w:rFonts w:ascii="Times New Roman" w:eastAsia="Times New Roman" w:hAnsi="Times New Roman" w:cs="Times New Roman"/>
          <w:i/>
          <w:sz w:val="24"/>
          <w:szCs w:val="24"/>
          <w:vertAlign w:val="subscript"/>
          <w:lang w:eastAsia="ru-RU"/>
        </w:rPr>
        <w:t xml:space="preserve"> </w:t>
      </w:r>
      <w:r w:rsidRPr="000C7DAB">
        <w:rPr>
          <w:rFonts w:ascii="Times New Roman" w:eastAsia="Times New Roman" w:hAnsi="Times New Roman" w:cs="Times New Roman"/>
          <w:bCs/>
          <w:sz w:val="24"/>
          <w:szCs w:val="24"/>
          <w:lang w:eastAsia="ru-RU"/>
        </w:rPr>
        <w:t xml:space="preserve">– </w:t>
      </w:r>
      <w:r w:rsidRPr="000C7DAB">
        <w:rPr>
          <w:rFonts w:ascii="Times New Roman" w:eastAsia="Times New Roman" w:hAnsi="Times New Roman" w:cs="Times New Roman"/>
          <w:sz w:val="24"/>
          <w:szCs w:val="24"/>
          <w:lang w:eastAsia="ru-RU"/>
        </w:rPr>
        <w:t xml:space="preserve">нормативные затраты на оказание единицы </w:t>
      </w:r>
      <w:proofErr w:type="spellStart"/>
      <w:r w:rsidRPr="000C7DAB">
        <w:rPr>
          <w:rFonts w:ascii="Times New Roman" w:eastAsia="Times New Roman" w:hAnsi="Times New Roman" w:cs="Times New Roman"/>
          <w:sz w:val="24"/>
          <w:szCs w:val="24"/>
          <w:lang w:val="en-US" w:eastAsia="ru-RU"/>
        </w:rPr>
        <w:t>i</w:t>
      </w:r>
      <w:proofErr w:type="spellEnd"/>
      <w:r w:rsidRPr="000C7DAB">
        <w:rPr>
          <w:rFonts w:ascii="Times New Roman" w:eastAsia="Times New Roman" w:hAnsi="Times New Roman" w:cs="Times New Roman"/>
          <w:sz w:val="24"/>
          <w:szCs w:val="24"/>
          <w:lang w:eastAsia="ru-RU"/>
        </w:rPr>
        <w:t>-той государственной услуги образовательной организации на соответствующий финансовый год;</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bCs/>
          <w:i/>
          <w:sz w:val="24"/>
          <w:szCs w:val="24"/>
          <w:lang w:val="en-US" w:eastAsia="ru-RU"/>
        </w:rPr>
        <w:t>N</w:t>
      </w:r>
      <w:proofErr w:type="spellStart"/>
      <w:r w:rsidRPr="000C7DAB">
        <w:rPr>
          <w:rFonts w:ascii="Times New Roman" w:eastAsia="Times New Roman" w:hAnsi="Times New Roman" w:cs="Times New Roman"/>
          <w:i/>
          <w:sz w:val="24"/>
          <w:szCs w:val="24"/>
          <w:vertAlign w:val="subscript"/>
          <w:lang w:eastAsia="ru-RU"/>
        </w:rPr>
        <w:t>гу</w:t>
      </w:r>
      <w:proofErr w:type="spell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нормативные затраты, непосредственно связанные с оказанием государственной услуги;</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proofErr w:type="gramStart"/>
      <w:r w:rsidRPr="000C7DAB">
        <w:rPr>
          <w:rFonts w:ascii="Times New Roman" w:eastAsia="Times New Roman" w:hAnsi="Times New Roman" w:cs="Times New Roman"/>
          <w:i/>
          <w:sz w:val="24"/>
          <w:szCs w:val="24"/>
          <w:lang w:val="en-US" w:eastAsia="ru-RU"/>
        </w:rPr>
        <w:t>N</w:t>
      </w:r>
      <w:r w:rsidRPr="000C7DAB">
        <w:rPr>
          <w:rFonts w:ascii="Times New Roman" w:eastAsia="Times New Roman" w:hAnsi="Times New Roman" w:cs="Times New Roman"/>
          <w:i/>
          <w:sz w:val="24"/>
          <w:szCs w:val="24"/>
          <w:vertAlign w:val="subscript"/>
          <w:lang w:eastAsia="ru-RU"/>
        </w:rPr>
        <w:t>он</w:t>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общехозяйственные нужды.</w:t>
      </w:r>
      <w:proofErr w:type="gramEnd"/>
    </w:p>
    <w:p w:rsidR="000C7DAB" w:rsidRPr="000C7DAB" w:rsidRDefault="000C7DAB" w:rsidP="000C7DAB">
      <w:pPr>
        <w:shd w:val="clear" w:color="auto" w:fill="FFFFFF"/>
        <w:tabs>
          <w:tab w:val="left" w:pos="1058"/>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непосредственно связанные с оказанием</w:t>
      </w:r>
      <w:r w:rsidRPr="000C7DAB">
        <w:rPr>
          <w:rFonts w:ascii="Times New Roman" w:eastAsia="Times New Roman" w:hAnsi="Times New Roman" w:cs="Times New Roman"/>
          <w:sz w:val="24"/>
          <w:szCs w:val="24"/>
          <w:lang w:eastAsia="ru-RU"/>
        </w:rPr>
        <w:br/>
        <w:t xml:space="preserve">государственной услуги на </w:t>
      </w:r>
      <w:proofErr w:type="gramStart"/>
      <w:r w:rsidRPr="000C7DAB">
        <w:rPr>
          <w:rFonts w:ascii="Times New Roman" w:eastAsia="Times New Roman" w:hAnsi="Times New Roman" w:cs="Times New Roman"/>
          <w:sz w:val="24"/>
          <w:szCs w:val="24"/>
          <w:lang w:eastAsia="ru-RU"/>
        </w:rPr>
        <w:t>соответствующий</w:t>
      </w:r>
      <w:proofErr w:type="gramEnd"/>
      <w:r w:rsidRPr="000C7DAB">
        <w:rPr>
          <w:rFonts w:ascii="Times New Roman" w:eastAsia="Times New Roman" w:hAnsi="Times New Roman" w:cs="Times New Roman"/>
          <w:sz w:val="24"/>
          <w:szCs w:val="24"/>
          <w:lang w:eastAsia="ru-RU"/>
        </w:rPr>
        <w:t xml:space="preserve"> финансовый год определяется по формуле:</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bCs/>
          <w:i/>
          <w:sz w:val="24"/>
          <w:szCs w:val="24"/>
          <w:lang w:val="en-US" w:eastAsia="ru-RU"/>
        </w:rPr>
        <w:t>N</w:t>
      </w:r>
      <w:proofErr w:type="spellStart"/>
      <w:r w:rsidRPr="000C7DAB">
        <w:rPr>
          <w:rFonts w:ascii="Times New Roman" w:eastAsia="Times New Roman" w:hAnsi="Times New Roman" w:cs="Times New Roman"/>
          <w:sz w:val="24"/>
          <w:szCs w:val="24"/>
          <w:vertAlign w:val="subscript"/>
          <w:lang w:eastAsia="ru-RU"/>
        </w:rPr>
        <w:t>гу</w:t>
      </w:r>
      <w:proofErr w:type="spellEnd"/>
      <w:r w:rsidRPr="000C7DAB">
        <w:rPr>
          <w:rFonts w:ascii="Times New Roman" w:eastAsia="Times New Roman" w:hAnsi="Times New Roman" w:cs="Times New Roman"/>
          <w:i/>
          <w:iCs/>
          <w:sz w:val="24"/>
          <w:szCs w:val="24"/>
          <w:lang w:eastAsia="ru-RU"/>
        </w:rPr>
        <w:t xml:space="preserve">= </w:t>
      </w:r>
      <w:r w:rsidRPr="000C7DAB">
        <w:rPr>
          <w:rFonts w:ascii="Times New Roman" w:eastAsia="Times New Roman" w:hAnsi="Times New Roman" w:cs="Times New Roman"/>
          <w:i/>
          <w:iCs/>
          <w:sz w:val="24"/>
          <w:szCs w:val="24"/>
          <w:lang w:val="en-US" w:eastAsia="ru-RU"/>
        </w:rPr>
        <w:t>N</w:t>
      </w:r>
      <w:r w:rsidRPr="000C7DAB">
        <w:rPr>
          <w:rFonts w:ascii="Times New Roman" w:eastAsia="Times New Roman" w:hAnsi="Times New Roman" w:cs="Times New Roman"/>
          <w:i/>
          <w:iCs/>
          <w:sz w:val="24"/>
          <w:szCs w:val="24"/>
          <w:vertAlign w:val="subscript"/>
          <w:lang w:val="en-US" w:eastAsia="ru-RU"/>
        </w:rPr>
        <w:t>o</w:t>
      </w:r>
      <w:proofErr w:type="spellStart"/>
      <w:r w:rsidRPr="000C7DAB">
        <w:rPr>
          <w:rFonts w:ascii="Times New Roman" w:eastAsia="Times New Roman" w:hAnsi="Times New Roman" w:cs="Times New Roman"/>
          <w:i/>
          <w:iCs/>
          <w:sz w:val="24"/>
          <w:szCs w:val="24"/>
          <w:vertAlign w:val="subscript"/>
          <w:lang w:eastAsia="ru-RU"/>
        </w:rPr>
        <w:t>тгу</w:t>
      </w:r>
      <w:proofErr w:type="spellEnd"/>
      <w:r w:rsidRPr="000C7DAB">
        <w:rPr>
          <w:rFonts w:ascii="Times New Roman" w:eastAsia="Times New Roman" w:hAnsi="Times New Roman" w:cs="Times New Roman"/>
          <w:i/>
          <w:iCs/>
          <w:sz w:val="24"/>
          <w:szCs w:val="24"/>
          <w:vertAlign w:val="subscript"/>
          <w:lang w:eastAsia="ru-RU"/>
        </w:rPr>
        <w:t xml:space="preserve"> +</w:t>
      </w:r>
      <w:proofErr w:type="spellStart"/>
      <w:proofErr w:type="gramStart"/>
      <w:r w:rsidRPr="000C7DAB">
        <w:rPr>
          <w:rFonts w:ascii="Times New Roman" w:eastAsia="Times New Roman" w:hAnsi="Times New Roman" w:cs="Times New Roman"/>
          <w:i/>
          <w:iCs/>
          <w:sz w:val="24"/>
          <w:szCs w:val="24"/>
          <w:lang w:val="en-US" w:eastAsia="ru-RU"/>
        </w:rPr>
        <w:t>N</w:t>
      </w:r>
      <w:r w:rsidRPr="000C7DAB">
        <w:rPr>
          <w:rFonts w:ascii="Times New Roman" w:eastAsia="Times New Roman" w:hAnsi="Times New Roman" w:cs="Times New Roman"/>
          <w:i/>
          <w:iCs/>
          <w:sz w:val="24"/>
          <w:szCs w:val="24"/>
          <w:vertAlign w:val="subscript"/>
          <w:lang w:val="en-US" w:eastAsia="ru-RU"/>
        </w:rPr>
        <w:t>yp</w:t>
      </w:r>
      <w:proofErr w:type="spellEnd"/>
      <w:proofErr w:type="gramEnd"/>
      <w:r w:rsidRPr="000C7DAB">
        <w:rPr>
          <w:rFonts w:ascii="Times New Roman" w:eastAsia="Times New Roman" w:hAnsi="Times New Roman" w:cs="Times New Roman"/>
          <w:i/>
          <w:iCs/>
          <w:sz w:val="24"/>
          <w:szCs w:val="24"/>
          <w:lang w:eastAsia="ru-RU"/>
        </w:rPr>
        <w:t xml:space="preserve">, </w:t>
      </w:r>
      <w:r w:rsidRPr="000C7DAB">
        <w:rPr>
          <w:rFonts w:ascii="Times New Roman" w:eastAsia="Times New Roman" w:hAnsi="Times New Roman" w:cs="Times New Roman"/>
          <w:sz w:val="24"/>
          <w:szCs w:val="24"/>
          <w:lang w:eastAsia="ru-RU"/>
        </w:rPr>
        <w:t>где</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i/>
          <w:sz w:val="24"/>
          <w:szCs w:val="24"/>
          <w:lang w:val="en-US" w:eastAsia="ru-RU"/>
        </w:rPr>
        <w:t>N</w:t>
      </w:r>
      <w:proofErr w:type="spellStart"/>
      <w:r w:rsidRPr="000C7DAB">
        <w:rPr>
          <w:rFonts w:ascii="Times New Roman" w:eastAsia="Times New Roman" w:hAnsi="Times New Roman" w:cs="Times New Roman"/>
          <w:i/>
          <w:sz w:val="24"/>
          <w:szCs w:val="24"/>
          <w:vertAlign w:val="subscript"/>
          <w:lang w:eastAsia="ru-RU"/>
        </w:rPr>
        <w:t>гу</w:t>
      </w:r>
      <w:proofErr w:type="spell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непосредственно связанные с оказанием</w:t>
      </w:r>
      <w:r w:rsidRPr="000C7DAB">
        <w:rPr>
          <w:rFonts w:ascii="Times New Roman" w:eastAsia="Times New Roman" w:hAnsi="Times New Roman" w:cs="Times New Roman"/>
          <w:sz w:val="24"/>
          <w:szCs w:val="24"/>
          <w:lang w:eastAsia="ru-RU"/>
        </w:rPr>
        <w:br/>
        <w:t>государственной услуги на соответствующий финансовый год;</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i/>
          <w:iCs/>
          <w:sz w:val="24"/>
          <w:szCs w:val="24"/>
          <w:lang w:val="en-US" w:eastAsia="ru-RU"/>
        </w:rPr>
        <w:t>N</w:t>
      </w:r>
      <w:r w:rsidRPr="000C7DAB">
        <w:rPr>
          <w:rFonts w:ascii="Times New Roman" w:eastAsia="Times New Roman" w:hAnsi="Times New Roman" w:cs="Times New Roman"/>
          <w:i/>
          <w:iCs/>
          <w:sz w:val="24"/>
          <w:szCs w:val="24"/>
          <w:vertAlign w:val="subscript"/>
          <w:lang w:val="en-US" w:eastAsia="ru-RU"/>
        </w:rPr>
        <w:t>om</w:t>
      </w:r>
      <w:r w:rsidRPr="000C7DAB">
        <w:rPr>
          <w:rFonts w:ascii="Times New Roman" w:eastAsia="Times New Roman" w:hAnsi="Times New Roman" w:cs="Times New Roman"/>
          <w:i/>
          <w:iCs/>
          <w:sz w:val="24"/>
          <w:szCs w:val="24"/>
          <w:vertAlign w:val="subscript"/>
          <w:lang w:eastAsia="ru-RU"/>
        </w:rPr>
        <w:t>г</w:t>
      </w:r>
      <w:r w:rsidRPr="000C7DAB">
        <w:rPr>
          <w:rFonts w:ascii="Times New Roman" w:eastAsia="Times New Roman" w:hAnsi="Times New Roman" w:cs="Times New Roman"/>
          <w:i/>
          <w:iCs/>
          <w:sz w:val="24"/>
          <w:szCs w:val="24"/>
          <w:vertAlign w:val="subscript"/>
          <w:lang w:val="en-US" w:eastAsia="ru-RU"/>
        </w:rPr>
        <w:t>y</w:t>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proofErr w:type="spellStart"/>
      <w:proofErr w:type="gramStart"/>
      <w:r w:rsidRPr="000C7DAB">
        <w:rPr>
          <w:rFonts w:ascii="Times New Roman" w:eastAsia="Times New Roman" w:hAnsi="Times New Roman" w:cs="Times New Roman"/>
          <w:i/>
          <w:sz w:val="24"/>
          <w:szCs w:val="24"/>
          <w:lang w:val="en-US" w:eastAsia="ru-RU"/>
        </w:rPr>
        <w:t>N</w:t>
      </w:r>
      <w:r w:rsidRPr="000C7DAB">
        <w:rPr>
          <w:rFonts w:ascii="Times New Roman" w:eastAsia="Times New Roman" w:hAnsi="Times New Roman" w:cs="Times New Roman"/>
          <w:i/>
          <w:sz w:val="24"/>
          <w:szCs w:val="24"/>
          <w:vertAlign w:val="subscript"/>
          <w:lang w:val="en-US" w:eastAsia="ru-RU"/>
        </w:rPr>
        <w:t>yp</w:t>
      </w:r>
      <w:proofErr w:type="spell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расходные материалы в соответствии со стандартами качества оказания услуги.</w:t>
      </w:r>
      <w:proofErr w:type="gramEnd"/>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w:t>
      </w:r>
      <w:proofErr w:type="gramStart"/>
      <w:r w:rsidRPr="000C7DAB">
        <w:rPr>
          <w:rFonts w:ascii="Times New Roman" w:eastAsia="Times New Roman" w:hAnsi="Times New Roman" w:cs="Times New Roman"/>
          <w:sz w:val="24"/>
          <w:szCs w:val="24"/>
          <w:lang w:eastAsia="ru-RU"/>
        </w:rPr>
        <w:t>непосредственное</w:t>
      </w:r>
      <w:proofErr w:type="gramEnd"/>
      <w:r w:rsidRPr="000C7DAB">
        <w:rPr>
          <w:rFonts w:ascii="Times New Roman" w:eastAsia="Times New Roman" w:hAnsi="Times New Roman" w:cs="Times New Roman"/>
          <w:sz w:val="24"/>
          <w:szCs w:val="24"/>
          <w:lang w:eastAsia="ru-RU"/>
        </w:rPr>
        <w:t xml:space="preserve">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0C7DAB" w:rsidRPr="000C7DAB" w:rsidRDefault="000C7DAB" w:rsidP="000C7DAB">
      <w:pPr>
        <w:shd w:val="clear" w:color="auto" w:fill="FFFFFF"/>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0C7DAB" w:rsidRPr="000C7DAB" w:rsidRDefault="000C7DAB" w:rsidP="000C7DAB">
      <w:pPr>
        <w:shd w:val="clear" w:color="auto" w:fill="FFFFFF"/>
        <w:tabs>
          <w:tab w:val="left" w:pos="709"/>
          <w:tab w:val="left" w:pos="1224"/>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расходные материалы в соответствии со</w:t>
      </w:r>
      <w:r w:rsidRPr="000C7DAB">
        <w:rPr>
          <w:rFonts w:ascii="Times New Roman" w:eastAsia="Times New Roman" w:hAnsi="Times New Roman" w:cs="Times New Roman"/>
          <w:sz w:val="24"/>
          <w:szCs w:val="24"/>
          <w:lang w:eastAsia="ru-RU"/>
        </w:rPr>
        <w:br/>
        <w:t>стандартами качества оказания услуги рассчитываются как произведение</w:t>
      </w:r>
      <w:r w:rsidRPr="000C7DAB">
        <w:rPr>
          <w:rFonts w:ascii="Times New Roman" w:eastAsia="Times New Roman" w:hAnsi="Times New Roman" w:cs="Times New Roman"/>
          <w:sz w:val="24"/>
          <w:szCs w:val="24"/>
          <w:lang w:eastAsia="ru-RU"/>
        </w:rPr>
        <w:br/>
        <w:t>стоимости учебных материалов на их количество, необходимое для оказания</w:t>
      </w:r>
      <w:r w:rsidRPr="000C7DAB">
        <w:rPr>
          <w:rFonts w:ascii="Times New Roman" w:eastAsia="Times New Roman" w:hAnsi="Times New Roman" w:cs="Times New Roman"/>
          <w:sz w:val="24"/>
          <w:szCs w:val="24"/>
          <w:lang w:eastAsia="ru-RU"/>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Нормативные затраты на оплату труда и начисления на выплаты по оплате труда персонала, принимающего </w:t>
      </w:r>
      <w:proofErr w:type="gramStart"/>
      <w:r w:rsidRPr="000C7DAB">
        <w:rPr>
          <w:rFonts w:ascii="Times New Roman" w:eastAsia="Times New Roman" w:hAnsi="Times New Roman" w:cs="Times New Roman"/>
          <w:sz w:val="24"/>
          <w:szCs w:val="24"/>
          <w:lang w:eastAsia="ru-RU"/>
        </w:rPr>
        <w:t>непосредственное</w:t>
      </w:r>
      <w:proofErr w:type="gramEnd"/>
      <w:r w:rsidRPr="000C7DAB">
        <w:rPr>
          <w:rFonts w:ascii="Times New Roman" w:eastAsia="Times New Roman" w:hAnsi="Times New Roman" w:cs="Times New Roman"/>
          <w:sz w:val="24"/>
          <w:szCs w:val="24"/>
          <w:lang w:eastAsia="ru-RU"/>
        </w:rPr>
        <w:t xml:space="preserve"> участие в оказании государственной услуги начального общего образования:</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реализация образовательных программ начального общего образования может определяться по формуле:</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i/>
          <w:sz w:val="24"/>
          <w:szCs w:val="24"/>
          <w:lang w:eastAsia="ru-RU"/>
        </w:rPr>
      </w:pPr>
      <w:r w:rsidRPr="000C7DAB">
        <w:rPr>
          <w:rFonts w:ascii="Times New Roman" w:eastAsia="Times New Roman" w:hAnsi="Times New Roman" w:cs="Times New Roman"/>
          <w:bCs/>
          <w:i/>
          <w:sz w:val="24"/>
          <w:szCs w:val="24"/>
          <w:lang w:val="en-US" w:eastAsia="ru-RU"/>
        </w:rPr>
        <w:t>N</w:t>
      </w:r>
      <w:proofErr w:type="spellStart"/>
      <w:r w:rsidRPr="000C7DAB">
        <w:rPr>
          <w:rFonts w:ascii="Times New Roman" w:eastAsia="Times New Roman" w:hAnsi="Times New Roman" w:cs="Times New Roman"/>
          <w:bCs/>
          <w:i/>
          <w:sz w:val="24"/>
          <w:szCs w:val="24"/>
          <w:vertAlign w:val="subscript"/>
          <w:lang w:eastAsia="ru-RU"/>
        </w:rPr>
        <w:t>отгу</w:t>
      </w:r>
      <w:proofErr w:type="spellEnd"/>
      <w:r w:rsidRPr="000C7DAB">
        <w:rPr>
          <w:rFonts w:ascii="Times New Roman" w:eastAsia="Times New Roman" w:hAnsi="Times New Roman" w:cs="Times New Roman"/>
          <w:bCs/>
          <w:i/>
          <w:sz w:val="24"/>
          <w:szCs w:val="24"/>
          <w:lang w:eastAsia="ru-RU"/>
        </w:rPr>
        <w:t xml:space="preserve"> = </w:t>
      </w:r>
      <w:proofErr w:type="spellStart"/>
      <w:r w:rsidRPr="000C7DAB">
        <w:rPr>
          <w:rFonts w:ascii="Times New Roman" w:eastAsia="Times New Roman" w:hAnsi="Times New Roman" w:cs="Times New Roman"/>
          <w:bCs/>
          <w:i/>
          <w:sz w:val="24"/>
          <w:szCs w:val="24"/>
          <w:lang w:val="en-US" w:eastAsia="ru-RU"/>
        </w:rPr>
        <w:t>W</w:t>
      </w:r>
      <w:r w:rsidRPr="000C7DAB">
        <w:rPr>
          <w:rFonts w:ascii="Times New Roman" w:eastAsia="Times New Roman" w:hAnsi="Times New Roman" w:cs="Times New Roman"/>
          <w:bCs/>
          <w:i/>
          <w:sz w:val="24"/>
          <w:szCs w:val="24"/>
          <w:vertAlign w:val="subscript"/>
          <w:lang w:val="en-US" w:eastAsia="ru-RU"/>
        </w:rPr>
        <w:t>er</w:t>
      </w:r>
      <w:proofErr w:type="spellEnd"/>
      <w:r w:rsidRPr="000C7DAB">
        <w:rPr>
          <w:rFonts w:ascii="Times New Roman" w:eastAsia="Times New Roman" w:hAnsi="Times New Roman" w:cs="Times New Roman"/>
          <w:bCs/>
          <w:i/>
          <w:sz w:val="24"/>
          <w:szCs w:val="24"/>
          <w:lang w:eastAsia="ru-RU"/>
        </w:rPr>
        <w:t xml:space="preserve"> × 12 × К</w:t>
      </w:r>
      <w:r w:rsidRPr="000C7DAB">
        <w:rPr>
          <w:rFonts w:ascii="Times New Roman" w:eastAsia="Times New Roman" w:hAnsi="Times New Roman" w:cs="Times New Roman"/>
          <w:bCs/>
          <w:i/>
          <w:sz w:val="24"/>
          <w:szCs w:val="24"/>
          <w:vertAlign w:val="superscript"/>
          <w:lang w:eastAsia="ru-RU"/>
        </w:rPr>
        <w:t>1</w:t>
      </w:r>
      <w:r w:rsidRPr="000C7DAB">
        <w:rPr>
          <w:rFonts w:ascii="Times New Roman" w:eastAsia="Times New Roman" w:hAnsi="Times New Roman" w:cs="Times New Roman"/>
          <w:bCs/>
          <w:i/>
          <w:sz w:val="24"/>
          <w:szCs w:val="24"/>
          <w:lang w:eastAsia="ru-RU"/>
        </w:rPr>
        <w:t xml:space="preserve"> × К</w:t>
      </w:r>
      <w:r w:rsidRPr="000C7DAB">
        <w:rPr>
          <w:rFonts w:ascii="Times New Roman" w:eastAsia="Times New Roman" w:hAnsi="Times New Roman" w:cs="Times New Roman"/>
          <w:bCs/>
          <w:i/>
          <w:sz w:val="24"/>
          <w:szCs w:val="24"/>
          <w:vertAlign w:val="superscript"/>
          <w:lang w:eastAsia="ru-RU"/>
        </w:rPr>
        <w:t>2</w:t>
      </w:r>
      <w:r w:rsidRPr="000C7DAB">
        <w:rPr>
          <w:rFonts w:ascii="Times New Roman" w:eastAsia="Times New Roman" w:hAnsi="Times New Roman" w:cs="Times New Roman"/>
          <w:bCs/>
          <w:i/>
          <w:sz w:val="24"/>
          <w:szCs w:val="24"/>
          <w:lang w:eastAsia="ru-RU"/>
        </w:rPr>
        <w:t xml:space="preserve"> × К</w:t>
      </w:r>
      <w:r w:rsidRPr="000C7DAB">
        <w:rPr>
          <w:rFonts w:ascii="Times New Roman" w:eastAsia="Times New Roman" w:hAnsi="Times New Roman" w:cs="Times New Roman"/>
          <w:bCs/>
          <w:i/>
          <w:sz w:val="24"/>
          <w:szCs w:val="24"/>
          <w:vertAlign w:val="superscript"/>
          <w:lang w:eastAsia="ru-RU"/>
        </w:rPr>
        <w:t>3</w:t>
      </w:r>
      <w:r w:rsidRPr="000C7DAB">
        <w:rPr>
          <w:rFonts w:ascii="Times New Roman" w:eastAsia="Times New Roman" w:hAnsi="Times New Roman" w:cs="Times New Roman"/>
          <w:sz w:val="24"/>
          <w:szCs w:val="24"/>
          <w:lang w:eastAsia="ru-RU"/>
        </w:rPr>
        <w:t xml:space="preserve">, </w:t>
      </w:r>
      <w:r w:rsidRPr="000C7DAB">
        <w:rPr>
          <w:rFonts w:ascii="Times New Roman" w:eastAsia="Times New Roman" w:hAnsi="Times New Roman" w:cs="Times New Roman"/>
          <w:bCs/>
          <w:iCs/>
          <w:sz w:val="24"/>
          <w:szCs w:val="24"/>
          <w:lang w:eastAsia="ru-RU"/>
        </w:rPr>
        <w:t>где:</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i/>
          <w:sz w:val="24"/>
          <w:szCs w:val="24"/>
          <w:lang w:eastAsia="ru-RU"/>
        </w:rPr>
      </w:pPr>
      <w:r w:rsidRPr="000C7DAB">
        <w:rPr>
          <w:rFonts w:ascii="Times New Roman" w:eastAsia="Times New Roman" w:hAnsi="Times New Roman" w:cs="Times New Roman"/>
          <w:bCs/>
          <w:i/>
          <w:sz w:val="24"/>
          <w:szCs w:val="24"/>
          <w:lang w:val="en-US" w:eastAsia="ru-RU"/>
        </w:rPr>
        <w:t>N</w:t>
      </w:r>
      <w:proofErr w:type="spellStart"/>
      <w:r w:rsidRPr="000C7DAB">
        <w:rPr>
          <w:rFonts w:ascii="Times New Roman" w:eastAsia="Times New Roman" w:hAnsi="Times New Roman" w:cs="Times New Roman"/>
          <w:bCs/>
          <w:i/>
          <w:sz w:val="24"/>
          <w:szCs w:val="24"/>
          <w:vertAlign w:val="subscript"/>
          <w:lang w:eastAsia="ru-RU"/>
        </w:rPr>
        <w:t>отгу</w:t>
      </w:r>
      <w:proofErr w:type="spellEnd"/>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bCs/>
          <w:sz w:val="24"/>
          <w:szCs w:val="24"/>
          <w:lang w:eastAsia="ru-RU"/>
        </w:rPr>
        <w:t>н</w:t>
      </w:r>
      <w:r w:rsidRPr="000C7DAB">
        <w:rPr>
          <w:rFonts w:ascii="Times New Roman" w:eastAsia="Times New Roman" w:hAnsi="Times New Roman" w:cs="Times New Roman"/>
          <w:sz w:val="24"/>
          <w:szCs w:val="24"/>
          <w:lang w:eastAsia="ru-RU"/>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начального общего образования;</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proofErr w:type="spellStart"/>
      <w:proofErr w:type="gramStart"/>
      <w:r w:rsidRPr="000C7DAB">
        <w:rPr>
          <w:rFonts w:ascii="Times New Roman" w:eastAsia="Times New Roman" w:hAnsi="Times New Roman" w:cs="Times New Roman"/>
          <w:bCs/>
          <w:i/>
          <w:iCs/>
          <w:sz w:val="24"/>
          <w:szCs w:val="24"/>
          <w:lang w:val="en-US" w:eastAsia="ru-RU"/>
        </w:rPr>
        <w:t>W</w:t>
      </w:r>
      <w:r w:rsidRPr="000C7DAB">
        <w:rPr>
          <w:rFonts w:ascii="Times New Roman" w:eastAsia="Times New Roman" w:hAnsi="Times New Roman" w:cs="Times New Roman"/>
          <w:bCs/>
          <w:i/>
          <w:iCs/>
          <w:sz w:val="24"/>
          <w:szCs w:val="24"/>
          <w:vertAlign w:val="subscript"/>
          <w:lang w:val="en-US" w:eastAsia="ru-RU"/>
        </w:rPr>
        <w:t>er</w:t>
      </w:r>
      <w:proofErr w:type="spellEnd"/>
      <w:r w:rsidRPr="000C7DAB">
        <w:rPr>
          <w:rFonts w:ascii="Times New Roman" w:eastAsia="Times New Roman" w:hAnsi="Times New Roman" w:cs="Times New Roman"/>
          <w:i/>
          <w:sz w:val="24"/>
          <w:szCs w:val="24"/>
          <w:lang w:eastAsia="ru-RU"/>
        </w:rPr>
        <w:t xml:space="preserve">– </w:t>
      </w:r>
      <w:r w:rsidRPr="000C7DAB">
        <w:rPr>
          <w:rFonts w:ascii="Times New Roman" w:eastAsia="Times New Roman" w:hAnsi="Times New Roman" w:cs="Times New Roman"/>
          <w:sz w:val="24"/>
          <w:szCs w:val="24"/>
          <w:lang w:eastAsia="ru-RU"/>
        </w:rPr>
        <w:t>среднемесячная заработная плата в экономике соответствующего региона в предшествующем году, руб.</w:t>
      </w:r>
      <w:proofErr w:type="gramEnd"/>
      <w:r w:rsidRPr="000C7DAB">
        <w:rPr>
          <w:rFonts w:ascii="Times New Roman" w:eastAsia="Times New Roman" w:hAnsi="Times New Roman" w:cs="Times New Roman"/>
          <w:sz w:val="24"/>
          <w:szCs w:val="24"/>
          <w:lang w:eastAsia="ru-RU"/>
        </w:rPr>
        <w:t xml:space="preserve"> /мес.;</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bCs/>
          <w:i/>
          <w:sz w:val="24"/>
          <w:szCs w:val="24"/>
          <w:lang w:eastAsia="ru-RU"/>
        </w:rPr>
        <w:t xml:space="preserve">12 </w:t>
      </w:r>
      <w:r w:rsidRPr="000C7DAB">
        <w:rPr>
          <w:rFonts w:ascii="Times New Roman" w:eastAsia="Times New Roman" w:hAnsi="Times New Roman" w:cs="Times New Roman"/>
          <w:i/>
          <w:sz w:val="24"/>
          <w:szCs w:val="24"/>
          <w:lang w:eastAsia="ru-RU"/>
        </w:rPr>
        <w:t xml:space="preserve">– </w:t>
      </w:r>
      <w:r w:rsidRPr="000C7DAB">
        <w:rPr>
          <w:rFonts w:ascii="Times New Roman" w:eastAsia="Times New Roman" w:hAnsi="Times New Roman" w:cs="Times New Roman"/>
          <w:sz w:val="24"/>
          <w:szCs w:val="24"/>
          <w:lang w:eastAsia="ru-RU"/>
        </w:rPr>
        <w:t>количество месяцев в году;</w:t>
      </w:r>
    </w:p>
    <w:p w:rsidR="000C7DAB" w:rsidRPr="000C7DAB" w:rsidRDefault="000C7DAB" w:rsidP="000C7DAB">
      <w:pPr>
        <w:tabs>
          <w:tab w:val="left" w:pos="709"/>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i/>
          <w:sz w:val="24"/>
          <w:szCs w:val="24"/>
          <w:lang w:eastAsia="ru-RU"/>
        </w:rPr>
        <w:t>K</w:t>
      </w:r>
      <w:r w:rsidRPr="000C7DAB">
        <w:rPr>
          <w:rFonts w:ascii="Times New Roman" w:eastAsia="Times New Roman" w:hAnsi="Times New Roman" w:cs="Times New Roman"/>
          <w:i/>
          <w:sz w:val="24"/>
          <w:szCs w:val="24"/>
          <w:vertAlign w:val="superscript"/>
          <w:lang w:eastAsia="ru-RU"/>
        </w:rPr>
        <w:t>1</w:t>
      </w:r>
      <w:r w:rsidRPr="000C7DAB">
        <w:rPr>
          <w:rFonts w:ascii="Times New Roman" w:eastAsia="Times New Roman" w:hAnsi="Times New Roman" w:cs="Times New Roman"/>
          <w:i/>
          <w:sz w:val="24"/>
          <w:szCs w:val="24"/>
          <w:lang w:eastAsia="ru-RU"/>
        </w:rPr>
        <w:t xml:space="preserve"> – </w:t>
      </w:r>
      <w:r w:rsidRPr="000C7DAB">
        <w:rPr>
          <w:rFonts w:ascii="Times New Roman" w:eastAsia="Times New Roman" w:hAnsi="Times New Roman" w:cs="Times New Roman"/>
          <w:sz w:val="24"/>
          <w:szCs w:val="24"/>
          <w:lang w:eastAsia="ru-RU"/>
        </w:rPr>
        <w:t xml:space="preserve">коэффициент, учитывающий специфику образовательной программы или категорию обучающихся (при их </w:t>
      </w:r>
      <w:proofErr w:type="gramStart"/>
      <w:r w:rsidRPr="000C7DAB">
        <w:rPr>
          <w:rFonts w:ascii="Times New Roman" w:eastAsia="Times New Roman" w:hAnsi="Times New Roman" w:cs="Times New Roman"/>
          <w:sz w:val="24"/>
          <w:szCs w:val="24"/>
          <w:lang w:eastAsia="ru-RU"/>
        </w:rPr>
        <w:t>наличии</w:t>
      </w:r>
      <w:proofErr w:type="gramEnd"/>
      <w:r w:rsidRPr="000C7DAB">
        <w:rPr>
          <w:rFonts w:ascii="Times New Roman" w:eastAsia="Times New Roman" w:hAnsi="Times New Roman" w:cs="Times New Roman"/>
          <w:sz w:val="24"/>
          <w:szCs w:val="24"/>
          <w:lang w:eastAsia="ru-RU"/>
        </w:rPr>
        <w:t>);</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i/>
          <w:sz w:val="24"/>
          <w:szCs w:val="24"/>
          <w:lang w:eastAsia="ru-RU"/>
        </w:rPr>
      </w:pPr>
      <w:proofErr w:type="gramStart"/>
      <w:r w:rsidRPr="000C7DAB">
        <w:rPr>
          <w:rFonts w:ascii="Times New Roman" w:eastAsia="Times New Roman" w:hAnsi="Times New Roman" w:cs="Times New Roman"/>
          <w:bCs/>
          <w:i/>
          <w:iCs/>
          <w:sz w:val="24"/>
          <w:szCs w:val="24"/>
          <w:lang w:val="en-US" w:eastAsia="ru-RU"/>
        </w:rPr>
        <w:t>K</w:t>
      </w:r>
      <w:r w:rsidRPr="000C7DAB">
        <w:rPr>
          <w:rFonts w:ascii="Times New Roman" w:eastAsia="Times New Roman" w:hAnsi="Times New Roman" w:cs="Times New Roman"/>
          <w:bCs/>
          <w:i/>
          <w:iCs/>
          <w:sz w:val="24"/>
          <w:szCs w:val="24"/>
          <w:vertAlign w:val="superscript"/>
          <w:lang w:eastAsia="ru-RU"/>
        </w:rPr>
        <w:t xml:space="preserve">2 </w:t>
      </w:r>
      <w:r w:rsidRPr="000C7DAB">
        <w:rPr>
          <w:rFonts w:ascii="Times New Roman" w:eastAsia="Times New Roman" w:hAnsi="Times New Roman" w:cs="Times New Roman"/>
          <w:i/>
          <w:sz w:val="24"/>
          <w:szCs w:val="24"/>
          <w:lang w:eastAsia="ru-RU"/>
        </w:rPr>
        <w:t xml:space="preserve">– </w:t>
      </w:r>
      <w:r w:rsidRPr="000C7DAB">
        <w:rPr>
          <w:rFonts w:ascii="Times New Roman" w:eastAsia="Times New Roman" w:hAnsi="Times New Roman" w:cs="Times New Roman"/>
          <w:sz w:val="24"/>
          <w:szCs w:val="24"/>
          <w:lang w:eastAsia="ru-RU"/>
        </w:rPr>
        <w:t>коэффициент страховых взносов на выплаты по оплате труда.</w:t>
      </w:r>
      <w:proofErr w:type="gramEnd"/>
      <w:r w:rsidRPr="000C7DAB">
        <w:rPr>
          <w:rFonts w:ascii="Times New Roman" w:eastAsia="Times New Roman" w:hAnsi="Times New Roman" w:cs="Times New Roman"/>
          <w:sz w:val="24"/>
          <w:szCs w:val="24"/>
          <w:lang w:eastAsia="ru-RU"/>
        </w:rPr>
        <w:t xml:space="preserve"> Значение коэффициента – 1,302;</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proofErr w:type="gramStart"/>
      <w:r w:rsidRPr="000C7DAB">
        <w:rPr>
          <w:rFonts w:ascii="Times New Roman" w:eastAsia="Times New Roman" w:hAnsi="Times New Roman" w:cs="Times New Roman"/>
          <w:bCs/>
          <w:i/>
          <w:iCs/>
          <w:sz w:val="24"/>
          <w:szCs w:val="24"/>
          <w:lang w:val="en-US" w:eastAsia="ru-RU"/>
        </w:rPr>
        <w:t>K</w:t>
      </w:r>
      <w:r w:rsidRPr="000C7DAB">
        <w:rPr>
          <w:rFonts w:ascii="Times New Roman" w:eastAsia="Times New Roman" w:hAnsi="Times New Roman" w:cs="Times New Roman"/>
          <w:bCs/>
          <w:i/>
          <w:iCs/>
          <w:sz w:val="24"/>
          <w:szCs w:val="24"/>
          <w:vertAlign w:val="superscript"/>
          <w:lang w:eastAsia="ru-RU"/>
        </w:rPr>
        <w:t xml:space="preserve">3 </w:t>
      </w:r>
      <w:r w:rsidRPr="000C7DAB">
        <w:rPr>
          <w:rFonts w:ascii="Times New Roman" w:eastAsia="Times New Roman" w:hAnsi="Times New Roman" w:cs="Times New Roman"/>
          <w:i/>
          <w:sz w:val="24"/>
          <w:szCs w:val="24"/>
          <w:lang w:eastAsia="ru-RU"/>
        </w:rPr>
        <w:t xml:space="preserve">– </w:t>
      </w:r>
      <w:r w:rsidRPr="000C7DAB">
        <w:rPr>
          <w:rFonts w:ascii="Times New Roman" w:eastAsia="Times New Roman" w:hAnsi="Times New Roman" w:cs="Times New Roman"/>
          <w:sz w:val="24"/>
          <w:szCs w:val="24"/>
          <w:lang w:eastAsia="ru-RU"/>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671ED19D" wp14:editId="245C748A">
            <wp:extent cx="2790825" cy="228600"/>
            <wp:effectExtent l="0" t="0" r="9525"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90825" cy="228600"/>
                    </a:xfrm>
                    <a:prstGeom prst="rect">
                      <a:avLst/>
                    </a:prstGeom>
                    <a:noFill/>
                    <a:ln>
                      <a:noFill/>
                    </a:ln>
                  </pic:spPr>
                </pic:pic>
              </a:graphicData>
            </a:graphic>
          </wp:inline>
        </w:drawing>
      </w:r>
      <w:r w:rsidRPr="000C7DAB">
        <w:rPr>
          <w:rFonts w:ascii="Times New Roman" w:eastAsia="Times New Roman" w:hAnsi="Times New Roman" w:cs="Times New Roman"/>
          <w:sz w:val="24"/>
          <w:szCs w:val="24"/>
          <w:lang w:eastAsia="ru-RU"/>
        </w:rPr>
        <w:t>, где</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09EF9951" wp14:editId="47D98155">
            <wp:extent cx="371475" cy="228600"/>
            <wp:effectExtent l="0" t="0" r="9525"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 xml:space="preserve">– </w:t>
      </w:r>
      <w:r w:rsidRPr="000C7DAB">
        <w:rPr>
          <w:rFonts w:ascii="Times New Roman" w:eastAsia="Times New Roman" w:hAnsi="Times New Roman" w:cs="Times New Roman"/>
          <w:sz w:val="24"/>
          <w:szCs w:val="24"/>
          <w:lang w:eastAsia="ru-RU"/>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7E436999" wp14:editId="7B371CF9">
            <wp:extent cx="314325" cy="228600"/>
            <wp:effectExtent l="0" t="0" r="9525"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 xml:space="preserve"> –</w:t>
      </w:r>
      <w:r w:rsidRPr="000C7DAB">
        <w:rPr>
          <w:rFonts w:ascii="Times New Roman" w:eastAsia="Times New Roman" w:hAnsi="Times New Roman" w:cs="Times New Roman"/>
          <w:sz w:val="24"/>
          <w:szCs w:val="24"/>
          <w:lang w:eastAsia="ru-RU"/>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0C5F692E" wp14:editId="4352D2C4">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 xml:space="preserve"> </w:t>
      </w:r>
      <w:proofErr w:type="gramStart"/>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roofErr w:type="gramEnd"/>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5B6C86DD" wp14:editId="6D7EA812">
            <wp:extent cx="257175" cy="228600"/>
            <wp:effectExtent l="0" t="0" r="9525"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2F02A7F0" wp14:editId="13F15D29">
            <wp:extent cx="238125" cy="228600"/>
            <wp:effectExtent l="0" t="0" r="9525"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приобретение услуг связи;</w:t>
      </w:r>
    </w:p>
    <w:p w:rsidR="000C7DAB" w:rsidRPr="000C7DAB" w:rsidRDefault="000C7DAB" w:rsidP="000C7DAB">
      <w:pPr>
        <w:tabs>
          <w:tab w:val="left" w:pos="8222"/>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2D8F9F80" wp14:editId="79E6AE6A">
            <wp:extent cx="257175" cy="228600"/>
            <wp:effectExtent l="0" t="0" r="9525"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нормативные затраты на приобретение транспортных услуг;</w:t>
      </w:r>
    </w:p>
    <w:p w:rsidR="000C7DAB" w:rsidRPr="000C7DAB" w:rsidRDefault="000C7DAB" w:rsidP="000C7DAB">
      <w:pPr>
        <w:tabs>
          <w:tab w:val="left" w:pos="8222"/>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noProof/>
          <w:sz w:val="24"/>
          <w:szCs w:val="24"/>
          <w:lang w:eastAsia="ru-RU"/>
        </w:rPr>
        <w:drawing>
          <wp:inline distT="0" distB="0" distL="0" distR="0" wp14:anchorId="21BE0C33" wp14:editId="12E6C564">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C7DAB">
        <w:rPr>
          <w:rFonts w:ascii="Times New Roman" w:eastAsia="Times New Roman" w:hAnsi="Times New Roman" w:cs="Times New Roman"/>
          <w:b/>
          <w:bCs/>
          <w:sz w:val="24"/>
          <w:szCs w:val="24"/>
          <w:lang w:eastAsia="ru-RU"/>
        </w:rPr>
        <w:t>–</w:t>
      </w:r>
      <w:r w:rsidRPr="000C7DAB">
        <w:rPr>
          <w:rFonts w:ascii="Times New Roman" w:eastAsia="Times New Roman" w:hAnsi="Times New Roman" w:cs="Times New Roman"/>
          <w:sz w:val="24"/>
          <w:szCs w:val="24"/>
          <w:lang w:eastAsia="ru-RU"/>
        </w:rPr>
        <w:t xml:space="preserve"> прочие нормативные затраты на общехозяйственные нужды.</w:t>
      </w:r>
    </w:p>
    <w:p w:rsidR="000C7DAB" w:rsidRPr="000C7DAB" w:rsidRDefault="000C7DAB" w:rsidP="000C7DAB">
      <w:pPr>
        <w:tabs>
          <w:tab w:val="left" w:pos="8222"/>
          <w:tab w:val="left" w:pos="9498"/>
        </w:tabs>
        <w:spacing w:line="276" w:lineRule="auto"/>
        <w:ind w:firstLine="851"/>
        <w:jc w:val="both"/>
        <w:rPr>
          <w:rFonts w:ascii="Times New Roman" w:eastAsia="Times New Roman" w:hAnsi="Times New Roman" w:cs="Times New Roman"/>
          <w:sz w:val="24"/>
          <w:szCs w:val="24"/>
          <w:lang w:eastAsia="ru-RU"/>
        </w:rPr>
      </w:pPr>
      <w:proofErr w:type="gramStart"/>
      <w:r w:rsidRPr="000C7DAB">
        <w:rPr>
          <w:rFonts w:ascii="Times New Roman" w:eastAsia="Times New Roman" w:hAnsi="Times New Roman" w:cs="Times New Roman"/>
          <w:sz w:val="24"/>
          <w:szCs w:val="24"/>
          <w:lang w:eastAsia="ru-RU"/>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w:t>
      </w:r>
      <w:proofErr w:type="gramEnd"/>
      <w:r w:rsidRPr="000C7DAB">
        <w:rPr>
          <w:rFonts w:ascii="Times New Roman" w:eastAsia="Times New Roman" w:hAnsi="Times New Roman" w:cs="Times New Roman"/>
          <w:sz w:val="24"/>
          <w:szCs w:val="24"/>
          <w:lang w:eastAsia="ru-RU"/>
        </w:rPr>
        <w:t xml:space="preserve"> образовательной организации учредителем.</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 xml:space="preserve">1) нормативные затраты на холодное водоснабжение и водоотведение, ассенизацию, канализацию, вывоз жидких бытовых отходов при </w:t>
      </w:r>
      <w:proofErr w:type="gramStart"/>
      <w:r w:rsidRPr="000C7DAB">
        <w:rPr>
          <w:rFonts w:ascii="Times New Roman" w:eastAsia="Times New Roman" w:hAnsi="Times New Roman" w:cs="Times New Roman"/>
          <w:sz w:val="24"/>
          <w:szCs w:val="24"/>
          <w:lang w:eastAsia="ru-RU"/>
        </w:rPr>
        <w:t>отсутствии</w:t>
      </w:r>
      <w:proofErr w:type="gramEnd"/>
      <w:r w:rsidRPr="000C7DAB">
        <w:rPr>
          <w:rFonts w:ascii="Times New Roman" w:eastAsia="Times New Roman" w:hAnsi="Times New Roman" w:cs="Times New Roman"/>
          <w:sz w:val="24"/>
          <w:szCs w:val="24"/>
          <w:lang w:eastAsia="ru-RU"/>
        </w:rPr>
        <w:t xml:space="preserve"> централизованной системы канализации;</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2) нормативные затраты на горячее водоснабжение;</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3) нормативные затраты на потребление электрической энергии;</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содержание недвижимого имущества включают в себя:</w:t>
      </w:r>
    </w:p>
    <w:p w:rsidR="000C7DAB" w:rsidRPr="00565818" w:rsidRDefault="000C7DAB" w:rsidP="00565818">
      <w:pPr>
        <w:pStyle w:val="a3"/>
        <w:numPr>
          <w:ilvl w:val="0"/>
          <w:numId w:val="18"/>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нормативные затраты на эксплуатацию системы охранной сигнализации и противопожарной безопасности;</w:t>
      </w:r>
    </w:p>
    <w:p w:rsidR="000C7DAB" w:rsidRPr="00565818" w:rsidRDefault="000C7DAB" w:rsidP="00565818">
      <w:pPr>
        <w:pStyle w:val="a3"/>
        <w:numPr>
          <w:ilvl w:val="0"/>
          <w:numId w:val="18"/>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нормативные затраты на аренду недвижимого имущества;</w:t>
      </w:r>
    </w:p>
    <w:p w:rsidR="000C7DAB" w:rsidRPr="00565818" w:rsidRDefault="000C7DAB" w:rsidP="00565818">
      <w:pPr>
        <w:pStyle w:val="a3"/>
        <w:numPr>
          <w:ilvl w:val="0"/>
          <w:numId w:val="18"/>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нормативные затраты на проведение текущего ремонта объектов недвижимого имущества;</w:t>
      </w:r>
    </w:p>
    <w:p w:rsidR="000C7DAB" w:rsidRPr="00565818" w:rsidRDefault="000C7DAB" w:rsidP="00565818">
      <w:pPr>
        <w:pStyle w:val="a3"/>
        <w:numPr>
          <w:ilvl w:val="0"/>
          <w:numId w:val="18"/>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нормативные затраты на содержание прилегающих территорий в соответствии с утвержденными санитарными правилами и нормами;</w:t>
      </w:r>
    </w:p>
    <w:p w:rsidR="000C7DAB" w:rsidRPr="00565818" w:rsidRDefault="000C7DAB" w:rsidP="00565818">
      <w:pPr>
        <w:pStyle w:val="a3"/>
        <w:numPr>
          <w:ilvl w:val="0"/>
          <w:numId w:val="18"/>
        </w:numPr>
        <w:tabs>
          <w:tab w:val="left" w:pos="993"/>
          <w:tab w:val="left" w:pos="9498"/>
        </w:tabs>
        <w:spacing w:after="160" w:line="276" w:lineRule="auto"/>
        <w:jc w:val="both"/>
        <w:rPr>
          <w:rFonts w:ascii="Times New Roman" w:hAnsi="Times New Roman" w:cs="Times New Roman"/>
          <w:sz w:val="24"/>
          <w:szCs w:val="24"/>
        </w:rPr>
      </w:pPr>
      <w:r w:rsidRPr="00565818">
        <w:rPr>
          <w:rFonts w:ascii="Times New Roman" w:hAnsi="Times New Roman" w:cs="Times New Roman"/>
          <w:sz w:val="24"/>
          <w:szCs w:val="24"/>
        </w:rPr>
        <w:t>прочие нормативные затраты на содержание недвижимого имущества.</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0C7DAB" w:rsidRPr="000C7DAB" w:rsidRDefault="000C7DAB" w:rsidP="000C7DAB">
      <w:pPr>
        <w:tabs>
          <w:tab w:val="left" w:pos="9498"/>
        </w:tabs>
        <w:spacing w:line="276" w:lineRule="auto"/>
        <w:ind w:firstLine="851"/>
        <w:jc w:val="both"/>
        <w:rPr>
          <w:rFonts w:ascii="Times New Roman" w:eastAsia="Times New Roman" w:hAnsi="Times New Roman" w:cs="Times New Roman"/>
          <w:sz w:val="24"/>
          <w:szCs w:val="24"/>
          <w:lang w:eastAsia="ru-RU"/>
        </w:rPr>
      </w:pPr>
      <w:r w:rsidRPr="000C7DAB">
        <w:rPr>
          <w:rFonts w:ascii="Times New Roman" w:eastAsia="Times New Roman" w:hAnsi="Times New Roman" w:cs="Times New Roman"/>
          <w:sz w:val="24"/>
          <w:szCs w:val="24"/>
          <w:lang w:eastAsia="ru-RU"/>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0C7DAB" w:rsidRPr="000C7DAB" w:rsidRDefault="000C7DAB" w:rsidP="000C7DAB">
      <w:pPr>
        <w:widowControl w:val="0"/>
        <w:tabs>
          <w:tab w:val="left" w:pos="9498"/>
        </w:tabs>
        <w:spacing w:line="276" w:lineRule="auto"/>
        <w:jc w:val="both"/>
        <w:rPr>
          <w:rFonts w:ascii="Times New Roman" w:eastAsia="Times New Roman" w:hAnsi="Times New Roman" w:cs="Times New Roman"/>
          <w:b/>
          <w:bCs/>
          <w:sz w:val="24"/>
          <w:szCs w:val="24"/>
          <w:lang w:eastAsia="ru-RU"/>
        </w:rPr>
      </w:pPr>
    </w:p>
    <w:p w:rsidR="000C7DAB" w:rsidRPr="000C7DAB" w:rsidRDefault="000C7DAB" w:rsidP="000C7DAB">
      <w:pPr>
        <w:widowControl w:val="0"/>
        <w:tabs>
          <w:tab w:val="left" w:pos="9498"/>
        </w:tabs>
        <w:spacing w:line="276" w:lineRule="auto"/>
        <w:ind w:firstLine="709"/>
        <w:jc w:val="both"/>
        <w:rPr>
          <w:rFonts w:ascii="Times New Roman" w:eastAsia="Times New Roman" w:hAnsi="Times New Roman" w:cs="Times New Roman"/>
          <w:b/>
          <w:bCs/>
          <w:sz w:val="24"/>
          <w:szCs w:val="24"/>
          <w:lang w:eastAsia="ru-RU"/>
        </w:rPr>
      </w:pPr>
      <w:r w:rsidRPr="000C7DAB">
        <w:rPr>
          <w:rFonts w:ascii="Times New Roman" w:eastAsia="Times New Roman" w:hAnsi="Times New Roman" w:cs="Times New Roman"/>
          <w:b/>
          <w:bCs/>
          <w:sz w:val="24"/>
          <w:szCs w:val="24"/>
          <w:lang w:eastAsia="ru-RU"/>
        </w:rPr>
        <w:t xml:space="preserve"> </w:t>
      </w:r>
    </w:p>
    <w:sectPr w:rsidR="000C7DAB" w:rsidRPr="000C7D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Arial Unicode MS'">
    <w:charset w:val="00"/>
    <w:family w:val="auto"/>
    <w:pitch w:val="default"/>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LBookman Old Style Cyr">
    <w:altName w:val="Times New Roman"/>
    <w:panose1 w:val="00000000000000000000"/>
    <w:charset w:val="CC"/>
    <w:family w:val="roman"/>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onstantia">
    <w:panose1 w:val="02030602050306030303"/>
    <w:charset w:val="CC"/>
    <w:family w:val="roman"/>
    <w:pitch w:val="variable"/>
    <w:sig w:usb0="A00002EF" w:usb1="4000204B" w:usb2="00000000" w:usb3="00000000" w:csb0="0000019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Impact">
    <w:panose1 w:val="020B080603090205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S Mincho">
    <w:altName w:val="ＭＳ 明朝"/>
    <w:panose1 w:val="02020609040205080304"/>
    <w:charset w:val="80"/>
    <w:family w:val="roman"/>
    <w:notTrueType/>
    <w:pitch w:val="fixed"/>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Franklin Gothic Medium">
    <w:panose1 w:val="020B0603020102020204"/>
    <w:charset w:val="CC"/>
    <w:family w:val="swiss"/>
    <w:pitch w:val="variable"/>
    <w:sig w:usb0="00000287" w:usb1="00000000" w:usb2="00000000" w:usb3="00000000" w:csb0="0000009F"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OpenSymbol">
    <w:altName w:val="Courier New"/>
    <w:charset w:val="00"/>
    <w:family w:val="auto"/>
    <w:pitch w:val="variable"/>
    <w:sig w:usb0="800000AF" w:usb1="1001ECEA" w:usb2="00000000" w:usb3="00000000" w:csb0="00000001" w:csb1="00000000"/>
  </w:font>
  <w:font w:name="Times">
    <w:panose1 w:val="02020603050405020304"/>
    <w:charset w:val="CC"/>
    <w:family w:val="roman"/>
    <w:pitch w:val="variable"/>
    <w:sig w:usb0="E0002EFF" w:usb1="C000785B" w:usb2="00000009" w:usb3="00000000" w:csb0="000001FF" w:csb1="00000000"/>
  </w:font>
  <w:font w:name="Andale Sans UI">
    <w:altName w:val="Arial Unicode MS"/>
    <w:charset w:val="00"/>
    <w:family w:val="swiss"/>
    <w:pitch w:val="variable"/>
  </w:font>
  <w:font w:name="Book Antiqua">
    <w:panose1 w:val="02040602050305030304"/>
    <w:charset w:val="CC"/>
    <w:family w:val="roman"/>
    <w:pitch w:val="variable"/>
    <w:sig w:usb0="00000287" w:usb1="00000000" w:usb2="00000000" w:usb3="00000000" w:csb0="0000009F" w:csb1="00000000"/>
  </w:font>
  <w:font w:name="BNGNA J+ Newton C San Pin">
    <w:altName w:val="Times New Roman"/>
    <w:panose1 w:val="00000000000000000000"/>
    <w:charset w:val="00"/>
    <w:family w:val="auto"/>
    <w:notTrueType/>
    <w:pitch w:val="default"/>
    <w:sig w:usb0="00000003" w:usb1="00000000" w:usb2="00000000" w:usb3="00000000" w:csb0="00000001"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nsid w:val="04A320ED"/>
    <w:multiLevelType w:val="hybridMultilevel"/>
    <w:tmpl w:val="D9843A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6936B6"/>
    <w:multiLevelType w:val="hybridMultilevel"/>
    <w:tmpl w:val="39DC1698"/>
    <w:lvl w:ilvl="0" w:tplc="0419000F">
      <w:start w:val="3"/>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14BB77F4"/>
    <w:multiLevelType w:val="hybridMultilevel"/>
    <w:tmpl w:val="DDC21A42"/>
    <w:lvl w:ilvl="0" w:tplc="0419000F">
      <w:start w:val="6"/>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19E472FD"/>
    <w:multiLevelType w:val="hybridMultilevel"/>
    <w:tmpl w:val="335488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A06F39"/>
    <w:multiLevelType w:val="hybridMultilevel"/>
    <w:tmpl w:val="FE04719E"/>
    <w:lvl w:ilvl="0" w:tplc="91F62022">
      <w:start w:val="1"/>
      <w:numFmt w:val="upperRoman"/>
      <w:lvlText w:val="%1."/>
      <w:lvlJc w:val="left"/>
      <w:pPr>
        <w:ind w:left="1146" w:hanging="720"/>
      </w:pPr>
      <w:rPr>
        <w:rFonts w:cs="Times New Roman" w:hint="default"/>
      </w:rPr>
    </w:lvl>
    <w:lvl w:ilvl="1" w:tplc="04190019">
      <w:start w:val="1"/>
      <w:numFmt w:val="lowerLetter"/>
      <w:lvlText w:val="%2."/>
      <w:lvlJc w:val="left"/>
      <w:pPr>
        <w:ind w:left="1506" w:hanging="360"/>
      </w:pPr>
      <w:rPr>
        <w:rFonts w:cs="Times New Roman"/>
      </w:rPr>
    </w:lvl>
    <w:lvl w:ilvl="2" w:tplc="0419001B">
      <w:start w:val="1"/>
      <w:numFmt w:val="lowerRoman"/>
      <w:lvlText w:val="%3."/>
      <w:lvlJc w:val="right"/>
      <w:pPr>
        <w:ind w:left="2226" w:hanging="180"/>
      </w:pPr>
      <w:rPr>
        <w:rFonts w:cs="Times New Roman"/>
      </w:rPr>
    </w:lvl>
    <w:lvl w:ilvl="3" w:tplc="0419000F">
      <w:start w:val="1"/>
      <w:numFmt w:val="decimal"/>
      <w:lvlText w:val="%4."/>
      <w:lvlJc w:val="left"/>
      <w:pPr>
        <w:ind w:left="2946" w:hanging="360"/>
      </w:pPr>
      <w:rPr>
        <w:rFonts w:cs="Times New Roman"/>
      </w:rPr>
    </w:lvl>
    <w:lvl w:ilvl="4" w:tplc="04190019">
      <w:start w:val="1"/>
      <w:numFmt w:val="lowerLetter"/>
      <w:lvlText w:val="%5."/>
      <w:lvlJc w:val="left"/>
      <w:pPr>
        <w:ind w:left="3666" w:hanging="360"/>
      </w:pPr>
      <w:rPr>
        <w:rFonts w:cs="Times New Roman"/>
      </w:rPr>
    </w:lvl>
    <w:lvl w:ilvl="5" w:tplc="0419001B">
      <w:start w:val="1"/>
      <w:numFmt w:val="lowerRoman"/>
      <w:lvlText w:val="%6."/>
      <w:lvlJc w:val="right"/>
      <w:pPr>
        <w:ind w:left="4386" w:hanging="180"/>
      </w:pPr>
      <w:rPr>
        <w:rFonts w:cs="Times New Roman"/>
      </w:rPr>
    </w:lvl>
    <w:lvl w:ilvl="6" w:tplc="0419000F">
      <w:start w:val="1"/>
      <w:numFmt w:val="decimal"/>
      <w:lvlText w:val="%7."/>
      <w:lvlJc w:val="left"/>
      <w:pPr>
        <w:ind w:left="5106" w:hanging="360"/>
      </w:pPr>
      <w:rPr>
        <w:rFonts w:cs="Times New Roman"/>
      </w:rPr>
    </w:lvl>
    <w:lvl w:ilvl="7" w:tplc="04190019">
      <w:start w:val="1"/>
      <w:numFmt w:val="lowerLetter"/>
      <w:lvlText w:val="%8."/>
      <w:lvlJc w:val="left"/>
      <w:pPr>
        <w:ind w:left="5826" w:hanging="360"/>
      </w:pPr>
      <w:rPr>
        <w:rFonts w:cs="Times New Roman"/>
      </w:rPr>
    </w:lvl>
    <w:lvl w:ilvl="8" w:tplc="0419001B">
      <w:start w:val="1"/>
      <w:numFmt w:val="lowerRoman"/>
      <w:lvlText w:val="%9."/>
      <w:lvlJc w:val="right"/>
      <w:pPr>
        <w:ind w:left="6546" w:hanging="180"/>
      </w:pPr>
      <w:rPr>
        <w:rFonts w:cs="Times New Roman"/>
      </w:rPr>
    </w:lvl>
  </w:abstractNum>
  <w:abstractNum w:abstractNumId="7">
    <w:nsid w:val="2C0B5558"/>
    <w:multiLevelType w:val="hybridMultilevel"/>
    <w:tmpl w:val="74FEA5C4"/>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2FB57E07"/>
    <w:multiLevelType w:val="hybridMultilevel"/>
    <w:tmpl w:val="2AF66B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DD11126"/>
    <w:multiLevelType w:val="hybridMultilevel"/>
    <w:tmpl w:val="15A233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D2634B0"/>
    <w:multiLevelType w:val="hybridMultilevel"/>
    <w:tmpl w:val="09EC1B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D91516E"/>
    <w:multiLevelType w:val="hybridMultilevel"/>
    <w:tmpl w:val="736ED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18A2959"/>
    <w:multiLevelType w:val="multilevel"/>
    <w:tmpl w:val="C5E465FA"/>
    <w:styleLink w:val="WW8Num12"/>
    <w:lvl w:ilvl="0">
      <w:numFmt w:val="bullet"/>
      <w:lvlText w:val=""/>
      <w:lvlJc w:val="left"/>
      <w:rPr>
        <w:rFonts w:ascii="Symbol" w:hAnsi="Symbol" w:cs="OpenSymbol, 'Arial Unicode MS'"/>
      </w:rPr>
    </w:lvl>
    <w:lvl w:ilvl="1">
      <w:numFmt w:val="bullet"/>
      <w:lvlText w:val=""/>
      <w:lvlJc w:val="left"/>
      <w:rPr>
        <w:rFonts w:ascii="Symbol" w:hAnsi="Symbol" w:cs="OpenSymbol, 'Arial Unicode MS'"/>
      </w:rPr>
    </w:lvl>
    <w:lvl w:ilvl="2">
      <w:numFmt w:val="bullet"/>
      <w:lvlText w:val=""/>
      <w:lvlJc w:val="left"/>
      <w:rPr>
        <w:rFonts w:ascii="Symbol" w:hAnsi="Symbol" w:cs="OpenSymbol, 'Arial Unicode MS'"/>
      </w:rPr>
    </w:lvl>
    <w:lvl w:ilvl="3">
      <w:numFmt w:val="bullet"/>
      <w:lvlText w:val=""/>
      <w:lvlJc w:val="left"/>
      <w:rPr>
        <w:rFonts w:ascii="Symbol" w:hAnsi="Symbol" w:cs="OpenSymbol, 'Arial Unicode MS'"/>
      </w:rPr>
    </w:lvl>
    <w:lvl w:ilvl="4">
      <w:numFmt w:val="bullet"/>
      <w:lvlText w:val=""/>
      <w:lvlJc w:val="left"/>
      <w:rPr>
        <w:rFonts w:ascii="Symbol" w:hAnsi="Symbol" w:cs="OpenSymbol, 'Arial Unicode MS'"/>
      </w:rPr>
    </w:lvl>
    <w:lvl w:ilvl="5">
      <w:numFmt w:val="bullet"/>
      <w:lvlText w:val=""/>
      <w:lvlJc w:val="left"/>
      <w:rPr>
        <w:rFonts w:ascii="Symbol" w:hAnsi="Symbol" w:cs="OpenSymbol, 'Arial Unicode MS'"/>
      </w:rPr>
    </w:lvl>
    <w:lvl w:ilvl="6">
      <w:numFmt w:val="bullet"/>
      <w:lvlText w:val=""/>
      <w:lvlJc w:val="left"/>
      <w:rPr>
        <w:rFonts w:ascii="Symbol" w:hAnsi="Symbol" w:cs="OpenSymbol, 'Arial Unicode MS'"/>
      </w:rPr>
    </w:lvl>
    <w:lvl w:ilvl="7">
      <w:numFmt w:val="bullet"/>
      <w:lvlText w:val=""/>
      <w:lvlJc w:val="left"/>
      <w:rPr>
        <w:rFonts w:ascii="Symbol" w:hAnsi="Symbol" w:cs="OpenSymbol, 'Arial Unicode MS'"/>
      </w:rPr>
    </w:lvl>
    <w:lvl w:ilvl="8">
      <w:numFmt w:val="bullet"/>
      <w:lvlText w:val=""/>
      <w:lvlJc w:val="left"/>
      <w:rPr>
        <w:rFonts w:ascii="Symbol" w:hAnsi="Symbol" w:cs="OpenSymbol, 'Arial Unicode MS'"/>
      </w:rPr>
    </w:lvl>
  </w:abstractNum>
  <w:abstractNum w:abstractNumId="13">
    <w:nsid w:val="62C57249"/>
    <w:multiLevelType w:val="hybridMultilevel"/>
    <w:tmpl w:val="314C79EA"/>
    <w:lvl w:ilvl="0" w:tplc="57582D28">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76851C7A"/>
    <w:multiLevelType w:val="multilevel"/>
    <w:tmpl w:val="240066D2"/>
    <w:lvl w:ilvl="0">
      <w:start w:val="3"/>
      <w:numFmt w:val="upperRoman"/>
      <w:lvlText w:val="%1."/>
      <w:lvlJc w:val="left"/>
      <w:pPr>
        <w:ind w:left="1429" w:hanging="720"/>
      </w:pPr>
      <w:rPr>
        <w:rFonts w:cs="Times New Roman" w:hint="default"/>
      </w:rPr>
    </w:lvl>
    <w:lvl w:ilvl="1">
      <w:start w:val="1"/>
      <w:numFmt w:val="decimal"/>
      <w:isLgl/>
      <w:lvlText w:val="%1.%2."/>
      <w:lvlJc w:val="left"/>
      <w:pPr>
        <w:ind w:left="1069" w:hanging="360"/>
      </w:pPr>
      <w:rPr>
        <w:rFonts w:cs="Times New Roman" w:hint="default"/>
        <w:b w:val="0"/>
      </w:rPr>
    </w:lvl>
    <w:lvl w:ilvl="2">
      <w:start w:val="1"/>
      <w:numFmt w:val="decimal"/>
      <w:isLgl/>
      <w:lvlText w:val="%1.%2.%3."/>
      <w:lvlJc w:val="left"/>
      <w:pPr>
        <w:ind w:left="1429" w:hanging="720"/>
      </w:pPr>
      <w:rPr>
        <w:rFonts w:cs="Times New Roman" w:hint="default"/>
        <w:b w:val="0"/>
      </w:rPr>
    </w:lvl>
    <w:lvl w:ilvl="3">
      <w:start w:val="1"/>
      <w:numFmt w:val="decimal"/>
      <w:isLgl/>
      <w:lvlText w:val="%1.%2.%3.%4."/>
      <w:lvlJc w:val="left"/>
      <w:pPr>
        <w:ind w:left="1429" w:hanging="720"/>
      </w:pPr>
      <w:rPr>
        <w:rFonts w:cs="Times New Roman" w:hint="default"/>
        <w:b w:val="0"/>
      </w:rPr>
    </w:lvl>
    <w:lvl w:ilvl="4">
      <w:start w:val="1"/>
      <w:numFmt w:val="decimal"/>
      <w:isLgl/>
      <w:lvlText w:val="%1.%2.%3.%4.%5."/>
      <w:lvlJc w:val="left"/>
      <w:pPr>
        <w:ind w:left="1789" w:hanging="1080"/>
      </w:pPr>
      <w:rPr>
        <w:rFonts w:cs="Times New Roman" w:hint="default"/>
        <w:b w:val="0"/>
      </w:rPr>
    </w:lvl>
    <w:lvl w:ilvl="5">
      <w:start w:val="1"/>
      <w:numFmt w:val="decimal"/>
      <w:isLgl/>
      <w:lvlText w:val="%1.%2.%3.%4.%5.%6."/>
      <w:lvlJc w:val="left"/>
      <w:pPr>
        <w:ind w:left="1789" w:hanging="1080"/>
      </w:pPr>
      <w:rPr>
        <w:rFonts w:cs="Times New Roman" w:hint="default"/>
        <w:b w:val="0"/>
      </w:rPr>
    </w:lvl>
    <w:lvl w:ilvl="6">
      <w:start w:val="1"/>
      <w:numFmt w:val="decimal"/>
      <w:isLgl/>
      <w:lvlText w:val="%1.%2.%3.%4.%5.%6.%7."/>
      <w:lvlJc w:val="left"/>
      <w:pPr>
        <w:ind w:left="2149" w:hanging="1440"/>
      </w:pPr>
      <w:rPr>
        <w:rFonts w:cs="Times New Roman" w:hint="default"/>
        <w:b w:val="0"/>
      </w:rPr>
    </w:lvl>
    <w:lvl w:ilvl="7">
      <w:start w:val="1"/>
      <w:numFmt w:val="decimal"/>
      <w:isLgl/>
      <w:lvlText w:val="%1.%2.%3.%4.%5.%6.%7.%8."/>
      <w:lvlJc w:val="left"/>
      <w:pPr>
        <w:ind w:left="2149" w:hanging="1440"/>
      </w:pPr>
      <w:rPr>
        <w:rFonts w:cs="Times New Roman" w:hint="default"/>
        <w:b w:val="0"/>
      </w:rPr>
    </w:lvl>
    <w:lvl w:ilvl="8">
      <w:start w:val="1"/>
      <w:numFmt w:val="decimal"/>
      <w:isLgl/>
      <w:lvlText w:val="%1.%2.%3.%4.%5.%6.%7.%8.%9."/>
      <w:lvlJc w:val="left"/>
      <w:pPr>
        <w:ind w:left="2509" w:hanging="1800"/>
      </w:pPr>
      <w:rPr>
        <w:rFonts w:cs="Times New Roman" w:hint="default"/>
        <w:b w:val="0"/>
      </w:rPr>
    </w:lvl>
  </w:abstractNum>
  <w:abstractNum w:abstractNumId="15">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7E26397A"/>
    <w:multiLevelType w:val="hybridMultilevel"/>
    <w:tmpl w:val="63CE3F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13"/>
  </w:num>
  <w:num w:numId="3">
    <w:abstractNumId w:val="6"/>
  </w:num>
  <w:num w:numId="4">
    <w:abstractNumId w:val="3"/>
  </w:num>
  <w:num w:numId="5">
    <w:abstractNumId w:val="4"/>
  </w:num>
  <w:num w:numId="6">
    <w:abstractNumId w:val="14"/>
  </w:num>
  <w:num w:numId="7">
    <w:abstractNumId w:val="7"/>
  </w:num>
  <w:num w:numId="8">
    <w:abstractNumId w:val="10"/>
  </w:num>
  <w:num w:numId="9">
    <w:abstractNumId w:val="11"/>
  </w:num>
  <w:num w:numId="10">
    <w:abstractNumId w:val="1"/>
  </w:num>
  <w:num w:numId="11">
    <w:abstractNumId w:val="15"/>
  </w:num>
  <w:num w:numId="12">
    <w:abstractNumId w:val="17"/>
  </w:num>
  <w:num w:numId="13">
    <w:abstractNumId w:val="12"/>
  </w:num>
  <w:num w:numId="14">
    <w:abstractNumId w:val="5"/>
  </w:num>
  <w:num w:numId="15">
    <w:abstractNumId w:val="2"/>
  </w:num>
  <w:num w:numId="16">
    <w:abstractNumId w:val="16"/>
  </w:num>
  <w:num w:numId="17">
    <w:abstractNumId w:val="9"/>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7C3"/>
    <w:rsid w:val="000A3842"/>
    <w:rsid w:val="000C7DAB"/>
    <w:rsid w:val="003C7720"/>
    <w:rsid w:val="003F565E"/>
    <w:rsid w:val="00474C27"/>
    <w:rsid w:val="00490BCA"/>
    <w:rsid w:val="005017CA"/>
    <w:rsid w:val="00565818"/>
    <w:rsid w:val="00592841"/>
    <w:rsid w:val="005A04A1"/>
    <w:rsid w:val="00605505"/>
    <w:rsid w:val="00660B93"/>
    <w:rsid w:val="006D2925"/>
    <w:rsid w:val="00721A20"/>
    <w:rsid w:val="00724A03"/>
    <w:rsid w:val="007427C5"/>
    <w:rsid w:val="00747975"/>
    <w:rsid w:val="00776906"/>
    <w:rsid w:val="00832DDC"/>
    <w:rsid w:val="008836D6"/>
    <w:rsid w:val="008A4601"/>
    <w:rsid w:val="008F77C3"/>
    <w:rsid w:val="0090517F"/>
    <w:rsid w:val="00985047"/>
    <w:rsid w:val="009A6BE2"/>
    <w:rsid w:val="00A64355"/>
    <w:rsid w:val="00AE3915"/>
    <w:rsid w:val="00B25158"/>
    <w:rsid w:val="00B61C9D"/>
    <w:rsid w:val="00BC710E"/>
    <w:rsid w:val="00C811EC"/>
    <w:rsid w:val="00CA36DC"/>
    <w:rsid w:val="00D046DE"/>
    <w:rsid w:val="00D234B8"/>
    <w:rsid w:val="00D43D5B"/>
    <w:rsid w:val="00DE6CF0"/>
    <w:rsid w:val="00E43789"/>
    <w:rsid w:val="00E52460"/>
    <w:rsid w:val="00EA4C76"/>
    <w:rsid w:val="00F81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endnote reference" w:uiPriority="0"/>
    <w:lsdException w:name="endnote text" w:uiPriority="0"/>
    <w:lsdException w:name="List" w:uiPriority="0"/>
    <w:lsdException w:name="Title" w:semiHidden="0"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0C7DAB"/>
    <w:pPr>
      <w:keepNext/>
      <w:keepLines/>
      <w:spacing w:before="480" w:line="276" w:lineRule="auto"/>
      <w:outlineLvl w:val="0"/>
    </w:pPr>
    <w:rPr>
      <w:rFonts w:ascii="Cambria" w:eastAsia="Times New Roman" w:hAnsi="Cambria" w:cs="Cambria"/>
      <w:b/>
      <w:bCs/>
      <w:color w:val="365F91"/>
      <w:sz w:val="28"/>
      <w:szCs w:val="28"/>
    </w:rPr>
  </w:style>
  <w:style w:type="paragraph" w:styleId="2">
    <w:name w:val="heading 2"/>
    <w:basedOn w:val="a"/>
    <w:next w:val="a"/>
    <w:link w:val="20"/>
    <w:uiPriority w:val="9"/>
    <w:qFormat/>
    <w:rsid w:val="000C7DAB"/>
    <w:pPr>
      <w:keepNext/>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aliases w:val="Обычный 2"/>
    <w:basedOn w:val="a"/>
    <w:next w:val="a"/>
    <w:link w:val="30"/>
    <w:uiPriority w:val="9"/>
    <w:unhideWhenUsed/>
    <w:qFormat/>
    <w:rsid w:val="000C7DAB"/>
    <w:pPr>
      <w:keepNext/>
      <w:keepLines/>
      <w:spacing w:before="200" w:line="276" w:lineRule="auto"/>
      <w:outlineLvl w:val="2"/>
    </w:pPr>
    <w:rPr>
      <w:rFonts w:ascii="Cambria" w:eastAsia="Times New Roman" w:hAnsi="Cambria" w:cs="Times New Roman"/>
      <w:b/>
      <w:bCs/>
      <w:color w:val="4F81BD"/>
      <w:lang w:eastAsia="ru-RU"/>
    </w:rPr>
  </w:style>
  <w:style w:type="paragraph" w:styleId="4">
    <w:name w:val="heading 4"/>
    <w:basedOn w:val="a"/>
    <w:next w:val="a"/>
    <w:link w:val="40"/>
    <w:uiPriority w:val="9"/>
    <w:qFormat/>
    <w:rsid w:val="000C7DAB"/>
    <w:pPr>
      <w:keepNext/>
      <w:keepLines/>
      <w:spacing w:before="200"/>
      <w:jc w:val="both"/>
      <w:outlineLvl w:val="3"/>
    </w:pPr>
    <w:rPr>
      <w:rFonts w:ascii="Cambria" w:eastAsia="Calibri" w:hAnsi="Cambria" w:cs="Times New Roman"/>
      <w:b/>
      <w:bCs/>
      <w:i/>
      <w:iCs/>
      <w:color w:val="4F81BD"/>
      <w:sz w:val="24"/>
      <w:szCs w:val="24"/>
      <w:lang w:eastAsia="ar-SA"/>
    </w:rPr>
  </w:style>
  <w:style w:type="paragraph" w:styleId="5">
    <w:name w:val="heading 5"/>
    <w:basedOn w:val="a"/>
    <w:next w:val="a"/>
    <w:link w:val="50"/>
    <w:uiPriority w:val="9"/>
    <w:qFormat/>
    <w:rsid w:val="000C7DAB"/>
    <w:pPr>
      <w:keepNext/>
      <w:keepLines/>
      <w:spacing w:before="200" w:line="276" w:lineRule="auto"/>
      <w:outlineLvl w:val="4"/>
    </w:pPr>
    <w:rPr>
      <w:rFonts w:ascii="Cambria" w:eastAsia="Calibri" w:hAnsi="Cambria" w:cs="Times New Roman"/>
      <w:color w:val="243F60"/>
    </w:rPr>
  </w:style>
  <w:style w:type="paragraph" w:styleId="6">
    <w:name w:val="heading 6"/>
    <w:basedOn w:val="a"/>
    <w:link w:val="60"/>
    <w:uiPriority w:val="9"/>
    <w:qFormat/>
    <w:rsid w:val="000C7DAB"/>
    <w:pPr>
      <w:spacing w:before="100" w:beforeAutospacing="1" w:after="100" w:afterAutospacing="1"/>
      <w:outlineLvl w:val="5"/>
    </w:pPr>
    <w:rPr>
      <w:rFonts w:ascii="Times New Roman" w:eastAsia="Times New Roman" w:hAnsi="Times New Roman" w:cs="Times New Roman"/>
      <w:b/>
      <w:bCs/>
      <w:sz w:val="15"/>
      <w:szCs w:val="15"/>
      <w:lang w:eastAsia="ru-RU"/>
    </w:rPr>
  </w:style>
  <w:style w:type="paragraph" w:styleId="7">
    <w:name w:val="heading 7"/>
    <w:basedOn w:val="a"/>
    <w:next w:val="a"/>
    <w:link w:val="70"/>
    <w:semiHidden/>
    <w:unhideWhenUsed/>
    <w:qFormat/>
    <w:rsid w:val="000C7DAB"/>
    <w:pPr>
      <w:spacing w:before="240" w:after="60" w:line="276" w:lineRule="auto"/>
      <w:outlineLvl w:val="6"/>
    </w:pPr>
    <w:rPr>
      <w:rFonts w:ascii="Calibri" w:eastAsia="Times New Roman" w:hAnsi="Calibri" w:cs="Times New Roman"/>
      <w:sz w:val="24"/>
      <w:szCs w:val="24"/>
    </w:rPr>
  </w:style>
  <w:style w:type="paragraph" w:styleId="9">
    <w:name w:val="heading 9"/>
    <w:basedOn w:val="a"/>
    <w:next w:val="a"/>
    <w:link w:val="90"/>
    <w:uiPriority w:val="9"/>
    <w:semiHidden/>
    <w:unhideWhenUsed/>
    <w:qFormat/>
    <w:rsid w:val="000C7DAB"/>
    <w:pPr>
      <w:spacing w:before="240" w:after="60"/>
      <w:outlineLvl w:val="8"/>
    </w:pPr>
    <w:rPr>
      <w:rFonts w:ascii="Cambria" w:eastAsia="Times New Roman" w:hAnsi="Cambria"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7DAB"/>
    <w:rPr>
      <w:rFonts w:ascii="Cambria" w:eastAsia="Times New Roman" w:hAnsi="Cambria" w:cs="Cambria"/>
      <w:b/>
      <w:bCs/>
      <w:color w:val="365F91"/>
      <w:sz w:val="28"/>
      <w:szCs w:val="28"/>
    </w:rPr>
  </w:style>
  <w:style w:type="character" w:customStyle="1" w:styleId="20">
    <w:name w:val="Заголовок 2 Знак"/>
    <w:basedOn w:val="a0"/>
    <w:link w:val="2"/>
    <w:uiPriority w:val="9"/>
    <w:rsid w:val="000C7DAB"/>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aliases w:val="Обычный 2 Знак"/>
    <w:basedOn w:val="a0"/>
    <w:link w:val="3"/>
    <w:uiPriority w:val="9"/>
    <w:rsid w:val="000C7DAB"/>
    <w:rPr>
      <w:rFonts w:ascii="Cambria" w:eastAsia="Times New Roman" w:hAnsi="Cambria" w:cs="Times New Roman"/>
      <w:b/>
      <w:bCs/>
      <w:color w:val="4F81BD"/>
      <w:lang w:eastAsia="ru-RU"/>
    </w:rPr>
  </w:style>
  <w:style w:type="character" w:customStyle="1" w:styleId="40">
    <w:name w:val="Заголовок 4 Знак"/>
    <w:basedOn w:val="a0"/>
    <w:link w:val="4"/>
    <w:uiPriority w:val="9"/>
    <w:rsid w:val="000C7DAB"/>
    <w:rPr>
      <w:rFonts w:ascii="Cambria" w:eastAsia="Calibri" w:hAnsi="Cambria" w:cs="Times New Roman"/>
      <w:b/>
      <w:bCs/>
      <w:i/>
      <w:iCs/>
      <w:color w:val="4F81BD"/>
      <w:sz w:val="24"/>
      <w:szCs w:val="24"/>
      <w:lang w:eastAsia="ar-SA"/>
    </w:rPr>
  </w:style>
  <w:style w:type="character" w:customStyle="1" w:styleId="50">
    <w:name w:val="Заголовок 5 Знак"/>
    <w:basedOn w:val="a0"/>
    <w:link w:val="5"/>
    <w:uiPriority w:val="9"/>
    <w:rsid w:val="000C7DAB"/>
    <w:rPr>
      <w:rFonts w:ascii="Cambria" w:eastAsia="Calibri" w:hAnsi="Cambria" w:cs="Times New Roman"/>
      <w:color w:val="243F60"/>
    </w:rPr>
  </w:style>
  <w:style w:type="character" w:customStyle="1" w:styleId="60">
    <w:name w:val="Заголовок 6 Знак"/>
    <w:basedOn w:val="a0"/>
    <w:link w:val="6"/>
    <w:uiPriority w:val="9"/>
    <w:rsid w:val="000C7DAB"/>
    <w:rPr>
      <w:rFonts w:ascii="Times New Roman" w:eastAsia="Times New Roman" w:hAnsi="Times New Roman" w:cs="Times New Roman"/>
      <w:b/>
      <w:bCs/>
      <w:sz w:val="15"/>
      <w:szCs w:val="15"/>
      <w:lang w:eastAsia="ru-RU"/>
    </w:rPr>
  </w:style>
  <w:style w:type="character" w:customStyle="1" w:styleId="70">
    <w:name w:val="Заголовок 7 Знак"/>
    <w:basedOn w:val="a0"/>
    <w:link w:val="7"/>
    <w:semiHidden/>
    <w:rsid w:val="000C7DAB"/>
    <w:rPr>
      <w:rFonts w:ascii="Calibri" w:eastAsia="Times New Roman" w:hAnsi="Calibri" w:cs="Times New Roman"/>
      <w:sz w:val="24"/>
      <w:szCs w:val="24"/>
    </w:rPr>
  </w:style>
  <w:style w:type="character" w:customStyle="1" w:styleId="90">
    <w:name w:val="Заголовок 9 Знак"/>
    <w:basedOn w:val="a0"/>
    <w:link w:val="9"/>
    <w:uiPriority w:val="9"/>
    <w:semiHidden/>
    <w:rsid w:val="000C7DAB"/>
    <w:rPr>
      <w:rFonts w:ascii="Cambria" w:eastAsia="Times New Roman" w:hAnsi="Cambria" w:cs="Times New Roman"/>
      <w:lang w:val="x-none" w:eastAsia="x-none"/>
    </w:rPr>
  </w:style>
  <w:style w:type="numbering" w:customStyle="1" w:styleId="11">
    <w:name w:val="Нет списка1"/>
    <w:next w:val="a2"/>
    <w:uiPriority w:val="99"/>
    <w:semiHidden/>
    <w:unhideWhenUsed/>
    <w:rsid w:val="000C7DAB"/>
  </w:style>
  <w:style w:type="numbering" w:customStyle="1" w:styleId="110">
    <w:name w:val="Нет списка11"/>
    <w:next w:val="a2"/>
    <w:uiPriority w:val="99"/>
    <w:semiHidden/>
    <w:unhideWhenUsed/>
    <w:rsid w:val="000C7DAB"/>
  </w:style>
  <w:style w:type="paragraph" w:customStyle="1" w:styleId="s1">
    <w:name w:val="s_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styleId="a3">
    <w:name w:val="List Paragraph"/>
    <w:basedOn w:val="a"/>
    <w:link w:val="a4"/>
    <w:uiPriority w:val="34"/>
    <w:qFormat/>
    <w:rsid w:val="000C7DAB"/>
    <w:pPr>
      <w:spacing w:line="259" w:lineRule="auto"/>
      <w:ind w:left="720"/>
      <w:contextualSpacing/>
    </w:pPr>
    <w:rPr>
      <w:rFonts w:ascii="Calibri" w:eastAsia="Calibri" w:hAnsi="Calibri" w:cs="Calibri"/>
      <w:lang w:eastAsia="ru-RU"/>
    </w:rPr>
  </w:style>
  <w:style w:type="table" w:customStyle="1" w:styleId="12">
    <w:name w:val="Сетка таблицы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3">
    <w:name w:val="Текст выноски1"/>
    <w:basedOn w:val="a"/>
    <w:next w:val="a6"/>
    <w:link w:val="a7"/>
    <w:uiPriority w:val="99"/>
    <w:unhideWhenUsed/>
    <w:rsid w:val="000C7DAB"/>
    <w:rPr>
      <w:rFonts w:ascii="Tahoma" w:eastAsia="Times New Roman" w:hAnsi="Tahoma" w:cs="Tahoma"/>
      <w:sz w:val="16"/>
      <w:szCs w:val="16"/>
      <w:lang w:eastAsia="ru-RU"/>
    </w:rPr>
  </w:style>
  <w:style w:type="character" w:customStyle="1" w:styleId="a7">
    <w:name w:val="Текст выноски Знак"/>
    <w:basedOn w:val="a0"/>
    <w:link w:val="13"/>
    <w:uiPriority w:val="99"/>
    <w:rsid w:val="000C7DAB"/>
    <w:rPr>
      <w:rFonts w:ascii="Tahoma" w:eastAsia="Times New Roman" w:hAnsi="Tahoma" w:cs="Tahoma"/>
      <w:sz w:val="16"/>
      <w:szCs w:val="16"/>
      <w:lang w:eastAsia="ru-RU"/>
    </w:rPr>
  </w:style>
  <w:style w:type="paragraph" w:styleId="a8">
    <w:name w:val="Normal (Web)"/>
    <w:aliases w:val="Normal (Web) Char"/>
    <w:basedOn w:val="a"/>
    <w:link w:val="a9"/>
    <w:uiPriority w:val="99"/>
    <w:unhideWhenUsed/>
    <w:qFormat/>
    <w:rsid w:val="000C7DAB"/>
    <w:pPr>
      <w:spacing w:before="100" w:beforeAutospacing="1" w:after="100" w:afterAutospacing="1"/>
    </w:pPr>
    <w:rPr>
      <w:rFonts w:ascii="Times New Roman" w:eastAsia="Times New Roman" w:hAnsi="Times New Roman" w:cs="Times New Roman"/>
      <w:sz w:val="24"/>
      <w:szCs w:val="24"/>
      <w:lang w:eastAsia="ru-RU"/>
    </w:rPr>
  </w:style>
  <w:style w:type="paragraph" w:styleId="aa">
    <w:name w:val="Subtitle"/>
    <w:basedOn w:val="a"/>
    <w:next w:val="a"/>
    <w:link w:val="ab"/>
    <w:qFormat/>
    <w:rsid w:val="000C7DAB"/>
    <w:pPr>
      <w:spacing w:after="60"/>
      <w:jc w:val="center"/>
      <w:outlineLvl w:val="1"/>
    </w:pPr>
    <w:rPr>
      <w:rFonts w:ascii="Cambria" w:eastAsia="Times New Roman" w:hAnsi="Cambria" w:cs="Times New Roman"/>
      <w:sz w:val="24"/>
      <w:szCs w:val="24"/>
      <w:lang w:eastAsia="ru-RU"/>
    </w:rPr>
  </w:style>
  <w:style w:type="character" w:customStyle="1" w:styleId="ab">
    <w:name w:val="Подзаголовок Знак"/>
    <w:basedOn w:val="a0"/>
    <w:link w:val="aa"/>
    <w:rsid w:val="000C7DAB"/>
    <w:rPr>
      <w:rFonts w:ascii="Cambria" w:eastAsia="Times New Roman" w:hAnsi="Cambria" w:cs="Times New Roman"/>
      <w:sz w:val="24"/>
      <w:szCs w:val="24"/>
      <w:lang w:eastAsia="ru-RU"/>
    </w:rPr>
  </w:style>
  <w:style w:type="numbering" w:customStyle="1" w:styleId="22">
    <w:name w:val="Нет списка2"/>
    <w:next w:val="a2"/>
    <w:uiPriority w:val="99"/>
    <w:semiHidden/>
    <w:unhideWhenUsed/>
    <w:rsid w:val="000C7DAB"/>
  </w:style>
  <w:style w:type="table" w:customStyle="1" w:styleId="111">
    <w:name w:val="Сетка таблицы11"/>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0C7DAB"/>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d">
    <w:name w:val="Верхний колонтитул Знак"/>
    <w:basedOn w:val="a0"/>
    <w:link w:val="ac"/>
    <w:uiPriority w:val="99"/>
    <w:rsid w:val="000C7DAB"/>
    <w:rPr>
      <w:rFonts w:ascii="Times New Roman" w:eastAsia="Times New Roman" w:hAnsi="Times New Roman" w:cs="Times New Roman"/>
      <w:sz w:val="20"/>
      <w:szCs w:val="20"/>
      <w:lang w:eastAsia="ru-RU"/>
    </w:rPr>
  </w:style>
  <w:style w:type="paragraph" w:styleId="ae">
    <w:name w:val="footer"/>
    <w:basedOn w:val="a"/>
    <w:link w:val="af"/>
    <w:uiPriority w:val="99"/>
    <w:unhideWhenUsed/>
    <w:rsid w:val="000C7DAB"/>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0C7DAB"/>
    <w:rPr>
      <w:rFonts w:ascii="Times New Roman" w:eastAsia="Times New Roman" w:hAnsi="Times New Roman" w:cs="Times New Roman"/>
      <w:sz w:val="20"/>
      <w:szCs w:val="20"/>
      <w:lang w:eastAsia="ru-RU"/>
    </w:rPr>
  </w:style>
  <w:style w:type="paragraph" w:customStyle="1" w:styleId="ConsPlusNormal">
    <w:name w:val="ConsPlusNormal"/>
    <w:qFormat/>
    <w:rsid w:val="000C7DAB"/>
    <w:pPr>
      <w:widowControl w:val="0"/>
      <w:autoSpaceDE w:val="0"/>
      <w:autoSpaceDN w:val="0"/>
    </w:pPr>
    <w:rPr>
      <w:rFonts w:ascii="Times New Roman" w:eastAsia="Times New Roman" w:hAnsi="Times New Roman" w:cs="Times New Roman"/>
      <w:sz w:val="28"/>
      <w:szCs w:val="20"/>
      <w:lang w:eastAsia="ru-RU"/>
    </w:rPr>
  </w:style>
  <w:style w:type="paragraph" w:customStyle="1" w:styleId="msonormalbullet2gif">
    <w:name w:val="msonormalbullet2.gif"/>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34"/>
    <w:qFormat/>
    <w:locked/>
    <w:rsid w:val="000C7DAB"/>
    <w:rPr>
      <w:rFonts w:ascii="Calibri" w:eastAsia="Calibri" w:hAnsi="Calibri" w:cs="Calibri"/>
      <w:lang w:eastAsia="ru-RU"/>
    </w:rPr>
  </w:style>
  <w:style w:type="paragraph" w:styleId="af0">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1"/>
    <w:uiPriority w:val="99"/>
    <w:unhideWhenUsed/>
    <w:qFormat/>
    <w:rsid w:val="000C7DAB"/>
    <w:pPr>
      <w:spacing w:after="120"/>
      <w:jc w:val="both"/>
    </w:pPr>
    <w:rPr>
      <w:rFonts w:ascii="Calibri" w:eastAsia="Times New Roman" w:hAnsi="Calibri" w:cs="Times New Roman"/>
    </w:rPr>
  </w:style>
  <w:style w:type="character" w:customStyle="1" w:styleId="af1">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0"/>
    <w:uiPriority w:val="99"/>
    <w:rsid w:val="000C7DAB"/>
    <w:rPr>
      <w:rFonts w:ascii="Calibri" w:eastAsia="Times New Roman" w:hAnsi="Calibri" w:cs="Times New Roman"/>
    </w:rPr>
  </w:style>
  <w:style w:type="character" w:customStyle="1" w:styleId="23">
    <w:name w:val="Основной текст (2)_"/>
    <w:link w:val="24"/>
    <w:locked/>
    <w:rsid w:val="000C7DAB"/>
    <w:rPr>
      <w:rFonts w:ascii="Times New Roman" w:hAnsi="Times New Roman"/>
      <w:b/>
      <w:sz w:val="26"/>
      <w:shd w:val="clear" w:color="auto" w:fill="FFFFFF"/>
    </w:rPr>
  </w:style>
  <w:style w:type="character" w:customStyle="1" w:styleId="14">
    <w:name w:val="Основной текст Знак1"/>
    <w:uiPriority w:val="99"/>
    <w:locked/>
    <w:rsid w:val="000C7DAB"/>
    <w:rPr>
      <w:rFonts w:ascii="Times New Roman" w:hAnsi="Times New Roman"/>
      <w:sz w:val="26"/>
      <w:u w:val="none"/>
    </w:rPr>
  </w:style>
  <w:style w:type="paragraph" w:customStyle="1" w:styleId="24">
    <w:name w:val="Основной текст (2)"/>
    <w:basedOn w:val="a"/>
    <w:link w:val="23"/>
    <w:rsid w:val="000C7DAB"/>
    <w:pPr>
      <w:widowControl w:val="0"/>
      <w:shd w:val="clear" w:color="auto" w:fill="FFFFFF"/>
      <w:spacing w:after="7140" w:line="485" w:lineRule="exact"/>
      <w:jc w:val="center"/>
    </w:pPr>
    <w:rPr>
      <w:rFonts w:ascii="Times New Roman" w:hAnsi="Times New Roman"/>
      <w:b/>
      <w:sz w:val="26"/>
    </w:rPr>
  </w:style>
  <w:style w:type="paragraph" w:customStyle="1" w:styleId="Default">
    <w:name w:val="Default"/>
    <w:rsid w:val="000C7DAB"/>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Heading11">
    <w:name w:val="Heading 11"/>
    <w:basedOn w:val="a"/>
    <w:uiPriority w:val="99"/>
    <w:rsid w:val="000C7DAB"/>
    <w:pPr>
      <w:widowControl w:val="0"/>
      <w:ind w:left="823"/>
      <w:outlineLvl w:val="1"/>
    </w:pPr>
    <w:rPr>
      <w:rFonts w:ascii="Times New Roman" w:eastAsia="Times New Roman" w:hAnsi="Times New Roman" w:cs="Times New Roman"/>
      <w:b/>
      <w:bCs/>
      <w:sz w:val="28"/>
      <w:szCs w:val="28"/>
      <w:lang w:val="en-US"/>
    </w:rPr>
  </w:style>
  <w:style w:type="paragraph" w:customStyle="1" w:styleId="af2">
    <w:name w:val="Курсив"/>
    <w:basedOn w:val="a"/>
    <w:rsid w:val="000C7DAB"/>
    <w:pPr>
      <w:autoSpaceDE w:val="0"/>
      <w:autoSpaceDN w:val="0"/>
      <w:adjustRightInd w:val="0"/>
      <w:spacing w:line="214" w:lineRule="atLeast"/>
      <w:ind w:firstLine="283"/>
      <w:jc w:val="both"/>
      <w:textAlignment w:val="center"/>
    </w:pPr>
    <w:rPr>
      <w:rFonts w:ascii="NewtonCSanPin" w:eastAsia="Times New Roman" w:hAnsi="NewtonCSanPin" w:cs="Times New Roman"/>
      <w:i/>
      <w:iCs/>
      <w:color w:val="000000"/>
      <w:sz w:val="21"/>
      <w:szCs w:val="21"/>
      <w:lang w:eastAsia="ru-RU"/>
    </w:rPr>
  </w:style>
  <w:style w:type="paragraph" w:customStyle="1" w:styleId="210">
    <w:name w:val="Заголовок 21"/>
    <w:basedOn w:val="a"/>
    <w:uiPriority w:val="1"/>
    <w:qFormat/>
    <w:rsid w:val="000C7DAB"/>
    <w:pPr>
      <w:widowControl w:val="0"/>
      <w:autoSpaceDE w:val="0"/>
      <w:autoSpaceDN w:val="0"/>
      <w:ind w:left="824"/>
      <w:outlineLvl w:val="2"/>
    </w:pPr>
    <w:rPr>
      <w:rFonts w:ascii="Times New Roman" w:eastAsia="Times New Roman" w:hAnsi="Times New Roman" w:cs="Times New Roman"/>
      <w:b/>
      <w:bCs/>
      <w:sz w:val="27"/>
      <w:szCs w:val="27"/>
      <w:lang w:eastAsia="ru-RU"/>
    </w:rPr>
  </w:style>
  <w:style w:type="paragraph" w:styleId="25">
    <w:name w:val="Body Text Indent 2"/>
    <w:basedOn w:val="a"/>
    <w:link w:val="26"/>
    <w:unhideWhenUsed/>
    <w:rsid w:val="000C7DAB"/>
    <w:pPr>
      <w:spacing w:after="120" w:line="480" w:lineRule="auto"/>
      <w:ind w:left="283"/>
    </w:pPr>
    <w:rPr>
      <w:rFonts w:ascii="Calibri" w:eastAsia="Times New Roman" w:hAnsi="Calibri" w:cs="Times New Roman"/>
      <w:lang w:eastAsia="ru-RU"/>
    </w:rPr>
  </w:style>
  <w:style w:type="character" w:customStyle="1" w:styleId="26">
    <w:name w:val="Основной текст с отступом 2 Знак"/>
    <w:basedOn w:val="a0"/>
    <w:link w:val="25"/>
    <w:rsid w:val="000C7DAB"/>
    <w:rPr>
      <w:rFonts w:ascii="Calibri" w:eastAsia="Times New Roman" w:hAnsi="Calibri" w:cs="Times New Roman"/>
      <w:lang w:eastAsia="ru-RU"/>
    </w:rPr>
  </w:style>
  <w:style w:type="paragraph" w:customStyle="1" w:styleId="TableParagraph">
    <w:name w:val="Table Paragraph"/>
    <w:basedOn w:val="a"/>
    <w:qFormat/>
    <w:rsid w:val="000C7DAB"/>
    <w:pPr>
      <w:widowControl w:val="0"/>
      <w:autoSpaceDE w:val="0"/>
      <w:autoSpaceDN w:val="0"/>
    </w:pPr>
    <w:rPr>
      <w:rFonts w:ascii="Times New Roman" w:eastAsia="Times New Roman" w:hAnsi="Times New Roman" w:cs="Times New Roman"/>
      <w:lang w:eastAsia="ru-RU"/>
    </w:rPr>
  </w:style>
  <w:style w:type="character" w:customStyle="1" w:styleId="Zag11">
    <w:name w:val="Zag_11"/>
    <w:uiPriority w:val="99"/>
    <w:rsid w:val="000C7DAB"/>
  </w:style>
  <w:style w:type="paragraph" w:customStyle="1" w:styleId="af3">
    <w:name w:val="А_основной"/>
    <w:basedOn w:val="a"/>
    <w:link w:val="af4"/>
    <w:uiPriority w:val="99"/>
    <w:qFormat/>
    <w:rsid w:val="000C7DAB"/>
    <w:pPr>
      <w:spacing w:line="360" w:lineRule="auto"/>
      <w:ind w:firstLine="454"/>
      <w:jc w:val="both"/>
    </w:pPr>
    <w:rPr>
      <w:rFonts w:ascii="Calibri" w:eastAsia="Times New Roman" w:hAnsi="Calibri" w:cs="Calibri"/>
      <w:sz w:val="28"/>
      <w:szCs w:val="28"/>
    </w:rPr>
  </w:style>
  <w:style w:type="character" w:customStyle="1" w:styleId="af4">
    <w:name w:val="А_основной Знак"/>
    <w:link w:val="af3"/>
    <w:uiPriority w:val="99"/>
    <w:locked/>
    <w:rsid w:val="000C7DAB"/>
    <w:rPr>
      <w:rFonts w:ascii="Calibri" w:eastAsia="Times New Roman" w:hAnsi="Calibri" w:cs="Calibri"/>
      <w:sz w:val="28"/>
      <w:szCs w:val="28"/>
    </w:rPr>
  </w:style>
  <w:style w:type="character" w:customStyle="1" w:styleId="apple-converted-space">
    <w:name w:val="apple-converted-space"/>
    <w:rsid w:val="000C7DAB"/>
  </w:style>
  <w:style w:type="character" w:customStyle="1" w:styleId="dash041e005f0431005f044b005f0447005f043d005f044b005f0439005f005fchar1char1">
    <w:name w:val="dash041e_005f0431_005f044b_005f0447_005f043d_005f044b_005f0439_005f_005fchar1__char1"/>
    <w:uiPriority w:val="99"/>
    <w:rsid w:val="000C7DAB"/>
    <w:rPr>
      <w:rFonts w:ascii="Times New Roman" w:hAnsi="Times New Roman"/>
      <w:sz w:val="24"/>
      <w:u w:val="none"/>
      <w:effect w:val="none"/>
    </w:rPr>
  </w:style>
  <w:style w:type="paragraph" w:styleId="af5">
    <w:name w:val="No Spacing"/>
    <w:link w:val="af6"/>
    <w:uiPriority w:val="1"/>
    <w:qFormat/>
    <w:rsid w:val="000C7DAB"/>
    <w:rPr>
      <w:rFonts w:ascii="Calibri" w:eastAsia="Times New Roman" w:hAnsi="Calibri" w:cs="Calibri"/>
    </w:rPr>
  </w:style>
  <w:style w:type="paragraph" w:styleId="31">
    <w:name w:val="Body Text Indent 3"/>
    <w:basedOn w:val="a"/>
    <w:link w:val="32"/>
    <w:rsid w:val="000C7DAB"/>
    <w:pPr>
      <w:widowControl w:val="0"/>
      <w:autoSpaceDE w:val="0"/>
      <w:autoSpaceDN w:val="0"/>
      <w:adjustRightInd w:val="0"/>
      <w:ind w:left="993" w:hanging="284"/>
      <w:jc w:val="both"/>
    </w:pPr>
    <w:rPr>
      <w:rFonts w:ascii="Arial" w:eastAsia="Times New Roman" w:hAnsi="Arial" w:cs="Arial"/>
      <w:sz w:val="24"/>
      <w:szCs w:val="24"/>
      <w:lang w:eastAsia="ru-RU"/>
    </w:rPr>
  </w:style>
  <w:style w:type="character" w:customStyle="1" w:styleId="32">
    <w:name w:val="Основной текст с отступом 3 Знак"/>
    <w:basedOn w:val="a0"/>
    <w:link w:val="31"/>
    <w:rsid w:val="000C7DAB"/>
    <w:rPr>
      <w:rFonts w:ascii="Arial" w:eastAsia="Times New Roman" w:hAnsi="Arial" w:cs="Arial"/>
      <w:sz w:val="24"/>
      <w:szCs w:val="24"/>
      <w:lang w:eastAsia="ru-RU"/>
    </w:rPr>
  </w:style>
  <w:style w:type="paragraph" w:customStyle="1" w:styleId="c2">
    <w:name w:val="c2"/>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14">
    <w:name w:val="c14"/>
    <w:uiPriority w:val="99"/>
    <w:rsid w:val="000C7DAB"/>
  </w:style>
  <w:style w:type="paragraph" w:customStyle="1" w:styleId="c11">
    <w:name w:val="c11"/>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4">
    <w:name w:val="c4"/>
    <w:uiPriority w:val="99"/>
    <w:rsid w:val="000C7DAB"/>
  </w:style>
  <w:style w:type="paragraph" w:customStyle="1" w:styleId="c1">
    <w:name w:val="c1"/>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styleId="af7">
    <w:name w:val="Hyperlink"/>
    <w:basedOn w:val="a0"/>
    <w:uiPriority w:val="99"/>
    <w:rsid w:val="000C7DAB"/>
    <w:rPr>
      <w:rFonts w:cs="Times New Roman"/>
      <w:color w:val="0000FF"/>
      <w:u w:val="single"/>
    </w:rPr>
  </w:style>
  <w:style w:type="character" w:styleId="af8">
    <w:name w:val="Strong"/>
    <w:basedOn w:val="a0"/>
    <w:uiPriority w:val="22"/>
    <w:qFormat/>
    <w:rsid w:val="000C7DAB"/>
    <w:rPr>
      <w:rFonts w:cs="Times New Roman"/>
      <w:b/>
    </w:rPr>
  </w:style>
  <w:style w:type="character" w:customStyle="1" w:styleId="butback">
    <w:name w:val="butback"/>
    <w:uiPriority w:val="99"/>
    <w:rsid w:val="000C7DAB"/>
  </w:style>
  <w:style w:type="character" w:customStyle="1" w:styleId="submenu-table">
    <w:name w:val="submenu-table"/>
    <w:uiPriority w:val="99"/>
    <w:rsid w:val="000C7DAB"/>
  </w:style>
  <w:style w:type="character" w:styleId="af9">
    <w:name w:val="page number"/>
    <w:basedOn w:val="a0"/>
    <w:uiPriority w:val="99"/>
    <w:rsid w:val="000C7DAB"/>
    <w:rPr>
      <w:rFonts w:cs="Times New Roman"/>
    </w:rPr>
  </w:style>
  <w:style w:type="paragraph" w:styleId="afa">
    <w:name w:val="footnote text"/>
    <w:aliases w:val="Знак6,F1"/>
    <w:basedOn w:val="a"/>
    <w:link w:val="afb"/>
    <w:uiPriority w:val="99"/>
    <w:rsid w:val="000C7DAB"/>
    <w:rPr>
      <w:rFonts w:ascii="Times New Roman" w:eastAsia="Times New Roman" w:hAnsi="Times New Roman" w:cs="Times New Roman"/>
      <w:sz w:val="20"/>
      <w:szCs w:val="20"/>
      <w:lang w:eastAsia="ru-RU"/>
    </w:rPr>
  </w:style>
  <w:style w:type="character" w:customStyle="1" w:styleId="afb">
    <w:name w:val="Текст сноски Знак"/>
    <w:aliases w:val="Знак6 Знак,F1 Знак"/>
    <w:basedOn w:val="a0"/>
    <w:link w:val="afa"/>
    <w:uiPriority w:val="99"/>
    <w:rsid w:val="000C7DAB"/>
    <w:rPr>
      <w:rFonts w:ascii="Times New Roman" w:eastAsia="Times New Roman" w:hAnsi="Times New Roman" w:cs="Times New Roman"/>
      <w:sz w:val="20"/>
      <w:szCs w:val="20"/>
      <w:lang w:eastAsia="ru-RU"/>
    </w:rPr>
  </w:style>
  <w:style w:type="character" w:styleId="afc">
    <w:name w:val="Emphasis"/>
    <w:basedOn w:val="a0"/>
    <w:uiPriority w:val="99"/>
    <w:qFormat/>
    <w:rsid w:val="000C7DAB"/>
    <w:rPr>
      <w:rFonts w:cs="Times New Roman"/>
      <w:i/>
    </w:rPr>
  </w:style>
  <w:style w:type="paragraph" w:styleId="afd">
    <w:name w:val="Title"/>
    <w:basedOn w:val="a"/>
    <w:next w:val="a"/>
    <w:link w:val="afe"/>
    <w:uiPriority w:val="99"/>
    <w:qFormat/>
    <w:rsid w:val="000C7DAB"/>
    <w:pPr>
      <w:spacing w:before="240" w:after="60"/>
      <w:jc w:val="center"/>
      <w:outlineLvl w:val="0"/>
    </w:pPr>
    <w:rPr>
      <w:rFonts w:ascii="Cambria" w:eastAsia="Times New Roman" w:hAnsi="Cambria" w:cs="Cambria"/>
      <w:b/>
      <w:bCs/>
      <w:kern w:val="28"/>
      <w:sz w:val="32"/>
      <w:szCs w:val="32"/>
      <w:lang w:eastAsia="ru-RU"/>
    </w:rPr>
  </w:style>
  <w:style w:type="character" w:customStyle="1" w:styleId="afe">
    <w:name w:val="Название Знак"/>
    <w:basedOn w:val="a0"/>
    <w:link w:val="afd"/>
    <w:uiPriority w:val="99"/>
    <w:rsid w:val="000C7DAB"/>
    <w:rPr>
      <w:rFonts w:ascii="Cambria" w:eastAsia="Times New Roman" w:hAnsi="Cambria" w:cs="Cambria"/>
      <w:b/>
      <w:bCs/>
      <w:kern w:val="28"/>
      <w:sz w:val="32"/>
      <w:szCs w:val="32"/>
      <w:lang w:eastAsia="ru-RU"/>
    </w:rPr>
  </w:style>
  <w:style w:type="paragraph" w:customStyle="1" w:styleId="Style1">
    <w:name w:val="Style1"/>
    <w:basedOn w:val="a"/>
    <w:uiPriority w:val="99"/>
    <w:rsid w:val="000C7DAB"/>
    <w:pPr>
      <w:widowControl w:val="0"/>
      <w:autoSpaceDE w:val="0"/>
      <w:autoSpaceDN w:val="0"/>
      <w:adjustRightInd w:val="0"/>
      <w:spacing w:line="276" w:lineRule="exact"/>
      <w:ind w:firstLine="365"/>
      <w:jc w:val="both"/>
    </w:pPr>
    <w:rPr>
      <w:rFonts w:ascii="Times New Roman" w:eastAsia="Times New Roman" w:hAnsi="Times New Roman" w:cs="Times New Roman"/>
      <w:sz w:val="24"/>
      <w:szCs w:val="24"/>
      <w:lang w:eastAsia="ru-RU"/>
    </w:rPr>
  </w:style>
  <w:style w:type="character" w:customStyle="1" w:styleId="FontStyle11">
    <w:name w:val="Font Style11"/>
    <w:uiPriority w:val="99"/>
    <w:rsid w:val="000C7DAB"/>
    <w:rPr>
      <w:rFonts w:ascii="Times New Roman" w:hAnsi="Times New Roman"/>
      <w:sz w:val="20"/>
    </w:rPr>
  </w:style>
  <w:style w:type="character" w:customStyle="1" w:styleId="FontStyle12">
    <w:name w:val="Font Style12"/>
    <w:uiPriority w:val="99"/>
    <w:rsid w:val="000C7DAB"/>
    <w:rPr>
      <w:rFonts w:ascii="Constantia" w:hAnsi="Constantia"/>
      <w:b/>
      <w:sz w:val="18"/>
    </w:rPr>
  </w:style>
  <w:style w:type="paragraph" w:customStyle="1" w:styleId="15">
    <w:name w:val="Знак1"/>
    <w:basedOn w:val="a"/>
    <w:uiPriority w:val="99"/>
    <w:rsid w:val="000C7DAB"/>
    <w:pPr>
      <w:spacing w:after="160" w:line="240" w:lineRule="exact"/>
    </w:pPr>
    <w:rPr>
      <w:rFonts w:ascii="Verdana" w:eastAsia="Times New Roman" w:hAnsi="Verdana" w:cs="Verdana"/>
      <w:sz w:val="20"/>
      <w:szCs w:val="20"/>
      <w:lang w:val="en-US"/>
    </w:rPr>
  </w:style>
  <w:style w:type="paragraph" w:customStyle="1" w:styleId="112">
    <w:name w:val="Заголовок 11"/>
    <w:basedOn w:val="a"/>
    <w:uiPriority w:val="99"/>
    <w:rsid w:val="000C7DAB"/>
    <w:pPr>
      <w:widowControl w:val="0"/>
      <w:ind w:left="823"/>
      <w:outlineLvl w:val="1"/>
    </w:pPr>
    <w:rPr>
      <w:rFonts w:ascii="Times New Roman" w:eastAsia="Times New Roman" w:hAnsi="Times New Roman" w:cs="Times New Roman"/>
      <w:b/>
      <w:bCs/>
      <w:sz w:val="28"/>
      <w:szCs w:val="28"/>
      <w:lang w:val="en-US"/>
    </w:rPr>
  </w:style>
  <w:style w:type="table" w:customStyle="1" w:styleId="TableNormal1">
    <w:name w:val="Table Normal1"/>
    <w:uiPriority w:val="99"/>
    <w:semiHidden/>
    <w:rsid w:val="000C7DAB"/>
    <w:pPr>
      <w:widowControl w:val="0"/>
    </w:pPr>
    <w:rPr>
      <w:rFonts w:ascii="Calibri" w:eastAsia="Times New Roman" w:hAnsi="Calibri" w:cs="Calibri"/>
      <w:lang w:val="en-US"/>
    </w:rPr>
    <w:tblPr>
      <w:tblCellMar>
        <w:top w:w="0" w:type="dxa"/>
        <w:left w:w="0" w:type="dxa"/>
        <w:bottom w:w="0" w:type="dxa"/>
        <w:right w:w="0" w:type="dxa"/>
      </w:tblCellMar>
    </w:tblPr>
  </w:style>
  <w:style w:type="paragraph" w:customStyle="1" w:styleId="113">
    <w:name w:val="Оглавление 11"/>
    <w:basedOn w:val="a"/>
    <w:uiPriority w:val="99"/>
    <w:rsid w:val="000C7DAB"/>
    <w:pPr>
      <w:widowControl w:val="0"/>
      <w:ind w:left="116"/>
    </w:pPr>
    <w:rPr>
      <w:rFonts w:ascii="Times New Roman" w:eastAsia="Times New Roman" w:hAnsi="Times New Roman" w:cs="Times New Roman"/>
      <w:sz w:val="28"/>
      <w:szCs w:val="28"/>
      <w:lang w:val="en-US"/>
    </w:rPr>
  </w:style>
  <w:style w:type="paragraph" w:customStyle="1" w:styleId="120">
    <w:name w:val="Оглавление 12"/>
    <w:basedOn w:val="a"/>
    <w:uiPriority w:val="99"/>
    <w:rsid w:val="000C7DAB"/>
    <w:pPr>
      <w:widowControl w:val="0"/>
      <w:ind w:left="116"/>
    </w:pPr>
    <w:rPr>
      <w:rFonts w:ascii="Times New Roman" w:eastAsia="Times New Roman" w:hAnsi="Times New Roman" w:cs="Times New Roman"/>
      <w:sz w:val="28"/>
      <w:szCs w:val="28"/>
      <w:lang w:val="en-US"/>
    </w:rPr>
  </w:style>
  <w:style w:type="paragraph" w:customStyle="1" w:styleId="c0">
    <w:name w:val="c0"/>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styleId="aff">
    <w:name w:val="annotation reference"/>
    <w:basedOn w:val="a0"/>
    <w:uiPriority w:val="99"/>
    <w:unhideWhenUsed/>
    <w:rsid w:val="000C7DAB"/>
    <w:rPr>
      <w:rFonts w:cs="Times New Roman"/>
      <w:sz w:val="16"/>
    </w:rPr>
  </w:style>
  <w:style w:type="paragraph" w:styleId="aff0">
    <w:name w:val="annotation text"/>
    <w:basedOn w:val="a"/>
    <w:link w:val="aff1"/>
    <w:uiPriority w:val="99"/>
    <w:unhideWhenUsed/>
    <w:rsid w:val="000C7DAB"/>
    <w:pPr>
      <w:jc w:val="both"/>
    </w:pPr>
    <w:rPr>
      <w:rFonts w:ascii="Calibri" w:eastAsia="Times New Roman" w:hAnsi="Calibri" w:cs="Times New Roman"/>
      <w:sz w:val="20"/>
      <w:szCs w:val="20"/>
    </w:rPr>
  </w:style>
  <w:style w:type="character" w:customStyle="1" w:styleId="aff1">
    <w:name w:val="Текст примечания Знак"/>
    <w:basedOn w:val="a0"/>
    <w:link w:val="aff0"/>
    <w:uiPriority w:val="99"/>
    <w:rsid w:val="000C7DAB"/>
    <w:rPr>
      <w:rFonts w:ascii="Calibri" w:eastAsia="Times New Roman" w:hAnsi="Calibri" w:cs="Times New Roman"/>
      <w:sz w:val="20"/>
      <w:szCs w:val="20"/>
    </w:rPr>
  </w:style>
  <w:style w:type="character" w:styleId="aff2">
    <w:name w:val="footnote reference"/>
    <w:basedOn w:val="a0"/>
    <w:uiPriority w:val="99"/>
    <w:unhideWhenUsed/>
    <w:rsid w:val="000C7DAB"/>
    <w:rPr>
      <w:rFonts w:cs="Times New Roman"/>
      <w:vertAlign w:val="superscript"/>
    </w:rPr>
  </w:style>
  <w:style w:type="paragraph" w:customStyle="1" w:styleId="16">
    <w:name w:val="Абзац списка1"/>
    <w:basedOn w:val="a"/>
    <w:qFormat/>
    <w:rsid w:val="000C7DAB"/>
    <w:pPr>
      <w:ind w:left="720"/>
      <w:contextualSpacing/>
    </w:pPr>
    <w:rPr>
      <w:rFonts w:ascii="Times New Roman" w:eastAsia="Times New Roman" w:hAnsi="Times New Roman" w:cs="Times New Roman"/>
      <w:sz w:val="24"/>
      <w:szCs w:val="24"/>
      <w:lang w:eastAsia="ru-RU"/>
    </w:rPr>
  </w:style>
  <w:style w:type="paragraph" w:customStyle="1" w:styleId="17">
    <w:name w:val="Без интервала1"/>
    <w:aliases w:val="основа"/>
    <w:basedOn w:val="a"/>
    <w:link w:val="NoSpacingChar"/>
    <w:qFormat/>
    <w:rsid w:val="000C7DAB"/>
    <w:rPr>
      <w:rFonts w:ascii="Calibri" w:eastAsia="Times New Roman" w:hAnsi="Calibri" w:cs="Times New Roman"/>
      <w:sz w:val="24"/>
      <w:szCs w:val="32"/>
      <w:lang w:val="en-US"/>
    </w:rPr>
  </w:style>
  <w:style w:type="character" w:customStyle="1" w:styleId="aff3">
    <w:name w:val="Основной текст_"/>
    <w:link w:val="27"/>
    <w:locked/>
    <w:rsid w:val="000C7DAB"/>
    <w:rPr>
      <w:sz w:val="19"/>
      <w:shd w:val="clear" w:color="auto" w:fill="FFFFFF"/>
    </w:rPr>
  </w:style>
  <w:style w:type="character" w:customStyle="1" w:styleId="aff4">
    <w:name w:val="Основной текст + Курсив"/>
    <w:rsid w:val="000C7DAB"/>
    <w:rPr>
      <w:i/>
      <w:sz w:val="19"/>
      <w:shd w:val="clear" w:color="auto" w:fill="FFFFFF"/>
    </w:rPr>
  </w:style>
  <w:style w:type="paragraph" w:customStyle="1" w:styleId="27">
    <w:name w:val="Основной текст2"/>
    <w:basedOn w:val="a"/>
    <w:link w:val="aff3"/>
    <w:rsid w:val="000C7DAB"/>
    <w:pPr>
      <w:shd w:val="clear" w:color="auto" w:fill="FFFFFF"/>
      <w:spacing w:before="240" w:after="120" w:line="230" w:lineRule="exact"/>
      <w:jc w:val="center"/>
    </w:pPr>
    <w:rPr>
      <w:sz w:val="19"/>
      <w:shd w:val="clear" w:color="auto" w:fill="FFFFFF"/>
    </w:rPr>
  </w:style>
  <w:style w:type="character" w:customStyle="1" w:styleId="41">
    <w:name w:val="Основной текст (4)_"/>
    <w:link w:val="42"/>
    <w:locked/>
    <w:rsid w:val="000C7DAB"/>
    <w:rPr>
      <w:rFonts w:ascii="Times New Roman" w:hAnsi="Times New Roman"/>
      <w:b/>
      <w:sz w:val="28"/>
      <w:shd w:val="clear" w:color="auto" w:fill="FFFFFF"/>
    </w:rPr>
  </w:style>
  <w:style w:type="paragraph" w:customStyle="1" w:styleId="42">
    <w:name w:val="Основной текст (4)"/>
    <w:basedOn w:val="a"/>
    <w:link w:val="41"/>
    <w:rsid w:val="000C7DAB"/>
    <w:pPr>
      <w:widowControl w:val="0"/>
      <w:shd w:val="clear" w:color="auto" w:fill="FFFFFF"/>
      <w:spacing w:before="300" w:after="920" w:line="322" w:lineRule="exact"/>
      <w:jc w:val="right"/>
    </w:pPr>
    <w:rPr>
      <w:rFonts w:ascii="Times New Roman" w:hAnsi="Times New Roman"/>
      <w:b/>
      <w:sz w:val="28"/>
    </w:rPr>
  </w:style>
  <w:style w:type="character" w:customStyle="1" w:styleId="214pt">
    <w:name w:val="Основной текст (2) + 14 pt"/>
    <w:aliases w:val="Полужирный,Подпись к таблице + 15 pt"/>
    <w:rsid w:val="000C7DAB"/>
    <w:rPr>
      <w:rFonts w:ascii="Times New Roman" w:hAnsi="Times New Roman"/>
      <w:b/>
      <w:color w:val="000000"/>
      <w:spacing w:val="0"/>
      <w:w w:val="100"/>
      <w:position w:val="0"/>
      <w:sz w:val="28"/>
      <w:u w:val="none"/>
      <w:shd w:val="clear" w:color="auto" w:fill="FFFFFF"/>
      <w:lang w:val="ru-RU" w:eastAsia="ru-RU"/>
    </w:rPr>
  </w:style>
  <w:style w:type="character" w:customStyle="1" w:styleId="43">
    <w:name w:val="Заголовок №4_"/>
    <w:link w:val="44"/>
    <w:locked/>
    <w:rsid w:val="000C7DAB"/>
    <w:rPr>
      <w:rFonts w:ascii="Times New Roman" w:hAnsi="Times New Roman"/>
      <w:b/>
      <w:sz w:val="28"/>
      <w:shd w:val="clear" w:color="auto" w:fill="FFFFFF"/>
    </w:rPr>
  </w:style>
  <w:style w:type="character" w:customStyle="1" w:styleId="413pt">
    <w:name w:val="Заголовок №4 + 13 pt"/>
    <w:aliases w:val="Не полужирный"/>
    <w:rsid w:val="000C7DAB"/>
    <w:rPr>
      <w:rFonts w:ascii="Times New Roman" w:hAnsi="Times New Roman"/>
      <w:b/>
      <w:color w:val="000000"/>
      <w:spacing w:val="0"/>
      <w:w w:val="100"/>
      <w:position w:val="0"/>
      <w:sz w:val="26"/>
      <w:shd w:val="clear" w:color="auto" w:fill="FFFFFF"/>
      <w:lang w:val="ru-RU" w:eastAsia="ru-RU"/>
    </w:rPr>
  </w:style>
  <w:style w:type="paragraph" w:customStyle="1" w:styleId="44">
    <w:name w:val="Заголовок №4"/>
    <w:basedOn w:val="a"/>
    <w:link w:val="43"/>
    <w:rsid w:val="000C7DAB"/>
    <w:pPr>
      <w:widowControl w:val="0"/>
      <w:shd w:val="clear" w:color="auto" w:fill="FFFFFF"/>
      <w:spacing w:line="480" w:lineRule="exact"/>
      <w:jc w:val="both"/>
      <w:outlineLvl w:val="3"/>
    </w:pPr>
    <w:rPr>
      <w:rFonts w:ascii="Times New Roman" w:hAnsi="Times New Roman"/>
      <w:b/>
      <w:sz w:val="28"/>
    </w:rPr>
  </w:style>
  <w:style w:type="character" w:customStyle="1" w:styleId="413pt0">
    <w:name w:val="Основной текст (4) + 13 pt"/>
    <w:aliases w:val="Не полужирный1"/>
    <w:rsid w:val="000C7DAB"/>
    <w:rPr>
      <w:rFonts w:ascii="Times New Roman" w:hAnsi="Times New Roman"/>
      <w:b/>
      <w:color w:val="000000"/>
      <w:spacing w:val="0"/>
      <w:w w:val="100"/>
      <w:position w:val="0"/>
      <w:sz w:val="26"/>
      <w:shd w:val="clear" w:color="auto" w:fill="FFFFFF"/>
      <w:lang w:val="ru-RU" w:eastAsia="ru-RU"/>
    </w:rPr>
  </w:style>
  <w:style w:type="character" w:customStyle="1" w:styleId="28">
    <w:name w:val="Основной текст (2) + Курсив"/>
    <w:rsid w:val="000C7DAB"/>
    <w:rPr>
      <w:rFonts w:ascii="Times New Roman" w:hAnsi="Times New Roman"/>
      <w:i/>
      <w:color w:val="000000"/>
      <w:spacing w:val="0"/>
      <w:w w:val="100"/>
      <w:position w:val="0"/>
      <w:sz w:val="26"/>
      <w:shd w:val="clear" w:color="auto" w:fill="FFFFFF"/>
      <w:lang w:val="ru-RU" w:eastAsia="ru-RU"/>
    </w:rPr>
  </w:style>
  <w:style w:type="character" w:customStyle="1" w:styleId="33">
    <w:name w:val="Основной текст (3)_"/>
    <w:link w:val="34"/>
    <w:locked/>
    <w:rsid w:val="000C7DAB"/>
    <w:rPr>
      <w:rFonts w:ascii="Times New Roman" w:hAnsi="Times New Roman"/>
      <w:i/>
      <w:sz w:val="26"/>
      <w:shd w:val="clear" w:color="auto" w:fill="FFFFFF"/>
    </w:rPr>
  </w:style>
  <w:style w:type="character" w:customStyle="1" w:styleId="35">
    <w:name w:val="Основной текст (3) + Не курсив"/>
    <w:rsid w:val="000C7DAB"/>
    <w:rPr>
      <w:rFonts w:ascii="Times New Roman" w:hAnsi="Times New Roman"/>
      <w:i/>
      <w:color w:val="000000"/>
      <w:spacing w:val="0"/>
      <w:w w:val="100"/>
      <w:position w:val="0"/>
      <w:sz w:val="26"/>
      <w:shd w:val="clear" w:color="auto" w:fill="FFFFFF"/>
      <w:lang w:val="ru-RU" w:eastAsia="ru-RU"/>
    </w:rPr>
  </w:style>
  <w:style w:type="paragraph" w:customStyle="1" w:styleId="34">
    <w:name w:val="Основной текст (3)"/>
    <w:basedOn w:val="a"/>
    <w:link w:val="33"/>
    <w:rsid w:val="000C7DAB"/>
    <w:pPr>
      <w:widowControl w:val="0"/>
      <w:shd w:val="clear" w:color="auto" w:fill="FFFFFF"/>
      <w:spacing w:before="200" w:line="648" w:lineRule="exact"/>
      <w:jc w:val="center"/>
    </w:pPr>
    <w:rPr>
      <w:rFonts w:ascii="Times New Roman" w:hAnsi="Times New Roman"/>
      <w:i/>
      <w:sz w:val="26"/>
    </w:rPr>
  </w:style>
  <w:style w:type="character" w:customStyle="1" w:styleId="36">
    <w:name w:val="Заголовок №3_"/>
    <w:link w:val="37"/>
    <w:locked/>
    <w:rsid w:val="000C7DAB"/>
    <w:rPr>
      <w:rFonts w:ascii="Times New Roman" w:hAnsi="Times New Roman"/>
      <w:b/>
      <w:sz w:val="32"/>
      <w:shd w:val="clear" w:color="auto" w:fill="FFFFFF"/>
    </w:rPr>
  </w:style>
  <w:style w:type="paragraph" w:customStyle="1" w:styleId="37">
    <w:name w:val="Заголовок №3"/>
    <w:basedOn w:val="a"/>
    <w:link w:val="36"/>
    <w:rsid w:val="000C7DAB"/>
    <w:pPr>
      <w:widowControl w:val="0"/>
      <w:shd w:val="clear" w:color="auto" w:fill="FFFFFF"/>
      <w:spacing w:after="120" w:line="354" w:lineRule="exact"/>
      <w:outlineLvl w:val="2"/>
    </w:pPr>
    <w:rPr>
      <w:rFonts w:ascii="Times New Roman" w:hAnsi="Times New Roman"/>
      <w:b/>
      <w:sz w:val="32"/>
    </w:rPr>
  </w:style>
  <w:style w:type="character" w:customStyle="1" w:styleId="fontstyle01">
    <w:name w:val="fontstyle01"/>
    <w:rsid w:val="000C7DAB"/>
    <w:rPr>
      <w:rFonts w:ascii="TimesNewRomanPSMT" w:hAnsi="TimesNewRomanPSMT"/>
      <w:color w:val="000000"/>
      <w:sz w:val="28"/>
    </w:rPr>
  </w:style>
  <w:style w:type="numbering" w:customStyle="1" w:styleId="38">
    <w:name w:val="Нет списка3"/>
    <w:next w:val="a2"/>
    <w:uiPriority w:val="99"/>
    <w:semiHidden/>
    <w:unhideWhenUsed/>
    <w:rsid w:val="000C7DAB"/>
  </w:style>
  <w:style w:type="paragraph" w:customStyle="1" w:styleId="Zag1">
    <w:name w:val="Zag_1"/>
    <w:basedOn w:val="a"/>
    <w:uiPriority w:val="99"/>
    <w:rsid w:val="000C7DAB"/>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eastAsia="ru-RU"/>
    </w:rPr>
  </w:style>
  <w:style w:type="paragraph" w:customStyle="1" w:styleId="Osnova">
    <w:name w:val="Osnova"/>
    <w:basedOn w:val="a"/>
    <w:uiPriority w:val="99"/>
    <w:rsid w:val="000C7DAB"/>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eastAsia="ru-RU"/>
    </w:rPr>
  </w:style>
  <w:style w:type="character" w:customStyle="1" w:styleId="Osnova1">
    <w:name w:val="Osnova1"/>
    <w:rsid w:val="000C7DAB"/>
  </w:style>
  <w:style w:type="paragraph" w:customStyle="1" w:styleId="Zag2">
    <w:name w:val="Zag_2"/>
    <w:basedOn w:val="a"/>
    <w:rsid w:val="000C7DAB"/>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eastAsia="ru-RU"/>
    </w:rPr>
  </w:style>
  <w:style w:type="character" w:customStyle="1" w:styleId="Zag21">
    <w:name w:val="Zag_21"/>
    <w:rsid w:val="000C7DAB"/>
  </w:style>
  <w:style w:type="paragraph" w:customStyle="1" w:styleId="Zag3">
    <w:name w:val="Zag_3"/>
    <w:basedOn w:val="a"/>
    <w:uiPriority w:val="99"/>
    <w:rsid w:val="000C7DAB"/>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character" w:customStyle="1" w:styleId="Zag31">
    <w:name w:val="Zag_31"/>
    <w:rsid w:val="000C7DAB"/>
  </w:style>
  <w:style w:type="paragraph" w:customStyle="1" w:styleId="aff5">
    <w:name w:val="Ξαϋχνϋι"/>
    <w:basedOn w:val="a"/>
    <w:uiPriority w:val="99"/>
    <w:rsid w:val="000C7DAB"/>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aff6">
    <w:name w:val="Νξβϋι"/>
    <w:basedOn w:val="a"/>
    <w:uiPriority w:val="99"/>
    <w:rsid w:val="000C7DAB"/>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zag4">
    <w:name w:val="zag_4"/>
    <w:basedOn w:val="a"/>
    <w:uiPriority w:val="99"/>
    <w:rsid w:val="000C7DAB"/>
    <w:pPr>
      <w:widowControl w:val="0"/>
      <w:autoSpaceDE w:val="0"/>
      <w:autoSpaceDN w:val="0"/>
      <w:adjustRightInd w:val="0"/>
      <w:spacing w:line="213" w:lineRule="exact"/>
      <w:jc w:val="center"/>
    </w:pPr>
    <w:rPr>
      <w:rFonts w:ascii="NewtonCSanPin" w:eastAsia="Calibri" w:hAnsi="NewtonCSanPin" w:cs="NewtonCSanPin"/>
      <w:b/>
      <w:bCs/>
      <w:i/>
      <w:iCs/>
      <w:color w:val="000000"/>
      <w:sz w:val="21"/>
      <w:szCs w:val="21"/>
      <w:lang w:val="en-US" w:eastAsia="ru-RU"/>
    </w:rPr>
  </w:style>
  <w:style w:type="paragraph" w:customStyle="1" w:styleId="NormalPP">
    <w:name w:val="Normal PP"/>
    <w:basedOn w:val="a"/>
    <w:rsid w:val="000C7DAB"/>
    <w:pPr>
      <w:widowControl w:val="0"/>
      <w:autoSpaceDE w:val="0"/>
      <w:autoSpaceDN w:val="0"/>
      <w:adjustRightInd w:val="0"/>
    </w:pPr>
    <w:rPr>
      <w:rFonts w:ascii="Arial" w:eastAsia="Calibri" w:hAnsi="Arial" w:cs="Arial"/>
      <w:color w:val="000000"/>
      <w:sz w:val="24"/>
      <w:szCs w:val="24"/>
      <w:lang w:val="en-US" w:eastAsia="ru-RU"/>
    </w:rPr>
  </w:style>
  <w:style w:type="paragraph" w:customStyle="1" w:styleId="text2">
    <w:name w:val="text2"/>
    <w:basedOn w:val="a"/>
    <w:rsid w:val="000C7DAB"/>
    <w:pPr>
      <w:widowControl w:val="0"/>
      <w:autoSpaceDE w:val="0"/>
      <w:autoSpaceDN w:val="0"/>
      <w:adjustRightInd w:val="0"/>
      <w:ind w:left="566" w:right="793"/>
      <w:jc w:val="both"/>
    </w:pPr>
    <w:rPr>
      <w:rFonts w:ascii="Times New Roman" w:eastAsia="Calibri" w:hAnsi="Times New Roman" w:cs="Times New Roman"/>
      <w:color w:val="000000"/>
      <w:sz w:val="24"/>
      <w:szCs w:val="24"/>
      <w:lang w:val="en-US" w:eastAsia="ru-RU"/>
    </w:rPr>
  </w:style>
  <w:style w:type="paragraph" w:styleId="aff7">
    <w:name w:val="Body Text Indent"/>
    <w:aliases w:val=" Знак"/>
    <w:basedOn w:val="a"/>
    <w:link w:val="aff8"/>
    <w:rsid w:val="000C7DAB"/>
    <w:pPr>
      <w:spacing w:after="120"/>
      <w:ind w:left="283"/>
    </w:pPr>
    <w:rPr>
      <w:rFonts w:ascii="Times New Roman" w:eastAsia="Calibri" w:hAnsi="Times New Roman" w:cs="Times New Roman"/>
      <w:sz w:val="24"/>
      <w:szCs w:val="24"/>
      <w:lang w:eastAsia="ru-RU"/>
    </w:rPr>
  </w:style>
  <w:style w:type="character" w:customStyle="1" w:styleId="aff8">
    <w:name w:val="Основной текст с отступом Знак"/>
    <w:aliases w:val=" Знак Знак"/>
    <w:basedOn w:val="a0"/>
    <w:link w:val="aff7"/>
    <w:rsid w:val="000C7DAB"/>
    <w:rPr>
      <w:rFonts w:ascii="Times New Roman" w:eastAsia="Calibri" w:hAnsi="Times New Roman" w:cs="Times New Roman"/>
      <w:sz w:val="24"/>
      <w:szCs w:val="24"/>
      <w:lang w:eastAsia="ru-RU"/>
    </w:rPr>
  </w:style>
  <w:style w:type="character" w:customStyle="1" w:styleId="aff9">
    <w:name w:val="Текст Знак"/>
    <w:basedOn w:val="a0"/>
    <w:link w:val="affa"/>
    <w:locked/>
    <w:rsid w:val="000C7DAB"/>
    <w:rPr>
      <w:rFonts w:ascii="Courier New" w:hAnsi="Courier New" w:cs="Courier New"/>
      <w:sz w:val="24"/>
      <w:szCs w:val="24"/>
      <w:lang w:eastAsia="ru-RU"/>
    </w:rPr>
  </w:style>
  <w:style w:type="paragraph" w:styleId="affa">
    <w:name w:val="Plain Text"/>
    <w:basedOn w:val="a"/>
    <w:link w:val="aff9"/>
    <w:rsid w:val="000C7DAB"/>
    <w:rPr>
      <w:rFonts w:ascii="Courier New" w:hAnsi="Courier New" w:cs="Courier New"/>
      <w:sz w:val="24"/>
      <w:szCs w:val="24"/>
      <w:lang w:eastAsia="ru-RU"/>
    </w:rPr>
  </w:style>
  <w:style w:type="character" w:customStyle="1" w:styleId="18">
    <w:name w:val="Текст Знак1"/>
    <w:basedOn w:val="a0"/>
    <w:uiPriority w:val="99"/>
    <w:rsid w:val="000C7DAB"/>
    <w:rPr>
      <w:rFonts w:ascii="Consolas" w:hAnsi="Consolas"/>
      <w:sz w:val="21"/>
      <w:szCs w:val="21"/>
    </w:rPr>
  </w:style>
  <w:style w:type="character" w:customStyle="1" w:styleId="NoSpacingChar">
    <w:name w:val="No Spacing Char"/>
    <w:link w:val="17"/>
    <w:locked/>
    <w:rsid w:val="000C7DAB"/>
    <w:rPr>
      <w:rFonts w:ascii="Calibri" w:eastAsia="Times New Roman" w:hAnsi="Calibri" w:cs="Times New Roman"/>
      <w:sz w:val="24"/>
      <w:szCs w:val="32"/>
      <w:lang w:val="en-US"/>
    </w:rPr>
  </w:style>
  <w:style w:type="paragraph" w:customStyle="1" w:styleId="310">
    <w:name w:val="Основной текст с отступом 31"/>
    <w:basedOn w:val="a"/>
    <w:rsid w:val="000C7DAB"/>
    <w:pPr>
      <w:spacing w:after="120"/>
      <w:ind w:left="283"/>
    </w:pPr>
    <w:rPr>
      <w:rFonts w:ascii="Times New Roman" w:eastAsia="Calibri" w:hAnsi="Times New Roman" w:cs="Times New Roman"/>
      <w:sz w:val="16"/>
      <w:szCs w:val="16"/>
      <w:lang w:eastAsia="ar-SA"/>
    </w:rPr>
  </w:style>
  <w:style w:type="paragraph" w:customStyle="1" w:styleId="19">
    <w:name w:val="Текст1"/>
    <w:basedOn w:val="a"/>
    <w:rsid w:val="000C7DAB"/>
    <w:rPr>
      <w:rFonts w:ascii="Courier New" w:eastAsia="Calibri" w:hAnsi="Courier New" w:cs="Courier New"/>
      <w:sz w:val="20"/>
      <w:szCs w:val="20"/>
      <w:lang w:eastAsia="ar-SA"/>
    </w:rPr>
  </w:style>
  <w:style w:type="paragraph" w:customStyle="1" w:styleId="Style18">
    <w:name w:val="Style18"/>
    <w:basedOn w:val="a"/>
    <w:rsid w:val="000C7DAB"/>
    <w:pPr>
      <w:widowControl w:val="0"/>
      <w:autoSpaceDE w:val="0"/>
      <w:autoSpaceDN w:val="0"/>
      <w:adjustRightInd w:val="0"/>
      <w:spacing w:line="254" w:lineRule="exact"/>
      <w:ind w:firstLine="322"/>
      <w:jc w:val="both"/>
    </w:pPr>
    <w:rPr>
      <w:rFonts w:ascii="Impact" w:eastAsia="Calibri" w:hAnsi="Impact" w:cs="Times New Roman"/>
      <w:sz w:val="24"/>
      <w:szCs w:val="24"/>
      <w:lang w:eastAsia="ru-RU"/>
    </w:rPr>
  </w:style>
  <w:style w:type="paragraph" w:customStyle="1" w:styleId="Style17">
    <w:name w:val="Style17"/>
    <w:basedOn w:val="a"/>
    <w:rsid w:val="000C7DAB"/>
    <w:pPr>
      <w:widowControl w:val="0"/>
      <w:autoSpaceDE w:val="0"/>
      <w:autoSpaceDN w:val="0"/>
      <w:adjustRightInd w:val="0"/>
      <w:spacing w:line="254" w:lineRule="exact"/>
      <w:ind w:firstLine="360"/>
      <w:jc w:val="both"/>
    </w:pPr>
    <w:rPr>
      <w:rFonts w:ascii="Impact" w:eastAsia="Calibri" w:hAnsi="Impact" w:cs="Times New Roman"/>
      <w:sz w:val="24"/>
      <w:szCs w:val="24"/>
      <w:lang w:eastAsia="ru-RU"/>
    </w:rPr>
  </w:style>
  <w:style w:type="character" w:customStyle="1" w:styleId="FontStyle44">
    <w:name w:val="Font Style44"/>
    <w:basedOn w:val="a0"/>
    <w:rsid w:val="000C7DAB"/>
    <w:rPr>
      <w:rFonts w:ascii="Microsoft Sans Serif" w:hAnsi="Microsoft Sans Serif" w:cs="Microsoft Sans Serif"/>
      <w:sz w:val="18"/>
      <w:szCs w:val="18"/>
    </w:rPr>
  </w:style>
  <w:style w:type="character" w:customStyle="1" w:styleId="FontStyle23">
    <w:name w:val="Font Style23"/>
    <w:basedOn w:val="a0"/>
    <w:rsid w:val="000C7DAB"/>
    <w:rPr>
      <w:rFonts w:ascii="Times New Roman" w:hAnsi="Times New Roman" w:cs="Times New Roman"/>
      <w:b/>
      <w:bCs/>
      <w:sz w:val="10"/>
      <w:szCs w:val="10"/>
    </w:rPr>
  </w:style>
  <w:style w:type="character" w:customStyle="1" w:styleId="FontStyle30">
    <w:name w:val="Font Style30"/>
    <w:basedOn w:val="a0"/>
    <w:rsid w:val="000C7DAB"/>
    <w:rPr>
      <w:rFonts w:ascii="Times New Roman" w:hAnsi="Times New Roman" w:cs="Times New Roman"/>
      <w:b/>
      <w:bCs/>
      <w:i/>
      <w:iCs/>
      <w:spacing w:val="-20"/>
      <w:sz w:val="22"/>
      <w:szCs w:val="22"/>
    </w:rPr>
  </w:style>
  <w:style w:type="character" w:customStyle="1" w:styleId="FontStyle31">
    <w:name w:val="Font Style31"/>
    <w:basedOn w:val="a0"/>
    <w:rsid w:val="000C7DAB"/>
    <w:rPr>
      <w:rFonts w:ascii="Times New Roman" w:hAnsi="Times New Roman" w:cs="Times New Roman"/>
      <w:sz w:val="16"/>
      <w:szCs w:val="16"/>
    </w:rPr>
  </w:style>
  <w:style w:type="character" w:customStyle="1" w:styleId="FontStyle32">
    <w:name w:val="Font Style32"/>
    <w:basedOn w:val="a0"/>
    <w:rsid w:val="000C7DAB"/>
    <w:rPr>
      <w:rFonts w:ascii="Times New Roman" w:hAnsi="Times New Roman" w:cs="Times New Roman"/>
      <w:sz w:val="16"/>
      <w:szCs w:val="16"/>
    </w:rPr>
  </w:style>
  <w:style w:type="character" w:customStyle="1" w:styleId="affb">
    <w:name w:val="Символ сноски"/>
    <w:basedOn w:val="a0"/>
    <w:rsid w:val="000C7DAB"/>
    <w:rPr>
      <w:rFonts w:cs="Times New Roman"/>
      <w:vertAlign w:val="superscript"/>
    </w:rPr>
  </w:style>
  <w:style w:type="paragraph" w:styleId="29">
    <w:name w:val="Body Text 2"/>
    <w:basedOn w:val="a"/>
    <w:link w:val="2a"/>
    <w:uiPriority w:val="99"/>
    <w:rsid w:val="000C7DAB"/>
    <w:pPr>
      <w:spacing w:after="120" w:line="480" w:lineRule="auto"/>
    </w:pPr>
    <w:rPr>
      <w:rFonts w:ascii="Calibri" w:eastAsia="Times New Roman" w:hAnsi="Calibri" w:cs="Times New Roman"/>
    </w:rPr>
  </w:style>
  <w:style w:type="character" w:customStyle="1" w:styleId="2a">
    <w:name w:val="Основной текст 2 Знак"/>
    <w:basedOn w:val="a0"/>
    <w:link w:val="29"/>
    <w:uiPriority w:val="99"/>
    <w:rsid w:val="000C7DAB"/>
    <w:rPr>
      <w:rFonts w:ascii="Calibri" w:eastAsia="Times New Roman" w:hAnsi="Calibri" w:cs="Times New Roman"/>
    </w:rPr>
  </w:style>
  <w:style w:type="paragraph" w:styleId="39">
    <w:name w:val="Body Text 3"/>
    <w:basedOn w:val="a"/>
    <w:link w:val="3a"/>
    <w:rsid w:val="000C7DAB"/>
    <w:pPr>
      <w:spacing w:after="120" w:line="276" w:lineRule="auto"/>
    </w:pPr>
    <w:rPr>
      <w:rFonts w:ascii="Calibri" w:eastAsia="Times New Roman" w:hAnsi="Calibri" w:cs="Times New Roman"/>
      <w:sz w:val="16"/>
      <w:szCs w:val="16"/>
    </w:rPr>
  </w:style>
  <w:style w:type="character" w:customStyle="1" w:styleId="3a">
    <w:name w:val="Основной текст 3 Знак"/>
    <w:basedOn w:val="a0"/>
    <w:link w:val="39"/>
    <w:rsid w:val="000C7DAB"/>
    <w:rPr>
      <w:rFonts w:ascii="Calibri" w:eastAsia="Times New Roman" w:hAnsi="Calibri" w:cs="Times New Roman"/>
      <w:sz w:val="16"/>
      <w:szCs w:val="16"/>
    </w:rPr>
  </w:style>
  <w:style w:type="paragraph" w:styleId="affc">
    <w:name w:val="caption"/>
    <w:basedOn w:val="a"/>
    <w:qFormat/>
    <w:rsid w:val="000C7DAB"/>
    <w:pPr>
      <w:jc w:val="center"/>
    </w:pPr>
    <w:rPr>
      <w:rFonts w:ascii="Times New Roman" w:eastAsia="Calibri" w:hAnsi="Times New Roman" w:cs="Times New Roman"/>
      <w:b/>
      <w:sz w:val="28"/>
      <w:szCs w:val="20"/>
      <w:lang w:eastAsia="ru-RU"/>
    </w:rPr>
  </w:style>
  <w:style w:type="paragraph" w:customStyle="1" w:styleId="3b">
    <w:name w:val="Основной текст3"/>
    <w:basedOn w:val="a"/>
    <w:rsid w:val="000C7DAB"/>
    <w:pPr>
      <w:shd w:val="clear" w:color="auto" w:fill="FFFFFF"/>
      <w:spacing w:before="300" w:line="322" w:lineRule="exact"/>
      <w:jc w:val="both"/>
    </w:pPr>
    <w:rPr>
      <w:rFonts w:ascii="Times New Roman" w:eastAsia="Calibri" w:hAnsi="Times New Roman" w:cs="Times New Roman"/>
      <w:sz w:val="26"/>
      <w:szCs w:val="26"/>
    </w:rPr>
  </w:style>
  <w:style w:type="character" w:customStyle="1" w:styleId="affd">
    <w:name w:val="Основной текст + Полужирный"/>
    <w:basedOn w:val="aff3"/>
    <w:rsid w:val="000C7DAB"/>
    <w:rPr>
      <w:rFonts w:ascii="Times New Roman" w:hAnsi="Times New Roman" w:cs="Times New Roman"/>
      <w:b/>
      <w:bCs/>
      <w:sz w:val="26"/>
      <w:szCs w:val="26"/>
      <w:shd w:val="clear" w:color="auto" w:fill="FFFFFF"/>
    </w:rPr>
  </w:style>
  <w:style w:type="paragraph" w:customStyle="1" w:styleId="1a">
    <w:name w:val="Основной текст1"/>
    <w:basedOn w:val="a"/>
    <w:rsid w:val="000C7DAB"/>
    <w:pPr>
      <w:shd w:val="clear" w:color="auto" w:fill="FFFFFF"/>
      <w:spacing w:line="230" w:lineRule="exact"/>
      <w:jc w:val="right"/>
    </w:pPr>
    <w:rPr>
      <w:rFonts w:ascii="Lucida Sans Unicode" w:eastAsia="Times New Roman" w:hAnsi="Lucida Sans Unicode" w:cs="Lucida Sans Unicode"/>
      <w:sz w:val="17"/>
      <w:szCs w:val="17"/>
    </w:rPr>
  </w:style>
  <w:style w:type="paragraph" w:customStyle="1" w:styleId="Style2">
    <w:name w:val="Style2"/>
    <w:basedOn w:val="a"/>
    <w:rsid w:val="000C7DAB"/>
    <w:pPr>
      <w:widowControl w:val="0"/>
      <w:autoSpaceDE w:val="0"/>
      <w:autoSpaceDN w:val="0"/>
      <w:adjustRightInd w:val="0"/>
      <w:spacing w:line="214" w:lineRule="exact"/>
      <w:ind w:firstLine="346"/>
      <w:jc w:val="both"/>
    </w:pPr>
    <w:rPr>
      <w:rFonts w:ascii="Tahoma" w:eastAsia="Calibri" w:hAnsi="Tahoma" w:cs="Times New Roman"/>
      <w:sz w:val="24"/>
      <w:szCs w:val="24"/>
      <w:lang w:eastAsia="ru-RU"/>
    </w:rPr>
  </w:style>
  <w:style w:type="paragraph" w:customStyle="1" w:styleId="Style30">
    <w:name w:val="Style30"/>
    <w:basedOn w:val="a"/>
    <w:rsid w:val="000C7DAB"/>
    <w:pPr>
      <w:widowControl w:val="0"/>
      <w:autoSpaceDE w:val="0"/>
      <w:autoSpaceDN w:val="0"/>
      <w:adjustRightInd w:val="0"/>
      <w:spacing w:line="211" w:lineRule="exact"/>
      <w:ind w:firstLine="346"/>
      <w:jc w:val="both"/>
    </w:pPr>
    <w:rPr>
      <w:rFonts w:ascii="Tahoma" w:eastAsia="Calibri" w:hAnsi="Tahoma" w:cs="Times New Roman"/>
      <w:sz w:val="24"/>
      <w:szCs w:val="24"/>
      <w:lang w:eastAsia="ru-RU"/>
    </w:rPr>
  </w:style>
  <w:style w:type="character" w:customStyle="1" w:styleId="FontStyle63">
    <w:name w:val="Font Style63"/>
    <w:basedOn w:val="a0"/>
    <w:rsid w:val="000C7DAB"/>
    <w:rPr>
      <w:rFonts w:ascii="Times New Roman" w:hAnsi="Times New Roman" w:cs="Times New Roman"/>
      <w:sz w:val="22"/>
      <w:szCs w:val="22"/>
    </w:rPr>
  </w:style>
  <w:style w:type="paragraph" w:customStyle="1" w:styleId="Style3">
    <w:name w:val="Style3"/>
    <w:basedOn w:val="a"/>
    <w:rsid w:val="000C7DAB"/>
    <w:pPr>
      <w:widowControl w:val="0"/>
      <w:autoSpaceDE w:val="0"/>
      <w:autoSpaceDN w:val="0"/>
      <w:adjustRightInd w:val="0"/>
      <w:spacing w:line="326" w:lineRule="exact"/>
      <w:ind w:hanging="322"/>
    </w:pPr>
    <w:rPr>
      <w:rFonts w:ascii="Times New Roman" w:eastAsia="Calibri" w:hAnsi="Times New Roman" w:cs="Times New Roman"/>
      <w:sz w:val="24"/>
      <w:szCs w:val="24"/>
      <w:lang w:eastAsia="ru-RU"/>
    </w:rPr>
  </w:style>
  <w:style w:type="paragraph" w:customStyle="1" w:styleId="Style4">
    <w:name w:val="Style4"/>
    <w:basedOn w:val="a"/>
    <w:rsid w:val="000C7DAB"/>
    <w:pPr>
      <w:widowControl w:val="0"/>
      <w:autoSpaceDE w:val="0"/>
      <w:autoSpaceDN w:val="0"/>
      <w:adjustRightInd w:val="0"/>
    </w:pPr>
    <w:rPr>
      <w:rFonts w:ascii="Times New Roman" w:eastAsia="Calibri" w:hAnsi="Times New Roman" w:cs="Times New Roman"/>
      <w:sz w:val="24"/>
      <w:szCs w:val="24"/>
      <w:lang w:eastAsia="ru-RU"/>
    </w:rPr>
  </w:style>
  <w:style w:type="paragraph" w:customStyle="1" w:styleId="Style5">
    <w:name w:val="Style5"/>
    <w:basedOn w:val="a"/>
    <w:rsid w:val="000C7DAB"/>
    <w:pPr>
      <w:widowControl w:val="0"/>
      <w:autoSpaceDE w:val="0"/>
      <w:autoSpaceDN w:val="0"/>
      <w:adjustRightInd w:val="0"/>
      <w:spacing w:line="326" w:lineRule="exact"/>
      <w:ind w:hanging="346"/>
    </w:pPr>
    <w:rPr>
      <w:rFonts w:ascii="Times New Roman" w:eastAsia="Calibri" w:hAnsi="Times New Roman" w:cs="Times New Roman"/>
      <w:sz w:val="24"/>
      <w:szCs w:val="24"/>
      <w:lang w:eastAsia="ru-RU"/>
    </w:rPr>
  </w:style>
  <w:style w:type="paragraph" w:customStyle="1" w:styleId="Style6">
    <w:name w:val="Style6"/>
    <w:basedOn w:val="a"/>
    <w:rsid w:val="000C7DAB"/>
    <w:pPr>
      <w:widowControl w:val="0"/>
      <w:autoSpaceDE w:val="0"/>
      <w:autoSpaceDN w:val="0"/>
      <w:adjustRightInd w:val="0"/>
      <w:spacing w:line="326" w:lineRule="exact"/>
    </w:pPr>
    <w:rPr>
      <w:rFonts w:ascii="Times New Roman" w:eastAsia="Calibri" w:hAnsi="Times New Roman" w:cs="Times New Roman"/>
      <w:sz w:val="24"/>
      <w:szCs w:val="24"/>
      <w:lang w:eastAsia="ru-RU"/>
    </w:rPr>
  </w:style>
  <w:style w:type="paragraph" w:customStyle="1" w:styleId="Style7">
    <w:name w:val="Style7"/>
    <w:basedOn w:val="a"/>
    <w:rsid w:val="000C7DAB"/>
    <w:pPr>
      <w:widowControl w:val="0"/>
      <w:autoSpaceDE w:val="0"/>
      <w:autoSpaceDN w:val="0"/>
      <w:adjustRightInd w:val="0"/>
    </w:pPr>
    <w:rPr>
      <w:rFonts w:ascii="Times New Roman" w:eastAsia="Calibri" w:hAnsi="Times New Roman" w:cs="Times New Roman"/>
      <w:sz w:val="24"/>
      <w:szCs w:val="24"/>
      <w:lang w:eastAsia="ru-RU"/>
    </w:rPr>
  </w:style>
  <w:style w:type="character" w:customStyle="1" w:styleId="FontStyle13">
    <w:name w:val="Font Style13"/>
    <w:basedOn w:val="a0"/>
    <w:rsid w:val="000C7DAB"/>
    <w:rPr>
      <w:rFonts w:ascii="Times New Roman" w:hAnsi="Times New Roman" w:cs="Times New Roman"/>
      <w:sz w:val="26"/>
      <w:szCs w:val="26"/>
    </w:rPr>
  </w:style>
  <w:style w:type="paragraph" w:styleId="affe">
    <w:name w:val="Block Text"/>
    <w:basedOn w:val="a"/>
    <w:rsid w:val="000C7DAB"/>
    <w:pPr>
      <w:ind w:left="2992" w:right="2981"/>
      <w:jc w:val="both"/>
    </w:pPr>
    <w:rPr>
      <w:rFonts w:ascii="Arial" w:eastAsia="Calibri" w:hAnsi="Arial" w:cs="Times New Roman"/>
      <w:sz w:val="18"/>
      <w:szCs w:val="24"/>
      <w:lang w:eastAsia="ru-RU"/>
    </w:rPr>
  </w:style>
  <w:style w:type="paragraph" w:customStyle="1" w:styleId="u">
    <w:name w:val="u"/>
    <w:basedOn w:val="a"/>
    <w:rsid w:val="000C7DAB"/>
    <w:pPr>
      <w:ind w:firstLine="520"/>
      <w:jc w:val="both"/>
    </w:pPr>
    <w:rPr>
      <w:rFonts w:ascii="Times New Roman" w:eastAsia="Calibri" w:hAnsi="Times New Roman" w:cs="Times New Roman"/>
      <w:sz w:val="24"/>
      <w:szCs w:val="24"/>
      <w:lang w:eastAsia="ru-RU"/>
    </w:rPr>
  </w:style>
  <w:style w:type="character" w:customStyle="1" w:styleId="311">
    <w:name w:val="Заголовок 3 Знак1"/>
    <w:aliases w:val="Обычный 2 Знак1"/>
    <w:rsid w:val="000C7DAB"/>
    <w:rPr>
      <w:rFonts w:ascii="Arial" w:hAnsi="Arial"/>
      <w:b/>
      <w:sz w:val="26"/>
    </w:rPr>
  </w:style>
  <w:style w:type="paragraph" w:customStyle="1" w:styleId="afff">
    <w:name w:val="Знак"/>
    <w:basedOn w:val="a"/>
    <w:rsid w:val="000C7DAB"/>
    <w:pPr>
      <w:spacing w:after="160" w:line="240" w:lineRule="exact"/>
    </w:pPr>
    <w:rPr>
      <w:rFonts w:ascii="Verdana" w:eastAsia="Calibri" w:hAnsi="Verdana" w:cs="Times New Roman"/>
      <w:sz w:val="20"/>
      <w:szCs w:val="20"/>
      <w:lang w:val="en-US"/>
    </w:rPr>
  </w:style>
  <w:style w:type="paragraph" w:customStyle="1" w:styleId="msonospacing0">
    <w:name w:val="msonospacing"/>
    <w:rsid w:val="000C7DAB"/>
    <w:rPr>
      <w:rFonts w:ascii="Times New Roman" w:eastAsia="Calibri" w:hAnsi="Times New Roman" w:cs="Times New Roman"/>
    </w:rPr>
  </w:style>
  <w:style w:type="paragraph" w:styleId="1b">
    <w:name w:val="toc 1"/>
    <w:basedOn w:val="a"/>
    <w:next w:val="a"/>
    <w:autoRedefine/>
    <w:uiPriority w:val="39"/>
    <w:qFormat/>
    <w:rsid w:val="000C7DAB"/>
    <w:pPr>
      <w:tabs>
        <w:tab w:val="left" w:pos="480"/>
        <w:tab w:val="right" w:leader="dot" w:pos="9356"/>
      </w:tabs>
      <w:jc w:val="both"/>
    </w:pPr>
    <w:rPr>
      <w:rFonts w:ascii="Cambria" w:eastAsia="Times New Roman" w:hAnsi="Cambria" w:cs="Times New Roman"/>
      <w:b/>
      <w:sz w:val="24"/>
      <w:szCs w:val="24"/>
      <w:lang w:eastAsia="ru-RU"/>
    </w:rPr>
  </w:style>
  <w:style w:type="paragraph" w:styleId="2b">
    <w:name w:val="toc 2"/>
    <w:basedOn w:val="a"/>
    <w:next w:val="a"/>
    <w:autoRedefine/>
    <w:uiPriority w:val="39"/>
    <w:qFormat/>
    <w:rsid w:val="000C7DAB"/>
    <w:pPr>
      <w:tabs>
        <w:tab w:val="left" w:pos="1068"/>
        <w:tab w:val="left" w:pos="1200"/>
        <w:tab w:val="left" w:pos="1985"/>
        <w:tab w:val="right" w:leader="dot" w:pos="9356"/>
      </w:tabs>
      <w:ind w:firstLine="327"/>
      <w:jc w:val="both"/>
    </w:pPr>
    <w:rPr>
      <w:rFonts w:ascii="Cambria" w:eastAsia="Times New Roman" w:hAnsi="Cambria" w:cs="Times New Roman"/>
      <w:b/>
      <w:lang w:eastAsia="ru-RU"/>
    </w:rPr>
  </w:style>
  <w:style w:type="paragraph" w:customStyle="1" w:styleId="afff0">
    <w:name w:val="Основной"/>
    <w:basedOn w:val="a"/>
    <w:link w:val="afff1"/>
    <w:rsid w:val="000C7DAB"/>
    <w:pPr>
      <w:autoSpaceDE w:val="0"/>
      <w:autoSpaceDN w:val="0"/>
      <w:adjustRightInd w:val="0"/>
      <w:spacing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afff2">
    <w:name w:val="Буллит"/>
    <w:basedOn w:val="afff0"/>
    <w:link w:val="afff3"/>
    <w:rsid w:val="000C7DAB"/>
    <w:pPr>
      <w:ind w:firstLine="244"/>
    </w:pPr>
  </w:style>
  <w:style w:type="character" w:customStyle="1" w:styleId="afff1">
    <w:name w:val="Основной Знак"/>
    <w:link w:val="afff0"/>
    <w:rsid w:val="000C7DAB"/>
    <w:rPr>
      <w:rFonts w:ascii="NewtonCSanPin" w:eastAsia="Times New Roman" w:hAnsi="NewtonCSanPin" w:cs="Times New Roman"/>
      <w:color w:val="000000"/>
      <w:sz w:val="21"/>
      <w:szCs w:val="21"/>
    </w:rPr>
  </w:style>
  <w:style w:type="character" w:customStyle="1" w:styleId="afff3">
    <w:name w:val="Буллит Знак"/>
    <w:basedOn w:val="afff1"/>
    <w:link w:val="afff2"/>
    <w:rsid w:val="000C7DAB"/>
    <w:rPr>
      <w:rFonts w:ascii="NewtonCSanPin" w:eastAsia="Times New Roman" w:hAnsi="NewtonCSanPin" w:cs="Times New Roman"/>
      <w:color w:val="000000"/>
      <w:sz w:val="21"/>
      <w:szCs w:val="21"/>
    </w:rPr>
  </w:style>
  <w:style w:type="paragraph" w:customStyle="1" w:styleId="45">
    <w:name w:val="Заг 4"/>
    <w:basedOn w:val="a"/>
    <w:rsid w:val="000C7DAB"/>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0C7DAB"/>
    <w:pPr>
      <w:numPr>
        <w:numId w:val="1"/>
      </w:numPr>
      <w:spacing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8">
    <w:name w:val="Основной текст8"/>
    <w:basedOn w:val="a"/>
    <w:rsid w:val="000C7DAB"/>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character" w:customStyle="1" w:styleId="a9">
    <w:name w:val="Обычный (веб) Знак"/>
    <w:aliases w:val="Normal (Web) Char Знак"/>
    <w:link w:val="a8"/>
    <w:uiPriority w:val="99"/>
    <w:rsid w:val="000C7DAB"/>
    <w:rPr>
      <w:rFonts w:ascii="Times New Roman" w:eastAsia="Times New Roman" w:hAnsi="Times New Roman" w:cs="Times New Roman"/>
      <w:sz w:val="24"/>
      <w:szCs w:val="24"/>
      <w:lang w:eastAsia="ru-RU"/>
    </w:rPr>
  </w:style>
  <w:style w:type="paragraph" w:customStyle="1" w:styleId="afff4">
    <w:name w:val="Подзаг"/>
    <w:basedOn w:val="afff0"/>
    <w:rsid w:val="000C7DAB"/>
    <w:pPr>
      <w:spacing w:before="113" w:after="28"/>
      <w:jc w:val="center"/>
    </w:pPr>
    <w:rPr>
      <w:b/>
      <w:bCs/>
      <w:i/>
      <w:iCs/>
    </w:rPr>
  </w:style>
  <w:style w:type="paragraph" w:customStyle="1" w:styleId="afff5">
    <w:name w:val="Сноска"/>
    <w:basedOn w:val="afff0"/>
    <w:rsid w:val="000C7DAB"/>
    <w:pPr>
      <w:spacing w:line="174" w:lineRule="atLeast"/>
    </w:pPr>
    <w:rPr>
      <w:sz w:val="17"/>
      <w:szCs w:val="17"/>
    </w:rPr>
  </w:style>
  <w:style w:type="character" w:customStyle="1" w:styleId="1c">
    <w:name w:val="Сноска1"/>
    <w:rsid w:val="000C7DAB"/>
    <w:rPr>
      <w:rFonts w:ascii="Times New Roman" w:hAnsi="Times New Roman" w:cs="Times New Roman"/>
      <w:vertAlign w:val="superscript"/>
    </w:rPr>
  </w:style>
  <w:style w:type="character" w:customStyle="1" w:styleId="file">
    <w:name w:val="file"/>
    <w:basedOn w:val="a0"/>
    <w:rsid w:val="000C7DAB"/>
  </w:style>
  <w:style w:type="character" w:styleId="afff6">
    <w:name w:val="FollowedHyperlink"/>
    <w:basedOn w:val="a0"/>
    <w:uiPriority w:val="99"/>
    <w:unhideWhenUsed/>
    <w:rsid w:val="000C7DAB"/>
    <w:rPr>
      <w:color w:val="800080"/>
      <w:u w:val="single"/>
    </w:rPr>
  </w:style>
  <w:style w:type="paragraph" w:customStyle="1" w:styleId="c21">
    <w:name w:val="c2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1">
    <w:name w:val="c3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8">
    <w:name w:val="c18"/>
    <w:basedOn w:val="a0"/>
    <w:rsid w:val="000C7DAB"/>
  </w:style>
  <w:style w:type="paragraph" w:customStyle="1" w:styleId="c32">
    <w:name w:val="c32"/>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C7DAB"/>
  </w:style>
  <w:style w:type="paragraph" w:customStyle="1" w:styleId="c27">
    <w:name w:val="c27"/>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3">
    <w:name w:val="c23"/>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excerpt">
    <w:name w:val="search-excerpt"/>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d">
    <w:name w:val="Заголовок №1_"/>
    <w:basedOn w:val="a0"/>
    <w:link w:val="1e"/>
    <w:rsid w:val="000C7DAB"/>
    <w:rPr>
      <w:rFonts w:ascii="Times New Roman" w:eastAsia="Times New Roman" w:hAnsi="Times New Roman"/>
      <w:b/>
      <w:bCs/>
      <w:i/>
      <w:iCs/>
      <w:sz w:val="36"/>
      <w:szCs w:val="36"/>
      <w:shd w:val="clear" w:color="auto" w:fill="FFFFFF"/>
    </w:rPr>
  </w:style>
  <w:style w:type="paragraph" w:customStyle="1" w:styleId="1e">
    <w:name w:val="Заголовок №1"/>
    <w:basedOn w:val="a"/>
    <w:link w:val="1d"/>
    <w:rsid w:val="000C7DAB"/>
    <w:pPr>
      <w:widowControl w:val="0"/>
      <w:shd w:val="clear" w:color="auto" w:fill="FFFFFF"/>
      <w:spacing w:after="480" w:line="0" w:lineRule="atLeast"/>
      <w:ind w:hanging="1720"/>
      <w:jc w:val="center"/>
      <w:outlineLvl w:val="0"/>
    </w:pPr>
    <w:rPr>
      <w:rFonts w:ascii="Times New Roman" w:eastAsia="Times New Roman" w:hAnsi="Times New Roman"/>
      <w:b/>
      <w:bCs/>
      <w:i/>
      <w:iCs/>
      <w:sz w:val="36"/>
      <w:szCs w:val="36"/>
    </w:rPr>
  </w:style>
  <w:style w:type="character" w:customStyle="1" w:styleId="afff7">
    <w:name w:val="Основной текст + Полужирный;Курсив"/>
    <w:basedOn w:val="aff3"/>
    <w:rsid w:val="000C7DAB"/>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ru-RU" w:eastAsia="ru-RU" w:bidi="ru-RU"/>
    </w:rPr>
  </w:style>
  <w:style w:type="character" w:customStyle="1" w:styleId="2c">
    <w:name w:val="Подпись к таблице (2)_"/>
    <w:basedOn w:val="a0"/>
    <w:link w:val="2d"/>
    <w:rsid w:val="000C7DAB"/>
    <w:rPr>
      <w:rFonts w:ascii="Times New Roman" w:eastAsia="Times New Roman" w:hAnsi="Times New Roman"/>
      <w:b/>
      <w:bCs/>
      <w:i/>
      <w:iCs/>
      <w:sz w:val="26"/>
      <w:szCs w:val="26"/>
      <w:shd w:val="clear" w:color="auto" w:fill="FFFFFF"/>
    </w:rPr>
  </w:style>
  <w:style w:type="character" w:customStyle="1" w:styleId="-1pt">
    <w:name w:val="Основной текст + Интервал -1 pt"/>
    <w:basedOn w:val="aff3"/>
    <w:rsid w:val="000C7DAB"/>
    <w:rPr>
      <w:rFonts w:ascii="Times New Roman" w:eastAsia="Times New Roman" w:hAnsi="Times New Roman" w:cs="Times New Roman"/>
      <w:b w:val="0"/>
      <w:bCs w:val="0"/>
      <w:i w:val="0"/>
      <w:iCs w:val="0"/>
      <w:smallCaps w:val="0"/>
      <w:strike w:val="0"/>
      <w:color w:val="000000"/>
      <w:spacing w:val="-30"/>
      <w:w w:val="100"/>
      <w:position w:val="0"/>
      <w:sz w:val="26"/>
      <w:szCs w:val="26"/>
      <w:u w:val="none"/>
      <w:shd w:val="clear" w:color="auto" w:fill="FFFFFF"/>
      <w:lang w:val="ru-RU" w:eastAsia="ru-RU" w:bidi="ru-RU"/>
    </w:rPr>
  </w:style>
  <w:style w:type="paragraph" w:customStyle="1" w:styleId="2d">
    <w:name w:val="Подпись к таблице (2)"/>
    <w:basedOn w:val="a"/>
    <w:link w:val="2c"/>
    <w:rsid w:val="000C7DAB"/>
    <w:pPr>
      <w:widowControl w:val="0"/>
      <w:shd w:val="clear" w:color="auto" w:fill="FFFFFF"/>
      <w:spacing w:line="0" w:lineRule="atLeast"/>
    </w:pPr>
    <w:rPr>
      <w:rFonts w:ascii="Times New Roman" w:eastAsia="Times New Roman" w:hAnsi="Times New Roman"/>
      <w:b/>
      <w:bCs/>
      <w:i/>
      <w:iCs/>
      <w:sz w:val="26"/>
      <w:szCs w:val="26"/>
    </w:rPr>
  </w:style>
  <w:style w:type="character" w:customStyle="1" w:styleId="afff8">
    <w:name w:val="Подпись к таблице_"/>
    <w:basedOn w:val="a0"/>
    <w:link w:val="afff9"/>
    <w:rsid w:val="000C7DAB"/>
    <w:rPr>
      <w:rFonts w:ascii="Times New Roman" w:eastAsia="Times New Roman" w:hAnsi="Times New Roman"/>
      <w:sz w:val="26"/>
      <w:szCs w:val="26"/>
      <w:shd w:val="clear" w:color="auto" w:fill="FFFFFF"/>
    </w:rPr>
  </w:style>
  <w:style w:type="character" w:customStyle="1" w:styleId="15pt">
    <w:name w:val="Подпись к таблице + 15 pt;Полужирный"/>
    <w:basedOn w:val="afff8"/>
    <w:rsid w:val="000C7DAB"/>
    <w:rPr>
      <w:rFonts w:ascii="Times New Roman" w:eastAsia="Times New Roman" w:hAnsi="Times New Roman"/>
      <w:b/>
      <w:bCs/>
      <w:color w:val="000000"/>
      <w:spacing w:val="0"/>
      <w:w w:val="100"/>
      <w:position w:val="0"/>
      <w:sz w:val="30"/>
      <w:szCs w:val="30"/>
      <w:shd w:val="clear" w:color="auto" w:fill="FFFFFF"/>
      <w:lang w:val="ru-RU" w:eastAsia="ru-RU" w:bidi="ru-RU"/>
    </w:rPr>
  </w:style>
  <w:style w:type="paragraph" w:customStyle="1" w:styleId="afff9">
    <w:name w:val="Подпись к таблице"/>
    <w:basedOn w:val="a"/>
    <w:link w:val="afff8"/>
    <w:rsid w:val="000C7DAB"/>
    <w:pPr>
      <w:widowControl w:val="0"/>
      <w:shd w:val="clear" w:color="auto" w:fill="FFFFFF"/>
      <w:spacing w:line="0" w:lineRule="atLeast"/>
    </w:pPr>
    <w:rPr>
      <w:rFonts w:ascii="Times New Roman" w:eastAsia="Times New Roman" w:hAnsi="Times New Roman"/>
      <w:sz w:val="26"/>
      <w:szCs w:val="26"/>
    </w:rPr>
  </w:style>
  <w:style w:type="paragraph" w:customStyle="1" w:styleId="c10">
    <w:name w:val="c1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2">
    <w:name w:val="c22"/>
    <w:basedOn w:val="a0"/>
    <w:rsid w:val="000C7DAB"/>
  </w:style>
  <w:style w:type="paragraph" w:customStyle="1" w:styleId="c7">
    <w:name w:val="c7"/>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
    <w:name w:val="c3"/>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9">
    <w:name w:val="c19"/>
    <w:basedOn w:val="a0"/>
    <w:rsid w:val="000C7DAB"/>
  </w:style>
  <w:style w:type="character" w:customStyle="1" w:styleId="c53">
    <w:name w:val="c53"/>
    <w:basedOn w:val="a0"/>
    <w:rsid w:val="000C7DAB"/>
  </w:style>
  <w:style w:type="paragraph" w:customStyle="1" w:styleId="c25">
    <w:name w:val="c25"/>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0">
    <w:name w:val="c2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3">
    <w:name w:val="c33"/>
    <w:basedOn w:val="a0"/>
    <w:rsid w:val="000C7DAB"/>
  </w:style>
  <w:style w:type="character" w:customStyle="1" w:styleId="c8">
    <w:name w:val="c8"/>
    <w:basedOn w:val="a0"/>
    <w:uiPriority w:val="99"/>
    <w:rsid w:val="000C7DAB"/>
  </w:style>
  <w:style w:type="character" w:customStyle="1" w:styleId="c9">
    <w:name w:val="c9"/>
    <w:basedOn w:val="a0"/>
    <w:rsid w:val="000C7DAB"/>
  </w:style>
  <w:style w:type="paragraph" w:customStyle="1" w:styleId="c70">
    <w:name w:val="c7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4">
    <w:name w:val="c24"/>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1">
    <w:name w:val="c4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6">
    <w:name w:val="c66"/>
    <w:basedOn w:val="a0"/>
    <w:rsid w:val="000C7DAB"/>
  </w:style>
  <w:style w:type="character" w:customStyle="1" w:styleId="c35">
    <w:name w:val="c35"/>
    <w:basedOn w:val="a0"/>
    <w:rsid w:val="000C7DAB"/>
  </w:style>
  <w:style w:type="character" w:customStyle="1" w:styleId="c28">
    <w:name w:val="c28"/>
    <w:basedOn w:val="a0"/>
    <w:rsid w:val="000C7DAB"/>
  </w:style>
  <w:style w:type="character" w:customStyle="1" w:styleId="c45">
    <w:name w:val="c45"/>
    <w:basedOn w:val="a0"/>
    <w:rsid w:val="000C7DAB"/>
  </w:style>
  <w:style w:type="paragraph" w:customStyle="1" w:styleId="western">
    <w:name w:val="western"/>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211">
    <w:name w:val="Основной текст с отступом 21"/>
    <w:basedOn w:val="a"/>
    <w:rsid w:val="000C7DAB"/>
    <w:pPr>
      <w:widowControl w:val="0"/>
      <w:suppressAutoHyphens/>
      <w:spacing w:after="120" w:line="480" w:lineRule="auto"/>
      <w:ind w:left="283"/>
    </w:pPr>
    <w:rPr>
      <w:rFonts w:ascii="Times New Roman" w:eastAsia="Lucida Sans Unicode" w:hAnsi="Times New Roman" w:cs="Tahoma"/>
      <w:kern w:val="1"/>
      <w:sz w:val="24"/>
      <w:szCs w:val="24"/>
      <w:lang w:eastAsia="hi-IN" w:bidi="hi-IN"/>
    </w:rPr>
  </w:style>
  <w:style w:type="paragraph" w:customStyle="1" w:styleId="afffa">
    <w:name w:val="Содержимое таблицы"/>
    <w:basedOn w:val="a"/>
    <w:rsid w:val="000C7DAB"/>
    <w:pPr>
      <w:widowControl w:val="0"/>
      <w:suppressLineNumbers/>
      <w:suppressAutoHyphens/>
    </w:pPr>
    <w:rPr>
      <w:rFonts w:ascii="Times New Roman" w:eastAsia="Lucida Sans Unicode" w:hAnsi="Times New Roman" w:cs="Tahoma"/>
      <w:kern w:val="1"/>
      <w:sz w:val="24"/>
      <w:szCs w:val="24"/>
      <w:lang w:eastAsia="hi-IN" w:bidi="hi-IN"/>
    </w:rPr>
  </w:style>
  <w:style w:type="paragraph" w:customStyle="1" w:styleId="2e">
    <w:name w:val="Абзац списка2"/>
    <w:basedOn w:val="a"/>
    <w:rsid w:val="000C7DAB"/>
    <w:pPr>
      <w:spacing w:after="200" w:line="276" w:lineRule="auto"/>
      <w:ind w:left="720"/>
    </w:pPr>
    <w:rPr>
      <w:rFonts w:ascii="Calibri" w:eastAsia="Times New Roman" w:hAnsi="Calibri" w:cs="Times New Roman"/>
      <w:kern w:val="1"/>
      <w:lang w:eastAsia="ar-SA"/>
    </w:rPr>
  </w:style>
  <w:style w:type="paragraph" w:customStyle="1" w:styleId="80">
    <w:name w:val="заголовок 8"/>
    <w:basedOn w:val="a"/>
    <w:next w:val="a"/>
    <w:rsid w:val="000C7DAB"/>
    <w:pPr>
      <w:keepNext/>
      <w:autoSpaceDE w:val="0"/>
    </w:pPr>
    <w:rPr>
      <w:rFonts w:ascii="Times New Roman" w:eastAsia="Times New Roman" w:hAnsi="Times New Roman" w:cs="Times New Roman"/>
      <w:i/>
      <w:iCs/>
      <w:kern w:val="1"/>
      <w:sz w:val="24"/>
      <w:szCs w:val="24"/>
      <w:lang w:eastAsia="ar-SA"/>
    </w:rPr>
  </w:style>
  <w:style w:type="paragraph" w:customStyle="1" w:styleId="afffb">
    <w:name w:val="[Основной абзац]"/>
    <w:basedOn w:val="a"/>
    <w:rsid w:val="000C7DAB"/>
    <w:pPr>
      <w:autoSpaceDE w:val="0"/>
      <w:spacing w:line="288" w:lineRule="auto"/>
      <w:textAlignment w:val="center"/>
    </w:pPr>
    <w:rPr>
      <w:rFonts w:ascii="Times New Roman" w:eastAsia="Calibri" w:hAnsi="Times New Roman" w:cs="Times New Roman"/>
      <w:color w:val="000000"/>
      <w:kern w:val="1"/>
      <w:sz w:val="24"/>
      <w:szCs w:val="24"/>
      <w:lang w:eastAsia="ar-SA"/>
    </w:rPr>
  </w:style>
  <w:style w:type="character" w:customStyle="1" w:styleId="c5">
    <w:name w:val="c5"/>
    <w:basedOn w:val="a0"/>
    <w:rsid w:val="000C7DAB"/>
  </w:style>
  <w:style w:type="character" w:customStyle="1" w:styleId="af6">
    <w:name w:val="Без интервала Знак"/>
    <w:basedOn w:val="a0"/>
    <w:link w:val="af5"/>
    <w:uiPriority w:val="1"/>
    <w:rsid w:val="000C7DAB"/>
    <w:rPr>
      <w:rFonts w:ascii="Calibri" w:eastAsia="Times New Roman" w:hAnsi="Calibri" w:cs="Calibri"/>
    </w:rPr>
  </w:style>
  <w:style w:type="character" w:customStyle="1" w:styleId="1f">
    <w:name w:val="Основной текст + Полужирный1"/>
    <w:aliases w:val="Курсив2"/>
    <w:uiPriority w:val="99"/>
    <w:rsid w:val="000C7DAB"/>
    <w:rPr>
      <w:rFonts w:ascii="Times New Roman" w:hAnsi="Times New Roman" w:cs="Times New Roman"/>
      <w:b/>
      <w:bCs/>
      <w:sz w:val="20"/>
      <w:szCs w:val="20"/>
    </w:rPr>
  </w:style>
  <w:style w:type="paragraph" w:customStyle="1" w:styleId="c12">
    <w:name w:val="c12"/>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
    <w:name w:val="c6"/>
    <w:basedOn w:val="a0"/>
    <w:rsid w:val="000C7DAB"/>
  </w:style>
  <w:style w:type="character" w:customStyle="1" w:styleId="2f">
    <w:name w:val="Заголовок №2_"/>
    <w:basedOn w:val="a0"/>
    <w:link w:val="2f0"/>
    <w:rsid w:val="000C7DAB"/>
    <w:rPr>
      <w:rFonts w:ascii="Times New Roman" w:eastAsia="Times New Roman" w:hAnsi="Times New Roman"/>
      <w:spacing w:val="3"/>
      <w:sz w:val="21"/>
      <w:szCs w:val="21"/>
      <w:shd w:val="clear" w:color="auto" w:fill="FFFFFF"/>
    </w:rPr>
  </w:style>
  <w:style w:type="paragraph" w:customStyle="1" w:styleId="2f0">
    <w:name w:val="Заголовок №2"/>
    <w:basedOn w:val="a"/>
    <w:link w:val="2f"/>
    <w:rsid w:val="000C7DAB"/>
    <w:pPr>
      <w:widowControl w:val="0"/>
      <w:shd w:val="clear" w:color="auto" w:fill="FFFFFF"/>
      <w:spacing w:line="274" w:lineRule="exact"/>
      <w:outlineLvl w:val="1"/>
    </w:pPr>
    <w:rPr>
      <w:rFonts w:ascii="Times New Roman" w:eastAsia="Times New Roman" w:hAnsi="Times New Roman"/>
      <w:spacing w:val="3"/>
      <w:sz w:val="21"/>
      <w:szCs w:val="21"/>
    </w:rPr>
  </w:style>
  <w:style w:type="character" w:customStyle="1" w:styleId="0pt">
    <w:name w:val="Основной текст + Курсив;Интервал 0 pt"/>
    <w:basedOn w:val="aff3"/>
    <w:rsid w:val="000C7DAB"/>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eastAsia="ru-RU" w:bidi="ru-RU"/>
    </w:rPr>
  </w:style>
  <w:style w:type="paragraph" w:customStyle="1" w:styleId="afffc">
    <w:name w:val="О_Т"/>
    <w:basedOn w:val="a"/>
    <w:link w:val="afffd"/>
    <w:rsid w:val="000C7DAB"/>
    <w:pPr>
      <w:spacing w:line="288" w:lineRule="auto"/>
      <w:ind w:firstLine="539"/>
      <w:jc w:val="both"/>
    </w:pPr>
    <w:rPr>
      <w:rFonts w:ascii="Arial" w:eastAsia="Times New Roman" w:hAnsi="Arial" w:cs="Times New Roman"/>
      <w:sz w:val="28"/>
      <w:szCs w:val="28"/>
      <w:lang w:eastAsia="ru-RU"/>
    </w:rPr>
  </w:style>
  <w:style w:type="character" w:customStyle="1" w:styleId="afffd">
    <w:name w:val="О_Т Знак"/>
    <w:link w:val="afffc"/>
    <w:rsid w:val="000C7DAB"/>
    <w:rPr>
      <w:rFonts w:ascii="Arial" w:eastAsia="Times New Roman" w:hAnsi="Arial" w:cs="Times New Roman"/>
      <w:sz w:val="28"/>
      <w:szCs w:val="28"/>
      <w:lang w:eastAsia="ru-RU"/>
    </w:rPr>
  </w:style>
  <w:style w:type="paragraph" w:customStyle="1" w:styleId="1-21">
    <w:name w:val="Средняя сетка 1 - Акцент 21"/>
    <w:basedOn w:val="a"/>
    <w:link w:val="1-2"/>
    <w:uiPriority w:val="34"/>
    <w:qFormat/>
    <w:rsid w:val="000C7DAB"/>
    <w:pPr>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0C7DAB"/>
    <w:rPr>
      <w:rFonts w:ascii="Calibri" w:eastAsia="Calibri" w:hAnsi="Calibri" w:cs="Times New Roman"/>
      <w:sz w:val="24"/>
      <w:szCs w:val="24"/>
      <w:lang w:eastAsia="ru-RU"/>
    </w:rPr>
  </w:style>
  <w:style w:type="paragraph" w:customStyle="1" w:styleId="1f0">
    <w:name w:val="Заголовок1"/>
    <w:basedOn w:val="a"/>
    <w:next w:val="af0"/>
    <w:rsid w:val="000C7DAB"/>
    <w:pPr>
      <w:keepNext/>
      <w:widowControl w:val="0"/>
      <w:suppressAutoHyphens/>
      <w:spacing w:before="240" w:after="120"/>
    </w:pPr>
    <w:rPr>
      <w:rFonts w:ascii="Arial" w:eastAsia="Lucida Sans Unicode" w:hAnsi="Arial" w:cs="Tahoma"/>
      <w:kern w:val="1"/>
      <w:sz w:val="28"/>
      <w:szCs w:val="28"/>
      <w:lang w:eastAsia="hi-IN" w:bidi="hi-IN"/>
    </w:rPr>
  </w:style>
  <w:style w:type="paragraph" w:customStyle="1" w:styleId="-11">
    <w:name w:val="Цветной список - Акцент 11"/>
    <w:basedOn w:val="a"/>
    <w:link w:val="-1"/>
    <w:uiPriority w:val="34"/>
    <w:qFormat/>
    <w:rsid w:val="000C7DAB"/>
    <w:pPr>
      <w:spacing w:after="200" w:line="276" w:lineRule="auto"/>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0C7DAB"/>
    <w:rPr>
      <w:rFonts w:ascii="Calibri" w:eastAsia="Calibri" w:hAnsi="Calibri" w:cs="Times New Roman"/>
    </w:rPr>
  </w:style>
  <w:style w:type="paragraph" w:customStyle="1" w:styleId="220">
    <w:name w:val="Основной текст 22"/>
    <w:basedOn w:val="a"/>
    <w:rsid w:val="000C7DAB"/>
    <w:pPr>
      <w:ind w:firstLine="709"/>
      <w:jc w:val="both"/>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0C7DAB"/>
    <w:rPr>
      <w:rFonts w:ascii="Times New Roman" w:eastAsia="Calibri" w:hAnsi="Times New Roman" w:cs="Times New Roman"/>
      <w:sz w:val="24"/>
      <w:szCs w:val="24"/>
      <w:lang w:eastAsia="ru-RU"/>
    </w:rPr>
  </w:style>
  <w:style w:type="paragraph" w:customStyle="1" w:styleId="-12">
    <w:name w:val="Цветной список - Акцент 12"/>
    <w:basedOn w:val="a"/>
    <w:qFormat/>
    <w:rsid w:val="000C7DAB"/>
    <w:pPr>
      <w:spacing w:after="200"/>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C7DAB"/>
    <w:rPr>
      <w:rFonts w:ascii="Times New Roman" w:hAnsi="Times New Roman" w:cs="Times New Roman" w:hint="default"/>
      <w:strike w:val="0"/>
      <w:dstrike w:val="0"/>
      <w:sz w:val="24"/>
      <w:szCs w:val="24"/>
      <w:u w:val="none"/>
      <w:effect w:val="none"/>
    </w:rPr>
  </w:style>
  <w:style w:type="paragraph" w:customStyle="1" w:styleId="1f1">
    <w:name w:val="Обычный1"/>
    <w:rsid w:val="000C7DAB"/>
    <w:rPr>
      <w:rFonts w:ascii="Times New Roman" w:eastAsia="Times New Roman" w:hAnsi="Times New Roman" w:cs="Times New Roman"/>
      <w:color w:val="000000"/>
      <w:sz w:val="20"/>
      <w:lang w:eastAsia="ru-RU"/>
    </w:rPr>
  </w:style>
  <w:style w:type="character" w:customStyle="1" w:styleId="65pt">
    <w:name w:val="Основной текст + 6;5 pt"/>
    <w:basedOn w:val="aff3"/>
    <w:rsid w:val="000C7DAB"/>
    <w:rPr>
      <w:rFonts w:ascii="Times New Roman" w:eastAsia="Times New Roman" w:hAnsi="Times New Roman" w:cs="Times New Roman"/>
      <w:b w:val="0"/>
      <w:bCs w:val="0"/>
      <w:i w:val="0"/>
      <w:iCs w:val="0"/>
      <w:smallCaps w:val="0"/>
      <w:strike w:val="0"/>
      <w:spacing w:val="4"/>
      <w:sz w:val="13"/>
      <w:szCs w:val="13"/>
      <w:shd w:val="clear" w:color="auto" w:fill="FFFFFF"/>
    </w:rPr>
  </w:style>
  <w:style w:type="character" w:customStyle="1" w:styleId="75pt0pt">
    <w:name w:val="Основной текст + 7;5 pt;Интервал 0 pt"/>
    <w:basedOn w:val="aff3"/>
    <w:rsid w:val="000C7DAB"/>
    <w:rPr>
      <w:rFonts w:ascii="Times New Roman" w:eastAsia="Times New Roman" w:hAnsi="Times New Roman" w:cs="Times New Roman"/>
      <w:b w:val="0"/>
      <w:bCs w:val="0"/>
      <w:i w:val="0"/>
      <w:iCs w:val="0"/>
      <w:smallCaps w:val="0"/>
      <w:strike w:val="0"/>
      <w:spacing w:val="11"/>
      <w:sz w:val="14"/>
      <w:szCs w:val="14"/>
      <w:shd w:val="clear" w:color="auto" w:fill="FFFFFF"/>
    </w:rPr>
  </w:style>
  <w:style w:type="paragraph" w:customStyle="1" w:styleId="46">
    <w:name w:val="Заголовок4"/>
    <w:basedOn w:val="3"/>
    <w:next w:val="a"/>
    <w:link w:val="47"/>
    <w:autoRedefine/>
    <w:rsid w:val="000C7DAB"/>
    <w:pPr>
      <w:keepLines w:val="0"/>
      <w:spacing w:before="240" w:line="240" w:lineRule="auto"/>
    </w:pPr>
    <w:rPr>
      <w:rFonts w:ascii="Times New Roman" w:eastAsia="MS Mincho" w:hAnsi="Times New Roman"/>
      <w:color w:val="auto"/>
      <w:spacing w:val="-4"/>
      <w:sz w:val="24"/>
      <w:szCs w:val="24"/>
    </w:rPr>
  </w:style>
  <w:style w:type="paragraph" w:customStyle="1" w:styleId="razdel">
    <w:name w:val="razdel"/>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ody">
    <w:name w:val="body"/>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e">
    <w:name w:val="Таблица"/>
    <w:basedOn w:val="afff0"/>
    <w:link w:val="affff"/>
    <w:rsid w:val="000C7DAB"/>
    <w:pPr>
      <w:tabs>
        <w:tab w:val="left" w:pos="4500"/>
        <w:tab w:val="left" w:pos="9180"/>
        <w:tab w:val="left" w:pos="9360"/>
      </w:tabs>
      <w:spacing w:line="194" w:lineRule="atLeast"/>
      <w:ind w:firstLine="0"/>
      <w:jc w:val="left"/>
    </w:pPr>
    <w:rPr>
      <w:sz w:val="19"/>
      <w:szCs w:val="19"/>
    </w:rPr>
  </w:style>
  <w:style w:type="paragraph" w:styleId="affff0">
    <w:name w:val="Message Header"/>
    <w:basedOn w:val="afffe"/>
    <w:link w:val="affff1"/>
    <w:rsid w:val="000C7DAB"/>
    <w:pPr>
      <w:jc w:val="center"/>
    </w:pPr>
    <w:rPr>
      <w:b/>
      <w:bCs/>
    </w:rPr>
  </w:style>
  <w:style w:type="character" w:customStyle="1" w:styleId="affff1">
    <w:name w:val="Шапка Знак"/>
    <w:basedOn w:val="a0"/>
    <w:link w:val="affff0"/>
    <w:rsid w:val="000C7DAB"/>
    <w:rPr>
      <w:rFonts w:ascii="NewtonCSanPin" w:eastAsia="Times New Roman" w:hAnsi="NewtonCSanPin" w:cs="Times New Roman"/>
      <w:b/>
      <w:bCs/>
      <w:color w:val="000000"/>
      <w:sz w:val="19"/>
      <w:szCs w:val="19"/>
    </w:rPr>
  </w:style>
  <w:style w:type="paragraph" w:customStyle="1" w:styleId="affff2">
    <w:name w:val="Название таблицы"/>
    <w:basedOn w:val="afff0"/>
    <w:rsid w:val="000C7DAB"/>
    <w:pPr>
      <w:spacing w:before="113"/>
      <w:ind w:firstLine="0"/>
      <w:jc w:val="center"/>
    </w:pPr>
    <w:rPr>
      <w:b/>
      <w:bCs/>
    </w:rPr>
  </w:style>
  <w:style w:type="paragraph" w:customStyle="1" w:styleId="affff3">
    <w:name w:val="Приложение"/>
    <w:basedOn w:val="1f2"/>
    <w:rsid w:val="000C7DAB"/>
    <w:pPr>
      <w:pageBreakBefore w:val="0"/>
      <w:spacing w:line="214" w:lineRule="atLeast"/>
      <w:ind w:left="3005"/>
      <w:jc w:val="left"/>
    </w:pPr>
    <w:rPr>
      <w:rFonts w:ascii="NewtonCSanPin" w:hAnsi="NewtonCSanPin" w:cs="NewtonCSanPin"/>
      <w:caps w:val="0"/>
      <w:sz w:val="21"/>
      <w:szCs w:val="21"/>
    </w:rPr>
  </w:style>
  <w:style w:type="paragraph" w:customStyle="1" w:styleId="1f2">
    <w:name w:val="Заг 1"/>
    <w:basedOn w:val="afff0"/>
    <w:rsid w:val="000C7DAB"/>
    <w:pPr>
      <w:keepNext/>
      <w:pageBreakBefore/>
      <w:spacing w:after="170" w:line="296" w:lineRule="atLeast"/>
      <w:ind w:firstLine="0"/>
      <w:jc w:val="center"/>
    </w:pPr>
    <w:rPr>
      <w:rFonts w:ascii="PragmaticaC" w:hAnsi="PragmaticaC" w:cs="PragmaticaC"/>
      <w:b/>
      <w:bCs/>
      <w:caps/>
      <w:sz w:val="26"/>
      <w:szCs w:val="26"/>
    </w:rPr>
  </w:style>
  <w:style w:type="paragraph" w:styleId="affff4">
    <w:name w:val="Signature"/>
    <w:basedOn w:val="afff0"/>
    <w:link w:val="affff5"/>
    <w:rsid w:val="000C7DAB"/>
    <w:pPr>
      <w:spacing w:before="57" w:line="194" w:lineRule="atLeast"/>
      <w:ind w:firstLine="0"/>
      <w:jc w:val="center"/>
    </w:pPr>
    <w:rPr>
      <w:sz w:val="19"/>
      <w:szCs w:val="19"/>
    </w:rPr>
  </w:style>
  <w:style w:type="character" w:customStyle="1" w:styleId="affff5">
    <w:name w:val="Подпись Знак"/>
    <w:basedOn w:val="a0"/>
    <w:link w:val="affff4"/>
    <w:rsid w:val="000C7DAB"/>
    <w:rPr>
      <w:rFonts w:ascii="NewtonCSanPin" w:eastAsia="Times New Roman" w:hAnsi="NewtonCSanPin" w:cs="Times New Roman"/>
      <w:color w:val="000000"/>
      <w:sz w:val="19"/>
      <w:szCs w:val="19"/>
    </w:rPr>
  </w:style>
  <w:style w:type="paragraph" w:customStyle="1" w:styleId="affff6">
    <w:name w:val="В скобках"/>
    <w:basedOn w:val="affff4"/>
    <w:rsid w:val="000C7DAB"/>
    <w:pPr>
      <w:spacing w:line="174" w:lineRule="atLeast"/>
    </w:pPr>
    <w:rPr>
      <w:sz w:val="17"/>
      <w:szCs w:val="17"/>
    </w:rPr>
  </w:style>
  <w:style w:type="paragraph" w:customStyle="1" w:styleId="1f3">
    <w:name w:val="Содержание 1"/>
    <w:basedOn w:val="afff0"/>
    <w:rsid w:val="000C7DAB"/>
    <w:pPr>
      <w:suppressAutoHyphens/>
      <w:ind w:firstLine="0"/>
    </w:pPr>
    <w:rPr>
      <w:rFonts w:ascii="Times New Roman" w:hAnsi="Times New Roman"/>
      <w:lang w:val="en-US"/>
    </w:rPr>
  </w:style>
  <w:style w:type="paragraph" w:customStyle="1" w:styleId="BasicParagraph">
    <w:name w:val="[Basic Paragraph]"/>
    <w:basedOn w:val="NoParagraphStyle"/>
    <w:rsid w:val="000C7DAB"/>
  </w:style>
  <w:style w:type="paragraph" w:customStyle="1" w:styleId="NoParagraphStyle">
    <w:name w:val="[No Paragraph Style]"/>
    <w:rsid w:val="000C7DAB"/>
    <w:pPr>
      <w:autoSpaceDE w:val="0"/>
      <w:autoSpaceDN w:val="0"/>
      <w:adjustRightInd w:val="0"/>
      <w:spacing w:line="288" w:lineRule="auto"/>
      <w:textAlignment w:val="center"/>
    </w:pPr>
    <w:rPr>
      <w:rFonts w:ascii="Minion Pro" w:eastAsia="Times New Roman" w:hAnsi="Minion Pro" w:cs="Minion Pro"/>
      <w:color w:val="000000"/>
      <w:sz w:val="24"/>
      <w:szCs w:val="24"/>
      <w:lang w:val="en-GB" w:eastAsia="ru-RU"/>
    </w:rPr>
  </w:style>
  <w:style w:type="paragraph" w:customStyle="1" w:styleId="2f1">
    <w:name w:val="Заг 2"/>
    <w:basedOn w:val="1f2"/>
    <w:rsid w:val="000C7DAB"/>
    <w:pPr>
      <w:pageBreakBefore w:val="0"/>
      <w:spacing w:before="283"/>
    </w:pPr>
    <w:rPr>
      <w:caps w:val="0"/>
    </w:rPr>
  </w:style>
  <w:style w:type="paragraph" w:customStyle="1" w:styleId="3c">
    <w:name w:val="Заг 3"/>
    <w:basedOn w:val="2f1"/>
    <w:rsid w:val="000C7DAB"/>
    <w:pPr>
      <w:spacing w:before="255" w:after="113" w:line="240" w:lineRule="atLeast"/>
    </w:pPr>
    <w:rPr>
      <w:i/>
      <w:iCs/>
      <w:sz w:val="23"/>
      <w:szCs w:val="23"/>
    </w:rPr>
  </w:style>
  <w:style w:type="paragraph" w:customStyle="1" w:styleId="affff7">
    <w:name w:val="Буллит Курсив"/>
    <w:basedOn w:val="afff2"/>
    <w:link w:val="affff8"/>
    <w:uiPriority w:val="99"/>
    <w:rsid w:val="000C7DAB"/>
    <w:rPr>
      <w:i/>
      <w:iCs/>
    </w:rPr>
  </w:style>
  <w:style w:type="paragraph" w:customStyle="1" w:styleId="affff9">
    <w:name w:val="Пж Курсив"/>
    <w:basedOn w:val="afff0"/>
    <w:rsid w:val="000C7DAB"/>
    <w:rPr>
      <w:b/>
      <w:bCs/>
      <w:i/>
      <w:iCs/>
    </w:rPr>
  </w:style>
  <w:style w:type="paragraph" w:styleId="affffa">
    <w:name w:val="annotation subject"/>
    <w:basedOn w:val="aff0"/>
    <w:next w:val="aff0"/>
    <w:link w:val="affffb"/>
    <w:uiPriority w:val="99"/>
    <w:rsid w:val="000C7DAB"/>
    <w:pPr>
      <w:jc w:val="left"/>
    </w:pPr>
    <w:rPr>
      <w:rFonts w:ascii="Times New Roman" w:hAnsi="Times New Roman"/>
      <w:b/>
      <w:bCs/>
      <w:lang w:eastAsia="ru-RU"/>
    </w:rPr>
  </w:style>
  <w:style w:type="character" w:customStyle="1" w:styleId="affffb">
    <w:name w:val="Тема примечания Знак"/>
    <w:basedOn w:val="aff1"/>
    <w:link w:val="affffa"/>
    <w:uiPriority w:val="99"/>
    <w:rsid w:val="000C7DAB"/>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0C7DAB"/>
    <w:rPr>
      <w:rFonts w:ascii="Times New Roman" w:eastAsia="Times New Roman" w:hAnsi="Times New Roman" w:cs="Times New Roman"/>
      <w:sz w:val="24"/>
      <w:szCs w:val="24"/>
      <w:lang w:eastAsia="ru-RU"/>
    </w:rPr>
  </w:style>
  <w:style w:type="paragraph" w:styleId="3d">
    <w:name w:val="toc 3"/>
    <w:basedOn w:val="a"/>
    <w:next w:val="a"/>
    <w:autoRedefine/>
    <w:uiPriority w:val="39"/>
    <w:qFormat/>
    <w:rsid w:val="000C7DAB"/>
    <w:pPr>
      <w:ind w:left="480"/>
    </w:pPr>
    <w:rPr>
      <w:rFonts w:ascii="Cambria" w:eastAsia="Times New Roman" w:hAnsi="Cambria" w:cs="Times New Roman"/>
      <w:lang w:eastAsia="ru-RU"/>
    </w:rPr>
  </w:style>
  <w:style w:type="paragraph" w:styleId="48">
    <w:name w:val="toc 4"/>
    <w:basedOn w:val="a"/>
    <w:next w:val="a"/>
    <w:autoRedefine/>
    <w:uiPriority w:val="39"/>
    <w:rsid w:val="000C7DAB"/>
    <w:pPr>
      <w:ind w:left="720"/>
    </w:pPr>
    <w:rPr>
      <w:rFonts w:ascii="Cambria" w:eastAsia="Times New Roman" w:hAnsi="Cambria" w:cs="Times New Roman"/>
      <w:sz w:val="20"/>
      <w:szCs w:val="20"/>
      <w:lang w:eastAsia="ru-RU"/>
    </w:rPr>
  </w:style>
  <w:style w:type="paragraph" w:styleId="51">
    <w:name w:val="toc 5"/>
    <w:basedOn w:val="a"/>
    <w:next w:val="a"/>
    <w:autoRedefine/>
    <w:uiPriority w:val="39"/>
    <w:rsid w:val="000C7DAB"/>
    <w:pPr>
      <w:ind w:left="960"/>
    </w:pPr>
    <w:rPr>
      <w:rFonts w:ascii="Cambria" w:eastAsia="Times New Roman" w:hAnsi="Cambria" w:cs="Times New Roman"/>
      <w:sz w:val="20"/>
      <w:szCs w:val="20"/>
      <w:lang w:eastAsia="ru-RU"/>
    </w:rPr>
  </w:style>
  <w:style w:type="paragraph" w:styleId="61">
    <w:name w:val="toc 6"/>
    <w:basedOn w:val="a"/>
    <w:next w:val="a"/>
    <w:autoRedefine/>
    <w:uiPriority w:val="39"/>
    <w:rsid w:val="000C7DAB"/>
    <w:pPr>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0C7DAB"/>
    <w:pPr>
      <w:ind w:left="1440"/>
    </w:pPr>
    <w:rPr>
      <w:rFonts w:ascii="Cambria" w:eastAsia="Times New Roman" w:hAnsi="Cambria" w:cs="Times New Roman"/>
      <w:sz w:val="20"/>
      <w:szCs w:val="20"/>
      <w:lang w:eastAsia="ru-RU"/>
    </w:rPr>
  </w:style>
  <w:style w:type="paragraph" w:styleId="81">
    <w:name w:val="toc 8"/>
    <w:basedOn w:val="a"/>
    <w:next w:val="a"/>
    <w:autoRedefine/>
    <w:uiPriority w:val="39"/>
    <w:rsid w:val="000C7DAB"/>
    <w:pPr>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0C7DAB"/>
    <w:pPr>
      <w:ind w:left="1920"/>
    </w:pPr>
    <w:rPr>
      <w:rFonts w:ascii="Cambria" w:eastAsia="Times New Roman" w:hAnsi="Cambria" w:cs="Times New Roman"/>
      <w:sz w:val="20"/>
      <w:szCs w:val="20"/>
      <w:lang w:eastAsia="ru-RU"/>
    </w:rPr>
  </w:style>
  <w:style w:type="paragraph" w:customStyle="1" w:styleId="-110">
    <w:name w:val="Цветная заливка - Акцент 11"/>
    <w:hidden/>
    <w:uiPriority w:val="99"/>
    <w:semiHidden/>
    <w:rsid w:val="000C7DAB"/>
    <w:rPr>
      <w:rFonts w:ascii="Times New Roman" w:eastAsia="Times New Roman" w:hAnsi="Times New Roman" w:cs="Times New Roman"/>
      <w:sz w:val="24"/>
      <w:szCs w:val="24"/>
      <w:lang w:eastAsia="ru-RU"/>
    </w:rPr>
  </w:style>
  <w:style w:type="character" w:customStyle="1" w:styleId="3e">
    <w:name w:val="Основной текст + Курсив3"/>
    <w:uiPriority w:val="99"/>
    <w:rsid w:val="000C7DAB"/>
    <w:rPr>
      <w:rFonts w:ascii="Times New Roman" w:hAnsi="Times New Roman" w:cs="Times New Roman"/>
      <w:i/>
      <w:iCs/>
      <w:spacing w:val="0"/>
      <w:sz w:val="18"/>
      <w:szCs w:val="18"/>
    </w:rPr>
  </w:style>
  <w:style w:type="character" w:customStyle="1" w:styleId="affff8">
    <w:name w:val="Буллит Курсив Знак"/>
    <w:link w:val="affff7"/>
    <w:uiPriority w:val="99"/>
    <w:rsid w:val="000C7DAB"/>
    <w:rPr>
      <w:rFonts w:ascii="NewtonCSanPin" w:eastAsia="Times New Roman" w:hAnsi="NewtonCSanPin" w:cs="Times New Roman"/>
      <w:i/>
      <w:iCs/>
      <w:color w:val="000000"/>
      <w:sz w:val="21"/>
      <w:szCs w:val="21"/>
    </w:rPr>
  </w:style>
  <w:style w:type="character" w:customStyle="1" w:styleId="82">
    <w:name w:val="Основной текст (8)_"/>
    <w:link w:val="810"/>
    <w:locked/>
    <w:rsid w:val="000C7DAB"/>
    <w:rPr>
      <w:rFonts w:ascii="Bookman Old Style" w:hAnsi="Bookman Old Style"/>
      <w:sz w:val="19"/>
      <w:szCs w:val="19"/>
      <w:shd w:val="clear" w:color="auto" w:fill="FFFFFF"/>
    </w:rPr>
  </w:style>
  <w:style w:type="character" w:customStyle="1" w:styleId="9pt">
    <w:name w:val="Основной текст + 9 pt"/>
    <w:aliases w:val="Полужирный58"/>
    <w:rsid w:val="000C7DAB"/>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0C7DAB"/>
    <w:pPr>
      <w:shd w:val="clear" w:color="auto" w:fill="FFFFFF"/>
      <w:spacing w:line="240" w:lineRule="atLeast"/>
    </w:pPr>
    <w:rPr>
      <w:rFonts w:ascii="Bookman Old Style" w:hAnsi="Bookman Old Style"/>
      <w:sz w:val="19"/>
      <w:szCs w:val="19"/>
    </w:rPr>
  </w:style>
  <w:style w:type="paragraph" w:customStyle="1" w:styleId="FootnoteText1">
    <w:name w:val="Footnote Text1"/>
    <w:basedOn w:val="a"/>
    <w:rsid w:val="000C7DAB"/>
    <w:pPr>
      <w:widowControl w:val="0"/>
      <w:suppressAutoHyphens/>
    </w:pPr>
    <w:rPr>
      <w:rFonts w:ascii="Times New Roman" w:eastAsia="SimSun" w:hAnsi="Times New Roman" w:cs="Lucida Sans"/>
      <w:kern w:val="1"/>
      <w:sz w:val="24"/>
      <w:szCs w:val="24"/>
      <w:lang w:eastAsia="hi-IN" w:bidi="hi-IN"/>
    </w:rPr>
  </w:style>
  <w:style w:type="character" w:customStyle="1" w:styleId="WW8Num39z4">
    <w:name w:val="WW8Num39z4"/>
    <w:rsid w:val="000C7DAB"/>
    <w:rPr>
      <w:rFonts w:ascii="Courier New" w:hAnsi="Courier New" w:cs="Courier New"/>
    </w:rPr>
  </w:style>
  <w:style w:type="paragraph" w:customStyle="1" w:styleId="c16">
    <w:name w:val="c1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FontStyle21">
    <w:name w:val="Font Style21"/>
    <w:rsid w:val="000C7DAB"/>
    <w:rPr>
      <w:rFonts w:ascii="Times New Roman" w:hAnsi="Times New Roman" w:cs="Times New Roman" w:hint="default"/>
      <w:b/>
      <w:bCs/>
      <w:spacing w:val="10"/>
      <w:sz w:val="20"/>
      <w:szCs w:val="20"/>
    </w:rPr>
  </w:style>
  <w:style w:type="character" w:customStyle="1" w:styleId="FontStyle158">
    <w:name w:val="Font Style158"/>
    <w:rsid w:val="000C7DAB"/>
    <w:rPr>
      <w:rFonts w:ascii="Times New Roman" w:hAnsi="Times New Roman" w:cs="Times New Roman"/>
      <w:sz w:val="20"/>
      <w:szCs w:val="20"/>
    </w:rPr>
  </w:style>
  <w:style w:type="character" w:customStyle="1" w:styleId="WW8Num23z0">
    <w:name w:val="WW8Num23z0"/>
    <w:rsid w:val="000C7DAB"/>
  </w:style>
  <w:style w:type="character" w:customStyle="1" w:styleId="WW8Num23z1">
    <w:name w:val="WW8Num23z1"/>
    <w:rsid w:val="000C7DAB"/>
  </w:style>
  <w:style w:type="character" w:customStyle="1" w:styleId="WW8Num23z2">
    <w:name w:val="WW8Num23z2"/>
    <w:rsid w:val="000C7DAB"/>
  </w:style>
  <w:style w:type="character" w:customStyle="1" w:styleId="WW8Num23z3">
    <w:name w:val="WW8Num23z3"/>
    <w:rsid w:val="000C7DAB"/>
  </w:style>
  <w:style w:type="character" w:customStyle="1" w:styleId="WW8Num23z4">
    <w:name w:val="WW8Num23z4"/>
    <w:rsid w:val="000C7DAB"/>
  </w:style>
  <w:style w:type="character" w:customStyle="1" w:styleId="WW8Num23z5">
    <w:name w:val="WW8Num23z5"/>
    <w:rsid w:val="000C7DAB"/>
  </w:style>
  <w:style w:type="character" w:customStyle="1" w:styleId="WW8Num23z6">
    <w:name w:val="WW8Num23z6"/>
    <w:rsid w:val="000C7DAB"/>
  </w:style>
  <w:style w:type="character" w:customStyle="1" w:styleId="WW8Num23z7">
    <w:name w:val="WW8Num23z7"/>
    <w:rsid w:val="000C7DAB"/>
  </w:style>
  <w:style w:type="character" w:customStyle="1" w:styleId="WW8Num23z8">
    <w:name w:val="WW8Num23z8"/>
    <w:rsid w:val="000C7DAB"/>
  </w:style>
  <w:style w:type="character" w:customStyle="1" w:styleId="WW8Num20z0">
    <w:name w:val="WW8Num20z0"/>
    <w:rsid w:val="000C7DAB"/>
    <w:rPr>
      <w:rFonts w:ascii="Symbol" w:hAnsi="Symbol" w:cs="Symbol"/>
      <w:sz w:val="24"/>
      <w:szCs w:val="24"/>
    </w:rPr>
  </w:style>
  <w:style w:type="character" w:customStyle="1" w:styleId="WW8Num20z1">
    <w:name w:val="WW8Num20z1"/>
    <w:rsid w:val="000C7DAB"/>
    <w:rPr>
      <w:rFonts w:ascii="Courier New" w:hAnsi="Courier New" w:cs="Courier New"/>
    </w:rPr>
  </w:style>
  <w:style w:type="character" w:customStyle="1" w:styleId="WW8Num20z2">
    <w:name w:val="WW8Num20z2"/>
    <w:rsid w:val="000C7DAB"/>
    <w:rPr>
      <w:rFonts w:ascii="Wingdings" w:hAnsi="Wingdings" w:cs="Wingdings"/>
    </w:rPr>
  </w:style>
  <w:style w:type="character" w:customStyle="1" w:styleId="WW8Num30z0">
    <w:name w:val="WW8Num30z0"/>
    <w:rsid w:val="000C7DAB"/>
    <w:rPr>
      <w:rFonts w:ascii="Symbol" w:hAnsi="Symbol" w:cs="Symbol"/>
      <w:sz w:val="24"/>
      <w:szCs w:val="24"/>
    </w:rPr>
  </w:style>
  <w:style w:type="character" w:customStyle="1" w:styleId="WW8Num30z1">
    <w:name w:val="WW8Num30z1"/>
    <w:rsid w:val="000C7DAB"/>
    <w:rPr>
      <w:rFonts w:ascii="Courier New" w:hAnsi="Courier New" w:cs="Courier New"/>
    </w:rPr>
  </w:style>
  <w:style w:type="character" w:customStyle="1" w:styleId="WW8Num30z2">
    <w:name w:val="WW8Num30z2"/>
    <w:rsid w:val="000C7DAB"/>
    <w:rPr>
      <w:rFonts w:ascii="Wingdings" w:hAnsi="Wingdings" w:cs="Wingdings"/>
    </w:rPr>
  </w:style>
  <w:style w:type="character" w:customStyle="1" w:styleId="WW8Num14z0">
    <w:name w:val="WW8Num14z0"/>
    <w:rsid w:val="000C7DAB"/>
    <w:rPr>
      <w:rFonts w:ascii="Symbol" w:hAnsi="Symbol" w:cs="Symbol"/>
      <w:sz w:val="24"/>
      <w:szCs w:val="24"/>
    </w:rPr>
  </w:style>
  <w:style w:type="character" w:customStyle="1" w:styleId="WW8Num14z1">
    <w:name w:val="WW8Num14z1"/>
    <w:rsid w:val="000C7DAB"/>
    <w:rPr>
      <w:rFonts w:ascii="Courier New" w:hAnsi="Courier New" w:cs="Courier New"/>
    </w:rPr>
  </w:style>
  <w:style w:type="character" w:customStyle="1" w:styleId="WW8Num14z2">
    <w:name w:val="WW8Num14z2"/>
    <w:rsid w:val="000C7DAB"/>
    <w:rPr>
      <w:rFonts w:ascii="Wingdings" w:hAnsi="Wingdings" w:cs="Wingdings"/>
    </w:rPr>
  </w:style>
  <w:style w:type="character" w:customStyle="1" w:styleId="FontStyle131">
    <w:name w:val="Font Style131"/>
    <w:rsid w:val="000C7DAB"/>
    <w:rPr>
      <w:rFonts w:ascii="Times New Roman" w:hAnsi="Times New Roman" w:cs="Times New Roman"/>
      <w:i/>
      <w:iCs/>
      <w:sz w:val="20"/>
      <w:szCs w:val="20"/>
    </w:rPr>
  </w:style>
  <w:style w:type="character" w:customStyle="1" w:styleId="WW8Num1z0">
    <w:name w:val="WW8Num1z0"/>
    <w:rsid w:val="000C7DAB"/>
    <w:rPr>
      <w:i/>
      <w:sz w:val="24"/>
      <w:szCs w:val="24"/>
    </w:rPr>
  </w:style>
  <w:style w:type="character" w:customStyle="1" w:styleId="WW8Num1z1">
    <w:name w:val="WW8Num1z1"/>
    <w:rsid w:val="000C7DAB"/>
  </w:style>
  <w:style w:type="character" w:customStyle="1" w:styleId="WW8Num1z2">
    <w:name w:val="WW8Num1z2"/>
    <w:rsid w:val="000C7DAB"/>
  </w:style>
  <w:style w:type="character" w:customStyle="1" w:styleId="WW8Num1z3">
    <w:name w:val="WW8Num1z3"/>
    <w:rsid w:val="000C7DAB"/>
  </w:style>
  <w:style w:type="character" w:customStyle="1" w:styleId="WW8Num1z4">
    <w:name w:val="WW8Num1z4"/>
    <w:rsid w:val="000C7DAB"/>
  </w:style>
  <w:style w:type="character" w:customStyle="1" w:styleId="WW8Num1z5">
    <w:name w:val="WW8Num1z5"/>
    <w:rsid w:val="000C7DAB"/>
  </w:style>
  <w:style w:type="character" w:customStyle="1" w:styleId="WW8Num1z6">
    <w:name w:val="WW8Num1z6"/>
    <w:rsid w:val="000C7DAB"/>
  </w:style>
  <w:style w:type="character" w:customStyle="1" w:styleId="WW8Num1z7">
    <w:name w:val="WW8Num1z7"/>
    <w:rsid w:val="000C7DAB"/>
  </w:style>
  <w:style w:type="character" w:customStyle="1" w:styleId="WW8Num1z8">
    <w:name w:val="WW8Num1z8"/>
    <w:rsid w:val="000C7DAB"/>
  </w:style>
  <w:style w:type="paragraph" w:styleId="affffc">
    <w:name w:val="List"/>
    <w:basedOn w:val="af0"/>
    <w:rsid w:val="000C7DAB"/>
    <w:pPr>
      <w:suppressAutoHyphens/>
      <w:spacing w:line="276" w:lineRule="auto"/>
      <w:jc w:val="left"/>
    </w:pPr>
    <w:rPr>
      <w:rFonts w:eastAsia="SimSun" w:cs="Mangal"/>
    </w:rPr>
  </w:style>
  <w:style w:type="paragraph" w:styleId="1f4">
    <w:name w:val="index 1"/>
    <w:basedOn w:val="a"/>
    <w:next w:val="a"/>
    <w:autoRedefine/>
    <w:rsid w:val="000C7DAB"/>
    <w:pPr>
      <w:ind w:left="240" w:hanging="240"/>
    </w:pPr>
    <w:rPr>
      <w:rFonts w:ascii="Times New Roman" w:eastAsia="Times New Roman" w:hAnsi="Times New Roman" w:cs="Times New Roman"/>
      <w:sz w:val="24"/>
      <w:szCs w:val="24"/>
      <w:lang w:eastAsia="ru-RU"/>
    </w:rPr>
  </w:style>
  <w:style w:type="paragraph" w:styleId="affffd">
    <w:name w:val="index heading"/>
    <w:basedOn w:val="a"/>
    <w:rsid w:val="000C7DAB"/>
    <w:pPr>
      <w:suppressLineNumbers/>
      <w:suppressAutoHyphens/>
      <w:spacing w:after="200" w:line="276" w:lineRule="auto"/>
    </w:pPr>
    <w:rPr>
      <w:rFonts w:ascii="Calibri" w:eastAsia="SimSun" w:hAnsi="Calibri" w:cs="Mangal"/>
    </w:rPr>
  </w:style>
  <w:style w:type="paragraph" w:customStyle="1" w:styleId="Style61">
    <w:name w:val="Style61"/>
    <w:basedOn w:val="a"/>
    <w:rsid w:val="000C7DAB"/>
    <w:pPr>
      <w:suppressAutoHyphens/>
      <w:spacing w:after="200" w:line="276" w:lineRule="auto"/>
    </w:pPr>
    <w:rPr>
      <w:rFonts w:ascii="Calibri" w:eastAsia="SimSun" w:hAnsi="Calibri" w:cs="Calibri"/>
    </w:rPr>
  </w:style>
  <w:style w:type="paragraph" w:customStyle="1" w:styleId="affffe">
    <w:name w:val="Заглавие"/>
    <w:basedOn w:val="1f0"/>
    <w:rsid w:val="000C7DAB"/>
    <w:pPr>
      <w:widowControl/>
      <w:spacing w:line="276" w:lineRule="auto"/>
    </w:pPr>
    <w:rPr>
      <w:rFonts w:eastAsia="Microsoft YaHei" w:cs="Mangal"/>
      <w:kern w:val="0"/>
      <w:lang w:eastAsia="en-US" w:bidi="ar-SA"/>
    </w:rPr>
  </w:style>
  <w:style w:type="paragraph" w:customStyle="1" w:styleId="Style55">
    <w:name w:val="Style55"/>
    <w:basedOn w:val="a"/>
    <w:rsid w:val="000C7DAB"/>
    <w:pPr>
      <w:suppressAutoHyphens/>
      <w:spacing w:after="200" w:line="276" w:lineRule="auto"/>
    </w:pPr>
    <w:rPr>
      <w:rFonts w:ascii="Calibri" w:eastAsia="SimSun" w:hAnsi="Calibri" w:cs="Calibri"/>
    </w:rPr>
  </w:style>
  <w:style w:type="paragraph" w:customStyle="1" w:styleId="Style12">
    <w:name w:val="Style12"/>
    <w:basedOn w:val="a"/>
    <w:rsid w:val="000C7DAB"/>
    <w:pPr>
      <w:widowControl w:val="0"/>
      <w:suppressAutoHyphens/>
      <w:autoSpaceDE w:val="0"/>
      <w:jc w:val="both"/>
    </w:pPr>
    <w:rPr>
      <w:rFonts w:ascii="Times New Roman" w:eastAsia="Times New Roman" w:hAnsi="Times New Roman" w:cs="Times New Roman"/>
      <w:sz w:val="24"/>
      <w:szCs w:val="24"/>
    </w:rPr>
  </w:style>
  <w:style w:type="paragraph" w:customStyle="1" w:styleId="msolistparagraphcxspmiddle">
    <w:name w:val="msolistparagraphcxspmiddle"/>
    <w:basedOn w:val="a"/>
    <w:rsid w:val="000C7DAB"/>
    <w:pPr>
      <w:spacing w:before="30" w:after="30"/>
    </w:pPr>
    <w:rPr>
      <w:rFonts w:ascii="Times New Roman" w:eastAsia="Times New Roman" w:hAnsi="Times New Roman" w:cs="Times New Roman"/>
      <w:sz w:val="20"/>
      <w:szCs w:val="20"/>
      <w:lang w:eastAsia="ru-RU"/>
    </w:rPr>
  </w:style>
  <w:style w:type="paragraph" w:customStyle="1" w:styleId="3f">
    <w:name w:val="Абзац списка3"/>
    <w:basedOn w:val="a"/>
    <w:rsid w:val="000C7DAB"/>
    <w:pPr>
      <w:spacing w:after="200" w:line="276" w:lineRule="auto"/>
      <w:ind w:left="720"/>
    </w:pPr>
    <w:rPr>
      <w:rFonts w:ascii="Calibri" w:eastAsia="Times New Roman" w:hAnsi="Calibri" w:cs="Times New Roman"/>
      <w:kern w:val="1"/>
      <w:lang w:eastAsia="ar-SA"/>
    </w:rPr>
  </w:style>
  <w:style w:type="paragraph" w:customStyle="1" w:styleId="49">
    <w:name w:val="Основной текст4"/>
    <w:basedOn w:val="a"/>
    <w:next w:val="a"/>
    <w:rsid w:val="000C7DAB"/>
    <w:pPr>
      <w:autoSpaceDE w:val="0"/>
      <w:spacing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ff">
    <w:name w:val="Стиль"/>
    <w:rsid w:val="000C7DAB"/>
    <w:pPr>
      <w:widowControl w:val="0"/>
      <w:autoSpaceDE w:val="0"/>
      <w:autoSpaceDN w:val="0"/>
      <w:adjustRightInd w:val="0"/>
    </w:pPr>
    <w:rPr>
      <w:rFonts w:ascii="Arial" w:eastAsia="Times New Roman" w:hAnsi="Arial" w:cs="Arial"/>
      <w:sz w:val="24"/>
      <w:szCs w:val="24"/>
      <w:lang w:eastAsia="ru-RU"/>
    </w:rPr>
  </w:style>
  <w:style w:type="paragraph" w:styleId="HTML">
    <w:name w:val="HTML Preformatted"/>
    <w:basedOn w:val="a"/>
    <w:link w:val="HTML0"/>
    <w:uiPriority w:val="99"/>
    <w:unhideWhenUsed/>
    <w:rsid w:val="000C7D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0C7DAB"/>
    <w:rPr>
      <w:rFonts w:ascii="Courier New" w:eastAsia="Times New Roman" w:hAnsi="Courier New" w:cs="Times New Roman"/>
      <w:sz w:val="20"/>
      <w:szCs w:val="20"/>
      <w:lang w:eastAsia="ru-RU"/>
    </w:rPr>
  </w:style>
  <w:style w:type="paragraph" w:customStyle="1" w:styleId="52">
    <w:name w:val="Обычный5"/>
    <w:next w:val="4a"/>
    <w:rsid w:val="000C7DAB"/>
    <w:rPr>
      <w:rFonts w:ascii="Times New Roman" w:eastAsia="Times New Roman" w:hAnsi="Times New Roman" w:cs="Times New Roman"/>
      <w:sz w:val="20"/>
      <w:szCs w:val="20"/>
      <w:lang w:eastAsia="ru-RU"/>
    </w:rPr>
  </w:style>
  <w:style w:type="paragraph" w:customStyle="1" w:styleId="4a">
    <w:name w:val="Обычный4"/>
    <w:next w:val="3f0"/>
    <w:rsid w:val="000C7DAB"/>
    <w:rPr>
      <w:rFonts w:ascii="Times New Roman" w:eastAsia="Times New Roman" w:hAnsi="Times New Roman" w:cs="Times New Roman"/>
      <w:sz w:val="20"/>
      <w:szCs w:val="20"/>
      <w:lang w:eastAsia="ru-RU"/>
    </w:rPr>
  </w:style>
  <w:style w:type="paragraph" w:customStyle="1" w:styleId="3f0">
    <w:name w:val="Обычный3"/>
    <w:next w:val="2f2"/>
    <w:rsid w:val="000C7DAB"/>
    <w:rPr>
      <w:rFonts w:ascii="Times New Roman" w:eastAsia="Times New Roman" w:hAnsi="Times New Roman" w:cs="Times New Roman"/>
      <w:sz w:val="20"/>
      <w:szCs w:val="20"/>
      <w:lang w:eastAsia="ru-RU"/>
    </w:rPr>
  </w:style>
  <w:style w:type="paragraph" w:customStyle="1" w:styleId="2f2">
    <w:name w:val="Обычный2"/>
    <w:next w:val="1f1"/>
    <w:rsid w:val="000C7DAB"/>
    <w:rPr>
      <w:rFonts w:ascii="Times New Roman" w:eastAsia="Times New Roman" w:hAnsi="Times New Roman" w:cs="Times New Roman"/>
      <w:sz w:val="20"/>
      <w:szCs w:val="20"/>
      <w:lang w:eastAsia="ru-RU"/>
    </w:rPr>
  </w:style>
  <w:style w:type="paragraph" w:customStyle="1" w:styleId="afffff0">
    <w:name w:val="Новый"/>
    <w:basedOn w:val="a"/>
    <w:rsid w:val="000C7DAB"/>
    <w:pPr>
      <w:spacing w:line="360" w:lineRule="auto"/>
      <w:ind w:firstLine="454"/>
      <w:jc w:val="both"/>
    </w:pPr>
    <w:rPr>
      <w:rFonts w:ascii="Times New Roman" w:eastAsia="Times New Roman" w:hAnsi="Times New Roman" w:cs="Times New Roman"/>
      <w:sz w:val="28"/>
      <w:szCs w:val="24"/>
      <w:lang w:eastAsia="ru-RU"/>
    </w:rPr>
  </w:style>
  <w:style w:type="table" w:customStyle="1" w:styleId="2f3">
    <w:name w:val="Сетка таблицы2"/>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Сетка таблицы3"/>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b">
    <w:name w:val="Сетка таблицы4"/>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4pt0">
    <w:name w:val="Основной текст (2) + 14 pt;Полужирный"/>
    <w:rsid w:val="000C7DAB"/>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413pt1">
    <w:name w:val="Заголовок №4 + 13 pt;Не полужирный"/>
    <w:rsid w:val="000C7DAB"/>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413pt2">
    <w:name w:val="Основной текст (4) + 13 pt;Не полужирный"/>
    <w:rsid w:val="000C7DAB"/>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afffff1">
    <w:name w:val="А ОСН ТЕКСТ"/>
    <w:basedOn w:val="a"/>
    <w:link w:val="afffff2"/>
    <w:rsid w:val="000C7DAB"/>
    <w:pPr>
      <w:spacing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ff2">
    <w:name w:val="А ОСН ТЕКСТ Знак"/>
    <w:basedOn w:val="a0"/>
    <w:link w:val="afffff1"/>
    <w:rsid w:val="000C7DAB"/>
    <w:rPr>
      <w:rFonts w:ascii="Times New Roman" w:eastAsia="Arial Unicode MS" w:hAnsi="Times New Roman" w:cs="Times New Roman"/>
      <w:color w:val="000000"/>
      <w:sz w:val="28"/>
      <w:szCs w:val="28"/>
      <w:lang w:eastAsia="ru-RU"/>
    </w:rPr>
  </w:style>
  <w:style w:type="paragraph" w:customStyle="1" w:styleId="ConsPlusCell">
    <w:name w:val="ConsPlusCell"/>
    <w:rsid w:val="000C7DAB"/>
    <w:pPr>
      <w:widowControl w:val="0"/>
      <w:autoSpaceDE w:val="0"/>
      <w:autoSpaceDN w:val="0"/>
      <w:adjustRightInd w:val="0"/>
    </w:pPr>
    <w:rPr>
      <w:rFonts w:ascii="Arial" w:eastAsia="Times New Roman" w:hAnsi="Arial" w:cs="Arial"/>
      <w:sz w:val="20"/>
      <w:szCs w:val="20"/>
      <w:lang w:eastAsia="ru-RU"/>
    </w:rPr>
  </w:style>
  <w:style w:type="table" w:customStyle="1" w:styleId="92">
    <w:name w:val="Сетка таблицы9"/>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3">
    <w:name w:val="Базовый"/>
    <w:rsid w:val="000C7DAB"/>
    <w:pPr>
      <w:tabs>
        <w:tab w:val="left" w:pos="709"/>
      </w:tabs>
      <w:suppressAutoHyphens/>
      <w:spacing w:after="200" w:line="276" w:lineRule="auto"/>
    </w:pPr>
    <w:rPr>
      <w:rFonts w:ascii="Times New Roman" w:eastAsia="Times New Roman" w:hAnsi="Times New Roman" w:cs="Calibri"/>
      <w:sz w:val="24"/>
      <w:szCs w:val="24"/>
      <w:lang w:eastAsia="ru-RU"/>
    </w:rPr>
  </w:style>
  <w:style w:type="numbering" w:customStyle="1" w:styleId="4c">
    <w:name w:val="Нет списка4"/>
    <w:next w:val="a2"/>
    <w:uiPriority w:val="99"/>
    <w:semiHidden/>
    <w:unhideWhenUsed/>
    <w:rsid w:val="000C7DAB"/>
  </w:style>
  <w:style w:type="numbering" w:customStyle="1" w:styleId="54">
    <w:name w:val="Нет списка5"/>
    <w:next w:val="a2"/>
    <w:uiPriority w:val="99"/>
    <w:semiHidden/>
    <w:unhideWhenUsed/>
    <w:rsid w:val="000C7DAB"/>
  </w:style>
  <w:style w:type="table" w:customStyle="1" w:styleId="1110">
    <w:name w:val="Сетка таблицы111"/>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0C7DAB"/>
  </w:style>
  <w:style w:type="table" w:customStyle="1" w:styleId="121">
    <w:name w:val="Сетка таблицы12"/>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0C7DAB"/>
  </w:style>
  <w:style w:type="paragraph" w:customStyle="1" w:styleId="CM1">
    <w:name w:val="CM1"/>
    <w:basedOn w:val="Default"/>
    <w:next w:val="Default"/>
    <w:rsid w:val="000C7DAB"/>
    <w:pPr>
      <w:widowControl w:val="0"/>
      <w:spacing w:line="228" w:lineRule="atLeast"/>
    </w:pPr>
    <w:rPr>
      <w:rFonts w:ascii="GFOGG P+ Pragmatica C" w:hAnsi="GFOGG P+ Pragmatica C" w:cs="GFOGG P+ Pragmatica C"/>
      <w:color w:val="auto"/>
    </w:rPr>
  </w:style>
  <w:style w:type="paragraph" w:customStyle="1" w:styleId="CM13">
    <w:name w:val="CM13"/>
    <w:basedOn w:val="Default"/>
    <w:next w:val="Default"/>
    <w:rsid w:val="000C7DAB"/>
    <w:pPr>
      <w:widowControl w:val="0"/>
      <w:spacing w:after="238"/>
    </w:pPr>
    <w:rPr>
      <w:rFonts w:ascii="GHOIB C+ School Book C San Pin" w:hAnsi="GHOIB C+ School Book C San Pin" w:cs="GHOIB C+ School Book C San Pin"/>
      <w:color w:val="auto"/>
    </w:rPr>
  </w:style>
  <w:style w:type="table" w:customStyle="1" w:styleId="140">
    <w:name w:val="Сетка таблицы14"/>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
    <w:name w:val="Сетка таблицы3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
    <w:next w:val="a2"/>
    <w:uiPriority w:val="99"/>
    <w:semiHidden/>
    <w:unhideWhenUsed/>
    <w:rsid w:val="000C7DAB"/>
  </w:style>
  <w:style w:type="table" w:customStyle="1" w:styleId="410">
    <w:name w:val="Сетка таблицы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Сетка таблицы6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0">
    <w:name w:val="Сетка таблицы7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
    <w:name w:val="Сетка таблицы8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
    <w:name w:val="Нет списка21"/>
    <w:next w:val="a2"/>
    <w:uiPriority w:val="99"/>
    <w:semiHidden/>
    <w:rsid w:val="000C7DAB"/>
  </w:style>
  <w:style w:type="character" w:customStyle="1" w:styleId="FontStyle19">
    <w:name w:val="Font Style19"/>
    <w:rsid w:val="000C7DAB"/>
    <w:rPr>
      <w:rFonts w:ascii="Times New Roman" w:hAnsi="Times New Roman" w:cs="Times New Roman"/>
      <w:sz w:val="22"/>
      <w:szCs w:val="22"/>
    </w:rPr>
  </w:style>
  <w:style w:type="table" w:customStyle="1" w:styleId="910">
    <w:name w:val="Сетка таблицы91"/>
    <w:basedOn w:val="a1"/>
    <w:next w:val="a5"/>
    <w:uiPriority w:val="59"/>
    <w:rsid w:val="000C7DAB"/>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3c6">
    <w:name w:val="c3 c6"/>
    <w:basedOn w:val="a0"/>
    <w:rsid w:val="000C7DAB"/>
  </w:style>
  <w:style w:type="character" w:customStyle="1" w:styleId="c3c2">
    <w:name w:val="c3 c2"/>
    <w:basedOn w:val="a0"/>
    <w:rsid w:val="000C7DAB"/>
  </w:style>
  <w:style w:type="character" w:customStyle="1" w:styleId="c1c3">
    <w:name w:val="c1 c3"/>
    <w:basedOn w:val="a0"/>
    <w:rsid w:val="000C7DAB"/>
  </w:style>
  <w:style w:type="paragraph" w:customStyle="1" w:styleId="c4c6">
    <w:name w:val="c4 c6"/>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c8">
    <w:name w:val="c5 c8"/>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c3">
    <w:name w:val="c2 c3"/>
    <w:basedOn w:val="a0"/>
    <w:rsid w:val="000C7DAB"/>
  </w:style>
  <w:style w:type="character" w:customStyle="1" w:styleId="1f5">
    <w:name w:val="Текст сноски Знак1"/>
    <w:aliases w:val="F1 Знак1,Знак6 Знак1"/>
    <w:basedOn w:val="a0"/>
    <w:uiPriority w:val="99"/>
    <w:semiHidden/>
    <w:rsid w:val="000C7DAB"/>
    <w:rPr>
      <w:sz w:val="20"/>
      <w:szCs w:val="20"/>
    </w:rPr>
  </w:style>
  <w:style w:type="paragraph" w:customStyle="1" w:styleId="ParagraphStyle">
    <w:name w:val="Paragraph Style"/>
    <w:rsid w:val="000C7DAB"/>
    <w:pPr>
      <w:autoSpaceDE w:val="0"/>
      <w:autoSpaceDN w:val="0"/>
      <w:adjustRightInd w:val="0"/>
    </w:pPr>
    <w:rPr>
      <w:rFonts w:ascii="Arial" w:eastAsia="Calibri" w:hAnsi="Arial" w:cs="Arial"/>
      <w:sz w:val="24"/>
      <w:szCs w:val="24"/>
    </w:rPr>
  </w:style>
  <w:style w:type="paragraph" w:customStyle="1" w:styleId="msonormalcxspmiddlecxspmiddle">
    <w:name w:val="msonormalcxspmiddlecxspmiddle"/>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numbering" w:customStyle="1" w:styleId="11110">
    <w:name w:val="Нет списка1111"/>
    <w:next w:val="a2"/>
    <w:uiPriority w:val="99"/>
    <w:semiHidden/>
    <w:unhideWhenUsed/>
    <w:rsid w:val="000C7DAB"/>
  </w:style>
  <w:style w:type="numbering" w:customStyle="1" w:styleId="2110">
    <w:name w:val="Нет списка211"/>
    <w:next w:val="a2"/>
    <w:uiPriority w:val="99"/>
    <w:semiHidden/>
    <w:unhideWhenUsed/>
    <w:rsid w:val="000C7DAB"/>
  </w:style>
  <w:style w:type="table" w:customStyle="1" w:styleId="3110">
    <w:name w:val="Сетка таблицы311"/>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1"/>
    <w:uiPriority w:val="59"/>
    <w:rsid w:val="000C7DAB"/>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Сетка таблицы1111"/>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Основной текст с отступом Знак1"/>
    <w:basedOn w:val="a0"/>
    <w:semiHidden/>
    <w:rsid w:val="000C7DAB"/>
  </w:style>
  <w:style w:type="table" w:customStyle="1" w:styleId="411">
    <w:name w:val="Сетка таблицы411"/>
    <w:basedOn w:val="a1"/>
    <w:next w:val="a5"/>
    <w:uiPriority w:val="59"/>
    <w:rsid w:val="000C7DA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3">
    <w:name w:val="Нет списка31"/>
    <w:next w:val="a2"/>
    <w:uiPriority w:val="99"/>
    <w:semiHidden/>
    <w:unhideWhenUsed/>
    <w:rsid w:val="000C7DAB"/>
  </w:style>
  <w:style w:type="character" w:customStyle="1" w:styleId="1f7">
    <w:name w:val="Верхний колонтитул Знак1"/>
    <w:basedOn w:val="a0"/>
    <w:uiPriority w:val="99"/>
    <w:semiHidden/>
    <w:rsid w:val="000C7DAB"/>
  </w:style>
  <w:style w:type="character" w:customStyle="1" w:styleId="1f8">
    <w:name w:val="Нижний колонтитул Знак1"/>
    <w:basedOn w:val="a0"/>
    <w:uiPriority w:val="99"/>
    <w:semiHidden/>
    <w:rsid w:val="000C7DAB"/>
  </w:style>
  <w:style w:type="table" w:customStyle="1" w:styleId="1210">
    <w:name w:val="Сетка таблицы12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8">
    <w:name w:val="Style8"/>
    <w:basedOn w:val="a"/>
    <w:rsid w:val="000C7DAB"/>
    <w:pPr>
      <w:widowControl w:val="0"/>
      <w:autoSpaceDE w:val="0"/>
      <w:autoSpaceDN w:val="0"/>
      <w:adjustRightInd w:val="0"/>
    </w:pPr>
    <w:rPr>
      <w:rFonts w:ascii="Franklin Gothic Medium" w:eastAsia="Times New Roman" w:hAnsi="Franklin Gothic Medium" w:cs="Times New Roman"/>
      <w:sz w:val="24"/>
      <w:szCs w:val="24"/>
      <w:lang w:eastAsia="ru-RU"/>
    </w:rPr>
  </w:style>
  <w:style w:type="character" w:customStyle="1" w:styleId="FontStyle25">
    <w:name w:val="Font Style25"/>
    <w:basedOn w:val="a0"/>
    <w:rsid w:val="000C7DAB"/>
    <w:rPr>
      <w:rFonts w:ascii="Franklin Gothic Medium" w:hAnsi="Franklin Gothic Medium" w:cs="Franklin Gothic Medium"/>
      <w:b/>
      <w:bCs/>
      <w:sz w:val="18"/>
      <w:szCs w:val="18"/>
    </w:rPr>
  </w:style>
  <w:style w:type="paragraph" w:customStyle="1" w:styleId="CM3">
    <w:name w:val="CM3"/>
    <w:basedOn w:val="Default"/>
    <w:next w:val="Default"/>
    <w:rsid w:val="000C7DAB"/>
    <w:pPr>
      <w:widowControl w:val="0"/>
      <w:spacing w:line="228" w:lineRule="atLeast"/>
    </w:pPr>
    <w:rPr>
      <w:rFonts w:ascii="GFOGG P+ Pragmatica C" w:hAnsi="GFOGG P+ Pragmatica C" w:cs="GFOGG P+ Pragmatica C"/>
      <w:color w:val="auto"/>
    </w:rPr>
  </w:style>
  <w:style w:type="paragraph" w:customStyle="1" w:styleId="CM6">
    <w:name w:val="CM6"/>
    <w:basedOn w:val="Default"/>
    <w:next w:val="Default"/>
    <w:rsid w:val="000C7DAB"/>
    <w:pPr>
      <w:widowControl w:val="0"/>
      <w:spacing w:line="160" w:lineRule="atLeast"/>
    </w:pPr>
    <w:rPr>
      <w:rFonts w:ascii="GFOGG P+ Pragmatica C" w:hAnsi="GFOGG P+ Pragmatica C" w:cs="GFOGG P+ Pragmatica C"/>
      <w:color w:val="auto"/>
    </w:rPr>
  </w:style>
  <w:style w:type="paragraph" w:customStyle="1" w:styleId="CM14">
    <w:name w:val="CM14"/>
    <w:basedOn w:val="Default"/>
    <w:next w:val="Default"/>
    <w:rsid w:val="000C7DAB"/>
    <w:pPr>
      <w:widowControl w:val="0"/>
      <w:spacing w:after="355"/>
    </w:pPr>
    <w:rPr>
      <w:rFonts w:ascii="GHOIB C+ School Book C San Pin" w:hAnsi="GHOIB C+ School Book C San Pin" w:cs="GHOIB C+ School Book C San Pin"/>
      <w:color w:val="auto"/>
    </w:rPr>
  </w:style>
  <w:style w:type="paragraph" w:customStyle="1" w:styleId="CM15">
    <w:name w:val="CM15"/>
    <w:basedOn w:val="Default"/>
    <w:next w:val="Default"/>
    <w:rsid w:val="000C7DAB"/>
    <w:pPr>
      <w:widowControl w:val="0"/>
      <w:spacing w:after="455"/>
    </w:pPr>
    <w:rPr>
      <w:rFonts w:ascii="GHOIB C+ School Book C San Pin" w:hAnsi="GHOIB C+ School Book C San Pin" w:cs="GHOIB C+ School Book C San Pin"/>
      <w:color w:val="auto"/>
    </w:rPr>
  </w:style>
  <w:style w:type="paragraph" w:customStyle="1" w:styleId="CM16">
    <w:name w:val="CM16"/>
    <w:basedOn w:val="Default"/>
    <w:next w:val="Default"/>
    <w:rsid w:val="000C7DAB"/>
    <w:pPr>
      <w:widowControl w:val="0"/>
      <w:spacing w:after="455"/>
    </w:pPr>
    <w:rPr>
      <w:rFonts w:ascii="GMGNE C+ School Book C San Pin" w:hAnsi="GMGNE C+ School Book C San Pin" w:cs="GMGNE C+ School Book C San Pin"/>
      <w:color w:val="auto"/>
    </w:rPr>
  </w:style>
  <w:style w:type="character" w:customStyle="1" w:styleId="WW8Num2z0">
    <w:name w:val="WW8Num2z0"/>
    <w:rsid w:val="000C7DAB"/>
    <w:rPr>
      <w:b/>
    </w:rPr>
  </w:style>
  <w:style w:type="character" w:customStyle="1" w:styleId="WW8Num3z0">
    <w:name w:val="WW8Num3z0"/>
    <w:rsid w:val="000C7DAB"/>
    <w:rPr>
      <w:rFonts w:ascii="Symbol" w:hAnsi="Symbol"/>
    </w:rPr>
  </w:style>
  <w:style w:type="character" w:customStyle="1" w:styleId="WW8Num3z1">
    <w:name w:val="WW8Num3z1"/>
    <w:rsid w:val="000C7DAB"/>
    <w:rPr>
      <w:rFonts w:ascii="Courier New" w:hAnsi="Courier New"/>
    </w:rPr>
  </w:style>
  <w:style w:type="character" w:customStyle="1" w:styleId="WW8Num5z0">
    <w:name w:val="WW8Num5z0"/>
    <w:rsid w:val="000C7DAB"/>
    <w:rPr>
      <w:rFonts w:ascii="Symbol" w:hAnsi="Symbol" w:cs="OpenSymbol"/>
    </w:rPr>
  </w:style>
  <w:style w:type="character" w:customStyle="1" w:styleId="WW8Num5z1">
    <w:name w:val="WW8Num5z1"/>
    <w:rsid w:val="000C7DAB"/>
    <w:rPr>
      <w:rFonts w:ascii="OpenSymbol" w:hAnsi="OpenSymbol" w:cs="OpenSymbol"/>
    </w:rPr>
  </w:style>
  <w:style w:type="character" w:customStyle="1" w:styleId="WW8Num6z0">
    <w:name w:val="WW8Num6z0"/>
    <w:rsid w:val="000C7DAB"/>
    <w:rPr>
      <w:rFonts w:ascii="Symbol" w:hAnsi="Symbol"/>
    </w:rPr>
  </w:style>
  <w:style w:type="character" w:customStyle="1" w:styleId="WW8Num7z0">
    <w:name w:val="WW8Num7z0"/>
    <w:rsid w:val="000C7DAB"/>
    <w:rPr>
      <w:rFonts w:ascii="Times New Roman" w:hAnsi="Times New Roman" w:cs="Times New Roman"/>
    </w:rPr>
  </w:style>
  <w:style w:type="character" w:customStyle="1" w:styleId="WW8Num7z1">
    <w:name w:val="WW8Num7z1"/>
    <w:rsid w:val="000C7DAB"/>
    <w:rPr>
      <w:rFonts w:ascii="Courier New" w:hAnsi="Courier New" w:cs="Courier New"/>
    </w:rPr>
  </w:style>
  <w:style w:type="character" w:customStyle="1" w:styleId="WW8Num8z0">
    <w:name w:val="WW8Num8z0"/>
    <w:rsid w:val="000C7DAB"/>
    <w:rPr>
      <w:rFonts w:ascii="Times New Roman" w:hAnsi="Times New Roman" w:cs="Times New Roman"/>
    </w:rPr>
  </w:style>
  <w:style w:type="character" w:customStyle="1" w:styleId="WW8Num9z0">
    <w:name w:val="WW8Num9z0"/>
    <w:rsid w:val="000C7DAB"/>
    <w:rPr>
      <w:rFonts w:ascii="Symbol" w:hAnsi="Symbol"/>
    </w:rPr>
  </w:style>
  <w:style w:type="character" w:customStyle="1" w:styleId="WW8Num10z0">
    <w:name w:val="WW8Num10z0"/>
    <w:rsid w:val="000C7DAB"/>
    <w:rPr>
      <w:rFonts w:ascii="Symbol" w:hAnsi="Symbol" w:cs="OpenSymbol"/>
    </w:rPr>
  </w:style>
  <w:style w:type="character" w:customStyle="1" w:styleId="WW8Num10z1">
    <w:name w:val="WW8Num10z1"/>
    <w:rsid w:val="000C7DAB"/>
    <w:rPr>
      <w:rFonts w:ascii="OpenSymbol" w:hAnsi="OpenSymbol" w:cs="OpenSymbol"/>
    </w:rPr>
  </w:style>
  <w:style w:type="character" w:customStyle="1" w:styleId="WW8Num11z0">
    <w:name w:val="WW8Num11z0"/>
    <w:rsid w:val="000C7DAB"/>
    <w:rPr>
      <w:rFonts w:ascii="Symbol" w:hAnsi="Symbol" w:cs="OpenSymbol"/>
    </w:rPr>
  </w:style>
  <w:style w:type="character" w:customStyle="1" w:styleId="WW8Num11z1">
    <w:name w:val="WW8Num11z1"/>
    <w:rsid w:val="000C7DAB"/>
    <w:rPr>
      <w:rFonts w:ascii="OpenSymbol" w:hAnsi="OpenSymbol" w:cs="OpenSymbol"/>
    </w:rPr>
  </w:style>
  <w:style w:type="character" w:customStyle="1" w:styleId="WW8Num13z0">
    <w:name w:val="WW8Num13z0"/>
    <w:rsid w:val="000C7DAB"/>
    <w:rPr>
      <w:rFonts w:ascii="Symbol" w:hAnsi="Symbol" w:cs="OpenSymbol"/>
    </w:rPr>
  </w:style>
  <w:style w:type="character" w:customStyle="1" w:styleId="WW8Num13z1">
    <w:name w:val="WW8Num13z1"/>
    <w:rsid w:val="000C7DAB"/>
    <w:rPr>
      <w:rFonts w:ascii="OpenSymbol" w:hAnsi="OpenSymbol" w:cs="OpenSymbol"/>
    </w:rPr>
  </w:style>
  <w:style w:type="character" w:customStyle="1" w:styleId="4d">
    <w:name w:val="Основной шрифт абзаца4"/>
    <w:rsid w:val="000C7DAB"/>
  </w:style>
  <w:style w:type="character" w:customStyle="1" w:styleId="WW8Num12z0">
    <w:name w:val="WW8Num12z0"/>
    <w:rsid w:val="000C7DAB"/>
    <w:rPr>
      <w:rFonts w:ascii="Symbol" w:hAnsi="Symbol" w:cs="OpenSymbol"/>
    </w:rPr>
  </w:style>
  <w:style w:type="character" w:customStyle="1" w:styleId="WW8Num15z0">
    <w:name w:val="WW8Num15z0"/>
    <w:rsid w:val="000C7DAB"/>
    <w:rPr>
      <w:rFonts w:ascii="Symbol" w:hAnsi="Symbol" w:cs="OpenSymbol"/>
    </w:rPr>
  </w:style>
  <w:style w:type="character" w:customStyle="1" w:styleId="WW8Num15z1">
    <w:name w:val="WW8Num15z1"/>
    <w:rsid w:val="000C7DAB"/>
    <w:rPr>
      <w:rFonts w:ascii="OpenSymbol" w:hAnsi="OpenSymbol" w:cs="OpenSymbol"/>
    </w:rPr>
  </w:style>
  <w:style w:type="character" w:customStyle="1" w:styleId="WW8Num17z0">
    <w:name w:val="WW8Num17z0"/>
    <w:rsid w:val="000C7DAB"/>
    <w:rPr>
      <w:rFonts w:ascii="Symbol" w:hAnsi="Symbol" w:cs="OpenSymbol"/>
    </w:rPr>
  </w:style>
  <w:style w:type="character" w:customStyle="1" w:styleId="WW8Num17z1">
    <w:name w:val="WW8Num17z1"/>
    <w:rsid w:val="000C7DAB"/>
    <w:rPr>
      <w:rFonts w:ascii="OpenSymbol" w:hAnsi="OpenSymbol" w:cs="OpenSymbol"/>
    </w:rPr>
  </w:style>
  <w:style w:type="character" w:customStyle="1" w:styleId="WW8Num18z0">
    <w:name w:val="WW8Num18z0"/>
    <w:rsid w:val="000C7DAB"/>
    <w:rPr>
      <w:rFonts w:ascii="Symbol" w:hAnsi="Symbol"/>
    </w:rPr>
  </w:style>
  <w:style w:type="character" w:customStyle="1" w:styleId="WW8Num18z1">
    <w:name w:val="WW8Num18z1"/>
    <w:rsid w:val="000C7DAB"/>
    <w:rPr>
      <w:rFonts w:ascii="Courier New" w:hAnsi="Courier New" w:cs="Courier New"/>
    </w:rPr>
  </w:style>
  <w:style w:type="character" w:customStyle="1" w:styleId="WW8Num18z2">
    <w:name w:val="WW8Num18z2"/>
    <w:rsid w:val="000C7DAB"/>
    <w:rPr>
      <w:rFonts w:ascii="Wingdings" w:hAnsi="Wingdings"/>
    </w:rPr>
  </w:style>
  <w:style w:type="character" w:customStyle="1" w:styleId="WW8Num19z0">
    <w:name w:val="WW8Num19z0"/>
    <w:rsid w:val="000C7DAB"/>
    <w:rPr>
      <w:rFonts w:ascii="Symbol" w:hAnsi="Symbol"/>
    </w:rPr>
  </w:style>
  <w:style w:type="character" w:customStyle="1" w:styleId="WW8Num19z1">
    <w:name w:val="WW8Num19z1"/>
    <w:rsid w:val="000C7DAB"/>
    <w:rPr>
      <w:rFonts w:ascii="Courier New" w:hAnsi="Courier New" w:cs="Courier New"/>
    </w:rPr>
  </w:style>
  <w:style w:type="character" w:customStyle="1" w:styleId="WW8Num19z2">
    <w:name w:val="WW8Num19z2"/>
    <w:rsid w:val="000C7DAB"/>
    <w:rPr>
      <w:rFonts w:ascii="Wingdings" w:hAnsi="Wingdings"/>
    </w:rPr>
  </w:style>
  <w:style w:type="character" w:customStyle="1" w:styleId="3f2">
    <w:name w:val="Основной шрифт абзаца3"/>
    <w:rsid w:val="000C7DAB"/>
  </w:style>
  <w:style w:type="character" w:customStyle="1" w:styleId="WW8Num7z2">
    <w:name w:val="WW8Num7z2"/>
    <w:rsid w:val="000C7DAB"/>
    <w:rPr>
      <w:rFonts w:ascii="Wingdings" w:hAnsi="Wingdings"/>
    </w:rPr>
  </w:style>
  <w:style w:type="character" w:customStyle="1" w:styleId="WW8Num7z3">
    <w:name w:val="WW8Num7z3"/>
    <w:rsid w:val="000C7DAB"/>
    <w:rPr>
      <w:rFonts w:ascii="Symbol" w:hAnsi="Symbol"/>
    </w:rPr>
  </w:style>
  <w:style w:type="character" w:customStyle="1" w:styleId="WW8Num8z1">
    <w:name w:val="WW8Num8z1"/>
    <w:rsid w:val="000C7DAB"/>
    <w:rPr>
      <w:rFonts w:ascii="Courier New" w:hAnsi="Courier New" w:cs="Courier New"/>
    </w:rPr>
  </w:style>
  <w:style w:type="character" w:customStyle="1" w:styleId="WW8Num8z2">
    <w:name w:val="WW8Num8z2"/>
    <w:rsid w:val="000C7DAB"/>
    <w:rPr>
      <w:rFonts w:ascii="Wingdings" w:hAnsi="Wingdings"/>
    </w:rPr>
  </w:style>
  <w:style w:type="character" w:customStyle="1" w:styleId="WW8Num8z3">
    <w:name w:val="WW8Num8z3"/>
    <w:rsid w:val="000C7DAB"/>
    <w:rPr>
      <w:rFonts w:ascii="Symbol" w:hAnsi="Symbol"/>
    </w:rPr>
  </w:style>
  <w:style w:type="character" w:customStyle="1" w:styleId="WW8Num9z1">
    <w:name w:val="WW8Num9z1"/>
    <w:rsid w:val="000C7DAB"/>
    <w:rPr>
      <w:rFonts w:ascii="Courier New" w:hAnsi="Courier New" w:cs="Courier New"/>
    </w:rPr>
  </w:style>
  <w:style w:type="character" w:customStyle="1" w:styleId="WW8Num9z2">
    <w:name w:val="WW8Num9z2"/>
    <w:rsid w:val="000C7DAB"/>
    <w:rPr>
      <w:rFonts w:ascii="Wingdings" w:hAnsi="Wingdings"/>
    </w:rPr>
  </w:style>
  <w:style w:type="character" w:customStyle="1" w:styleId="2f4">
    <w:name w:val="Основной шрифт абзаца2"/>
    <w:rsid w:val="000C7DAB"/>
  </w:style>
  <w:style w:type="character" w:customStyle="1" w:styleId="Absatz-Standardschriftart">
    <w:name w:val="Absatz-Standardschriftart"/>
    <w:rsid w:val="000C7DAB"/>
  </w:style>
  <w:style w:type="character" w:customStyle="1" w:styleId="WW8Num3z2">
    <w:name w:val="WW8Num3z2"/>
    <w:rsid w:val="000C7DAB"/>
    <w:rPr>
      <w:rFonts w:ascii="Wingdings" w:hAnsi="Wingdings"/>
    </w:rPr>
  </w:style>
  <w:style w:type="character" w:customStyle="1" w:styleId="WW8Num4z0">
    <w:name w:val="WW8Num4z0"/>
    <w:rsid w:val="000C7DAB"/>
    <w:rPr>
      <w:b/>
      <w:sz w:val="24"/>
      <w:szCs w:val="24"/>
    </w:rPr>
  </w:style>
  <w:style w:type="character" w:customStyle="1" w:styleId="1f9">
    <w:name w:val="Основной шрифт абзаца1"/>
    <w:rsid w:val="000C7DAB"/>
  </w:style>
  <w:style w:type="character" w:customStyle="1" w:styleId="4e">
    <w:name w:val="Знак Знак4"/>
    <w:basedOn w:val="1f9"/>
    <w:rsid w:val="000C7DAB"/>
    <w:rPr>
      <w:rFonts w:ascii="Tahoma" w:eastAsia="Times New Roman" w:hAnsi="Tahoma" w:cs="Tahoma"/>
      <w:color w:val="000000"/>
      <w:sz w:val="32"/>
      <w:szCs w:val="32"/>
    </w:rPr>
  </w:style>
  <w:style w:type="character" w:customStyle="1" w:styleId="3f3">
    <w:name w:val="Знак Знак3"/>
    <w:basedOn w:val="1f9"/>
    <w:rsid w:val="000C7DAB"/>
    <w:rPr>
      <w:rFonts w:eastAsia="Times New Roman" w:cs="Times New Roman"/>
      <w:b/>
      <w:bCs/>
      <w:szCs w:val="20"/>
    </w:rPr>
  </w:style>
  <w:style w:type="character" w:customStyle="1" w:styleId="2f5">
    <w:name w:val="Знак Знак2"/>
    <w:basedOn w:val="1f9"/>
    <w:rsid w:val="000C7DAB"/>
    <w:rPr>
      <w:rFonts w:eastAsia="Times New Roman" w:cs="Times New Roman"/>
      <w:b/>
      <w:bCs/>
      <w:sz w:val="28"/>
      <w:szCs w:val="28"/>
    </w:rPr>
  </w:style>
  <w:style w:type="character" w:customStyle="1" w:styleId="1fa">
    <w:name w:val="Знак Знак1"/>
    <w:basedOn w:val="1f9"/>
    <w:rsid w:val="000C7DAB"/>
    <w:rPr>
      <w:rFonts w:eastAsia="Times New Roman" w:cs="Times New Roman"/>
      <w:sz w:val="28"/>
      <w:szCs w:val="28"/>
    </w:rPr>
  </w:style>
  <w:style w:type="character" w:customStyle="1" w:styleId="afffff4">
    <w:name w:val="Знак Знак"/>
    <w:basedOn w:val="1f9"/>
    <w:rsid w:val="000C7DAB"/>
    <w:rPr>
      <w:rFonts w:eastAsia="Times New Roman"/>
    </w:rPr>
  </w:style>
  <w:style w:type="character" w:customStyle="1" w:styleId="afffff5">
    <w:name w:val="Маркеры списка"/>
    <w:rsid w:val="000C7DAB"/>
    <w:rPr>
      <w:rFonts w:ascii="OpenSymbol" w:eastAsia="OpenSymbol" w:hAnsi="OpenSymbol" w:cs="OpenSymbol"/>
    </w:rPr>
  </w:style>
  <w:style w:type="character" w:customStyle="1" w:styleId="afffff6">
    <w:name w:val="Символ нумерации"/>
    <w:rsid w:val="000C7DAB"/>
  </w:style>
  <w:style w:type="paragraph" w:customStyle="1" w:styleId="4f">
    <w:name w:val="Название4"/>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4f0">
    <w:name w:val="Указатель4"/>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3f4">
    <w:name w:val="Название3"/>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3f5">
    <w:name w:val="Указатель3"/>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2f6">
    <w:name w:val="Название2"/>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2f7">
    <w:name w:val="Указатель2"/>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1fb">
    <w:name w:val="Название1"/>
    <w:aliases w:val="Знак5"/>
    <w:basedOn w:val="a"/>
    <w:qFormat/>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1fc">
    <w:name w:val="Указатель1"/>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214">
    <w:name w:val="Основной текст 21"/>
    <w:basedOn w:val="a"/>
    <w:rsid w:val="000C7DAB"/>
    <w:pPr>
      <w:suppressAutoHyphens/>
      <w:jc w:val="both"/>
    </w:pPr>
    <w:rPr>
      <w:rFonts w:ascii="Times New Roman" w:eastAsia="Times New Roman" w:hAnsi="Times New Roman" w:cs="Times New Roman"/>
      <w:b/>
      <w:bCs/>
      <w:sz w:val="28"/>
      <w:szCs w:val="28"/>
      <w:lang w:eastAsia="ar-SA"/>
    </w:rPr>
  </w:style>
  <w:style w:type="paragraph" w:customStyle="1" w:styleId="1fd">
    <w:name w:val="Схема документа1"/>
    <w:basedOn w:val="a"/>
    <w:rsid w:val="000C7DAB"/>
    <w:pPr>
      <w:shd w:val="clear" w:color="auto" w:fill="000080"/>
      <w:suppressAutoHyphens/>
    </w:pPr>
    <w:rPr>
      <w:rFonts w:ascii="Tahoma" w:eastAsia="Times New Roman" w:hAnsi="Tahoma" w:cs="Tahoma"/>
      <w:sz w:val="20"/>
      <w:szCs w:val="20"/>
      <w:lang w:eastAsia="ar-SA"/>
    </w:rPr>
  </w:style>
  <w:style w:type="paragraph" w:styleId="afffff7">
    <w:name w:val="endnote text"/>
    <w:basedOn w:val="a"/>
    <w:link w:val="afffff8"/>
    <w:semiHidden/>
    <w:rsid w:val="000C7DAB"/>
    <w:rPr>
      <w:rFonts w:ascii="Times New Roman" w:eastAsia="Times New Roman" w:hAnsi="Times New Roman" w:cs="Times New Roman"/>
      <w:sz w:val="20"/>
      <w:szCs w:val="20"/>
      <w:lang w:eastAsia="ru-RU"/>
    </w:rPr>
  </w:style>
  <w:style w:type="character" w:customStyle="1" w:styleId="afffff8">
    <w:name w:val="Текст концевой сноски Знак"/>
    <w:basedOn w:val="a0"/>
    <w:link w:val="afffff7"/>
    <w:semiHidden/>
    <w:rsid w:val="000C7DAB"/>
    <w:rPr>
      <w:rFonts w:ascii="Times New Roman" w:eastAsia="Times New Roman" w:hAnsi="Times New Roman" w:cs="Times New Roman"/>
      <w:sz w:val="20"/>
      <w:szCs w:val="20"/>
      <w:lang w:eastAsia="ru-RU"/>
    </w:rPr>
  </w:style>
  <w:style w:type="character" w:styleId="afffff9">
    <w:name w:val="endnote reference"/>
    <w:basedOn w:val="a0"/>
    <w:semiHidden/>
    <w:rsid w:val="000C7DAB"/>
    <w:rPr>
      <w:vertAlign w:val="superscript"/>
    </w:rPr>
  </w:style>
  <w:style w:type="character" w:styleId="afffffa">
    <w:name w:val="line number"/>
    <w:basedOn w:val="a0"/>
    <w:uiPriority w:val="99"/>
    <w:semiHidden/>
    <w:unhideWhenUsed/>
    <w:rsid w:val="000C7DAB"/>
  </w:style>
  <w:style w:type="numbering" w:customStyle="1" w:styleId="84">
    <w:name w:val="Нет списка8"/>
    <w:next w:val="a2"/>
    <w:uiPriority w:val="99"/>
    <w:semiHidden/>
    <w:unhideWhenUsed/>
    <w:rsid w:val="000C7DAB"/>
  </w:style>
  <w:style w:type="numbering" w:customStyle="1" w:styleId="93">
    <w:name w:val="Нет списка9"/>
    <w:next w:val="a2"/>
    <w:uiPriority w:val="99"/>
    <w:semiHidden/>
    <w:unhideWhenUsed/>
    <w:rsid w:val="000C7DAB"/>
  </w:style>
  <w:style w:type="character" w:customStyle="1" w:styleId="314">
    <w:name w:val="Основной текст с отступом 3 Знак1"/>
    <w:basedOn w:val="a0"/>
    <w:uiPriority w:val="99"/>
    <w:rsid w:val="000C7DAB"/>
    <w:rPr>
      <w:rFonts w:eastAsia="Times New Roman"/>
      <w:sz w:val="16"/>
      <w:szCs w:val="16"/>
      <w:lang w:eastAsia="en-US"/>
    </w:rPr>
  </w:style>
  <w:style w:type="table" w:customStyle="1" w:styleId="150">
    <w:name w:val="Сетка таблицы15"/>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0C7DAB"/>
  </w:style>
  <w:style w:type="table" w:customStyle="1" w:styleId="160">
    <w:name w:val="Сетка таблицы16"/>
    <w:basedOn w:val="a1"/>
    <w:uiPriority w:val="59"/>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0C7DAB"/>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
    <w:name w:val="Нет списка10"/>
    <w:next w:val="a2"/>
    <w:uiPriority w:val="99"/>
    <w:semiHidden/>
    <w:unhideWhenUsed/>
    <w:rsid w:val="000C7DAB"/>
  </w:style>
  <w:style w:type="table" w:customStyle="1" w:styleId="170">
    <w:name w:val="Сетка таблицы17"/>
    <w:basedOn w:val="a1"/>
    <w:next w:val="a5"/>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0C7DAB"/>
  </w:style>
  <w:style w:type="numbering" w:customStyle="1" w:styleId="141">
    <w:name w:val="Нет списка14"/>
    <w:next w:val="a2"/>
    <w:uiPriority w:val="99"/>
    <w:semiHidden/>
    <w:unhideWhenUsed/>
    <w:rsid w:val="000C7DAB"/>
  </w:style>
  <w:style w:type="numbering" w:customStyle="1" w:styleId="151">
    <w:name w:val="Нет списка15"/>
    <w:next w:val="a2"/>
    <w:uiPriority w:val="99"/>
    <w:semiHidden/>
    <w:unhideWhenUsed/>
    <w:rsid w:val="000C7DAB"/>
  </w:style>
  <w:style w:type="table" w:customStyle="1" w:styleId="TableNormal">
    <w:name w:val="Table Normal"/>
    <w:uiPriority w:val="2"/>
    <w:semiHidden/>
    <w:unhideWhenUsed/>
    <w:qFormat/>
    <w:rsid w:val="000C7DA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61">
    <w:name w:val="Нет списка16"/>
    <w:next w:val="a2"/>
    <w:uiPriority w:val="99"/>
    <w:semiHidden/>
    <w:unhideWhenUsed/>
    <w:rsid w:val="000C7DAB"/>
  </w:style>
  <w:style w:type="character" w:customStyle="1" w:styleId="FontStyle69">
    <w:name w:val="Font Style69"/>
    <w:rsid w:val="000C7DAB"/>
    <w:rPr>
      <w:rFonts w:ascii="Times New Roman" w:hAnsi="Times New Roman" w:cs="Times New Roman"/>
      <w:b/>
      <w:bCs/>
      <w:sz w:val="18"/>
      <w:szCs w:val="18"/>
    </w:rPr>
  </w:style>
  <w:style w:type="paragraph" w:customStyle="1" w:styleId="Style31">
    <w:name w:val="Style31"/>
    <w:basedOn w:val="a"/>
    <w:uiPriority w:val="99"/>
    <w:rsid w:val="000C7DAB"/>
    <w:pPr>
      <w:widowControl w:val="0"/>
      <w:autoSpaceDE w:val="0"/>
      <w:autoSpaceDN w:val="0"/>
      <w:adjustRightInd w:val="0"/>
      <w:spacing w:line="230" w:lineRule="exact"/>
    </w:pPr>
    <w:rPr>
      <w:rFonts w:ascii="Times New Roman" w:eastAsia="Times New Roman" w:hAnsi="Times New Roman" w:cs="Times New Roman"/>
      <w:sz w:val="24"/>
      <w:szCs w:val="24"/>
      <w:lang w:eastAsia="ru-RU"/>
    </w:rPr>
  </w:style>
  <w:style w:type="paragraph" w:customStyle="1" w:styleId="Style41">
    <w:name w:val="Style41"/>
    <w:basedOn w:val="a"/>
    <w:uiPriority w:val="99"/>
    <w:rsid w:val="000C7DAB"/>
    <w:pPr>
      <w:widowControl w:val="0"/>
      <w:autoSpaceDE w:val="0"/>
      <w:autoSpaceDN w:val="0"/>
      <w:adjustRightInd w:val="0"/>
      <w:spacing w:line="230" w:lineRule="exact"/>
      <w:ind w:hanging="360"/>
    </w:pPr>
    <w:rPr>
      <w:rFonts w:ascii="Times New Roman" w:eastAsia="Times New Roman" w:hAnsi="Times New Roman" w:cs="Times New Roman"/>
      <w:sz w:val="24"/>
      <w:szCs w:val="24"/>
      <w:lang w:eastAsia="ru-RU"/>
    </w:rPr>
  </w:style>
  <w:style w:type="table" w:customStyle="1" w:styleId="180">
    <w:name w:val="Сетка таблицы18"/>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0C7DAB"/>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afffffb">
    <w:name w:val="Заголовок таблицы"/>
    <w:basedOn w:val="a"/>
    <w:rsid w:val="000C7DAB"/>
    <w:pPr>
      <w:widowControl w:val="0"/>
      <w:suppressLineNumbers/>
      <w:suppressAutoHyphens/>
      <w:jc w:val="center"/>
    </w:pPr>
    <w:rPr>
      <w:rFonts w:ascii="Times" w:eastAsia="Times" w:hAnsi="Times" w:cs="Times New Roman"/>
      <w:b/>
      <w:bCs/>
      <w:sz w:val="24"/>
      <w:szCs w:val="20"/>
      <w:lang w:val="en-US" w:eastAsia="ru-RU"/>
    </w:rPr>
  </w:style>
  <w:style w:type="paragraph" w:customStyle="1" w:styleId="c13">
    <w:name w:val="c13"/>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47">
    <w:name w:val="Заголовок4 Знак"/>
    <w:link w:val="46"/>
    <w:locked/>
    <w:rsid w:val="000C7DAB"/>
    <w:rPr>
      <w:rFonts w:ascii="Times New Roman" w:eastAsia="MS Mincho" w:hAnsi="Times New Roman" w:cs="Times New Roman"/>
      <w:b/>
      <w:bCs/>
      <w:spacing w:val="-4"/>
      <w:sz w:val="24"/>
      <w:szCs w:val="24"/>
      <w:lang w:eastAsia="ru-RU"/>
    </w:rPr>
  </w:style>
  <w:style w:type="paragraph" w:customStyle="1" w:styleId="msonormalbullet1gif">
    <w:name w:val="msonormalbullet1.gif"/>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f6">
    <w:name w:val="Заголовок 3+"/>
    <w:basedOn w:val="a"/>
    <w:uiPriority w:val="99"/>
    <w:rsid w:val="000C7DAB"/>
    <w:pPr>
      <w:widowControl w:val="0"/>
      <w:overflowPunct w:val="0"/>
      <w:autoSpaceDE w:val="0"/>
      <w:autoSpaceDN w:val="0"/>
      <w:adjustRightInd w:val="0"/>
      <w:spacing w:before="240"/>
      <w:jc w:val="center"/>
      <w:textAlignment w:val="baseline"/>
    </w:pPr>
    <w:rPr>
      <w:rFonts w:ascii="Times New Roman" w:eastAsia="Times New Roman" w:hAnsi="Times New Roman" w:cs="Times New Roman"/>
      <w:b/>
      <w:sz w:val="28"/>
      <w:szCs w:val="20"/>
      <w:lang w:eastAsia="ru-RU"/>
    </w:rPr>
  </w:style>
  <w:style w:type="character" w:customStyle="1" w:styleId="FontStyle43">
    <w:name w:val="Font Style43"/>
    <w:uiPriority w:val="99"/>
    <w:rsid w:val="000C7DAB"/>
    <w:rPr>
      <w:rFonts w:ascii="Times New Roman" w:hAnsi="Times New Roman" w:cs="Times New Roman"/>
      <w:sz w:val="18"/>
      <w:szCs w:val="18"/>
    </w:rPr>
  </w:style>
  <w:style w:type="paragraph" w:customStyle="1" w:styleId="c87">
    <w:name w:val="c87"/>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0">
    <w:name w:val="c30"/>
    <w:basedOn w:val="a0"/>
    <w:rsid w:val="000C7DAB"/>
  </w:style>
  <w:style w:type="paragraph" w:customStyle="1" w:styleId="c61">
    <w:name w:val="c61"/>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3">
    <w:name w:val="c63"/>
    <w:basedOn w:val="a0"/>
    <w:rsid w:val="000C7DAB"/>
  </w:style>
  <w:style w:type="paragraph" w:customStyle="1" w:styleId="Style19">
    <w:name w:val="Style19"/>
    <w:basedOn w:val="a"/>
    <w:uiPriority w:val="99"/>
    <w:semiHidden/>
    <w:rsid w:val="000C7DAB"/>
    <w:pPr>
      <w:widowControl w:val="0"/>
      <w:autoSpaceDE w:val="0"/>
      <w:autoSpaceDN w:val="0"/>
      <w:adjustRightInd w:val="0"/>
      <w:spacing w:line="319" w:lineRule="exact"/>
      <w:ind w:firstLine="370"/>
      <w:jc w:val="both"/>
    </w:pPr>
    <w:rPr>
      <w:rFonts w:ascii="Times New Roman" w:eastAsia="Times New Roman" w:hAnsi="Times New Roman" w:cs="Times New Roman"/>
      <w:sz w:val="24"/>
      <w:szCs w:val="24"/>
      <w:lang w:eastAsia="ru-RU"/>
    </w:rPr>
  </w:style>
  <w:style w:type="character" w:customStyle="1" w:styleId="FontStyle52">
    <w:name w:val="Font Style52"/>
    <w:uiPriority w:val="99"/>
    <w:rsid w:val="000C7DAB"/>
    <w:rPr>
      <w:rFonts w:ascii="Times New Roman" w:hAnsi="Times New Roman" w:cs="Times New Roman" w:hint="default"/>
      <w:i/>
      <w:iCs/>
      <w:sz w:val="26"/>
      <w:szCs w:val="26"/>
    </w:rPr>
  </w:style>
  <w:style w:type="character" w:customStyle="1" w:styleId="FontStyle54">
    <w:name w:val="Font Style54"/>
    <w:uiPriority w:val="99"/>
    <w:rsid w:val="000C7DAB"/>
    <w:rPr>
      <w:rFonts w:ascii="Times New Roman" w:hAnsi="Times New Roman" w:cs="Times New Roman" w:hint="default"/>
      <w:sz w:val="26"/>
      <w:szCs w:val="26"/>
    </w:rPr>
  </w:style>
  <w:style w:type="character" w:customStyle="1" w:styleId="12Arial">
    <w:name w:val="Заголовок №1 (2) + Arial"/>
    <w:aliases w:val="11,5 pt4,Полужирный5,Малые прописные"/>
    <w:rsid w:val="000C7DAB"/>
    <w:rPr>
      <w:rFonts w:ascii="Arial" w:hAnsi="Arial" w:cs="Arial"/>
      <w:b/>
      <w:bCs/>
      <w:smallCaps/>
      <w:sz w:val="23"/>
      <w:szCs w:val="23"/>
      <w:shd w:val="clear" w:color="auto" w:fill="FFFFFF"/>
    </w:rPr>
  </w:style>
  <w:style w:type="character" w:customStyle="1" w:styleId="103">
    <w:name w:val="Основной текст (10) + Полужирный"/>
    <w:rsid w:val="000C7DAB"/>
    <w:rPr>
      <w:rFonts w:ascii="Arial" w:hAnsi="Arial" w:cs="Arial"/>
      <w:b/>
      <w:bCs/>
      <w:i/>
      <w:iCs/>
      <w:shd w:val="clear" w:color="auto" w:fill="FFFFFF"/>
    </w:rPr>
  </w:style>
  <w:style w:type="character" w:customStyle="1" w:styleId="104">
    <w:name w:val="Основной текст (10) + Курсив"/>
    <w:rsid w:val="000C7DAB"/>
    <w:rPr>
      <w:rFonts w:ascii="Arial" w:hAnsi="Arial" w:cs="Arial"/>
      <w:i/>
      <w:iCs/>
      <w:shd w:val="clear" w:color="auto" w:fill="FFFFFF"/>
    </w:rPr>
  </w:style>
  <w:style w:type="character" w:customStyle="1" w:styleId="Arial">
    <w:name w:val="Основной текст + Arial"/>
    <w:aliases w:val="Не курсив3"/>
    <w:rsid w:val="000C7DAB"/>
    <w:rPr>
      <w:rFonts w:ascii="Arial" w:hAnsi="Arial" w:cs="Arial"/>
      <w:i/>
      <w:iCs/>
      <w:spacing w:val="0"/>
      <w:sz w:val="22"/>
      <w:szCs w:val="22"/>
      <w:shd w:val="clear" w:color="auto" w:fill="FFFFFF"/>
    </w:rPr>
  </w:style>
  <w:style w:type="character" w:customStyle="1" w:styleId="Arial3">
    <w:name w:val="Основной текст + Arial3"/>
    <w:aliases w:val="7,5 pt3,Не курсив2"/>
    <w:rsid w:val="000C7DAB"/>
    <w:rPr>
      <w:rFonts w:ascii="Arial" w:hAnsi="Arial" w:cs="Arial"/>
      <w:i/>
      <w:iCs/>
      <w:spacing w:val="0"/>
      <w:sz w:val="15"/>
      <w:szCs w:val="15"/>
      <w:shd w:val="clear" w:color="auto" w:fill="FFFFFF"/>
    </w:rPr>
  </w:style>
  <w:style w:type="character" w:customStyle="1" w:styleId="Arial2">
    <w:name w:val="Основной текст + Arial2"/>
    <w:aliases w:val="Полужирный4"/>
    <w:rsid w:val="000C7DAB"/>
    <w:rPr>
      <w:rFonts w:ascii="Arial" w:hAnsi="Arial" w:cs="Arial"/>
      <w:b/>
      <w:bCs/>
      <w:spacing w:val="0"/>
      <w:sz w:val="22"/>
      <w:szCs w:val="22"/>
      <w:shd w:val="clear" w:color="auto" w:fill="FFFFFF"/>
    </w:rPr>
  </w:style>
  <w:style w:type="character" w:customStyle="1" w:styleId="12Arial2">
    <w:name w:val="Заголовок №1 (2) + Arial2"/>
    <w:aliases w:val="111,5 pt2,Полужирный3,Малые прописные1,Основной текст (4) + Arial Narrow,12 pt,Заголовок №1 (5) + Calibri,12"/>
    <w:rsid w:val="000C7DAB"/>
    <w:rPr>
      <w:rFonts w:ascii="Arial" w:hAnsi="Arial" w:cs="Arial"/>
      <w:b/>
      <w:bCs/>
      <w:smallCaps/>
      <w:sz w:val="23"/>
      <w:szCs w:val="23"/>
      <w:shd w:val="clear" w:color="auto" w:fill="FFFFFF"/>
    </w:rPr>
  </w:style>
  <w:style w:type="character" w:customStyle="1" w:styleId="1130">
    <w:name w:val="Основной текст + 113"/>
    <w:aliases w:val="5 pt7,Полужирный8"/>
    <w:rsid w:val="000C7DAB"/>
    <w:rPr>
      <w:rFonts w:ascii="Arial" w:hAnsi="Arial" w:cs="Arial"/>
      <w:b/>
      <w:bCs/>
      <w:spacing w:val="0"/>
      <w:sz w:val="23"/>
      <w:szCs w:val="23"/>
      <w:shd w:val="clear" w:color="auto" w:fill="FFFFFF"/>
    </w:rPr>
  </w:style>
  <w:style w:type="paragraph" w:customStyle="1" w:styleId="zagarial120">
    <w:name w:val="zag_arial_120"/>
    <w:basedOn w:val="a"/>
    <w:uiPriority w:val="99"/>
    <w:rsid w:val="000C7DAB"/>
    <w:pPr>
      <w:widowControl w:val="0"/>
      <w:suppressAutoHyphens/>
      <w:spacing w:before="280" w:after="280"/>
      <w:jc w:val="center"/>
    </w:pPr>
    <w:rPr>
      <w:rFonts w:ascii="Arial" w:eastAsia="Lucida Sans Unicode" w:hAnsi="Arial" w:cs="Arial"/>
      <w:kern w:val="1"/>
      <w:sz w:val="29"/>
      <w:szCs w:val="29"/>
      <w:lang w:eastAsia="ru-RU"/>
    </w:rPr>
  </w:style>
  <w:style w:type="paragraph" w:customStyle="1" w:styleId="zagarial100">
    <w:name w:val="zag_arial_100"/>
    <w:basedOn w:val="a"/>
    <w:uiPriority w:val="99"/>
    <w:rsid w:val="000C7DAB"/>
    <w:pPr>
      <w:widowControl w:val="0"/>
      <w:suppressAutoHyphens/>
      <w:spacing w:before="280" w:after="280"/>
      <w:jc w:val="center"/>
    </w:pPr>
    <w:rPr>
      <w:rFonts w:ascii="Arial" w:eastAsia="Lucida Sans Unicode" w:hAnsi="Arial" w:cs="Arial"/>
      <w:kern w:val="1"/>
      <w:sz w:val="26"/>
      <w:szCs w:val="26"/>
      <w:lang w:eastAsia="ru-RU"/>
    </w:rPr>
  </w:style>
  <w:style w:type="paragraph" w:customStyle="1" w:styleId="centr">
    <w:name w:val="centr"/>
    <w:basedOn w:val="a"/>
    <w:uiPriority w:val="99"/>
    <w:rsid w:val="000C7DAB"/>
    <w:pPr>
      <w:widowControl w:val="0"/>
      <w:suppressAutoHyphens/>
      <w:spacing w:before="280" w:after="280"/>
      <w:jc w:val="center"/>
    </w:pPr>
    <w:rPr>
      <w:rFonts w:ascii="Arial" w:eastAsia="Lucida Sans Unicode" w:hAnsi="Arial" w:cs="Times New Roman"/>
      <w:i/>
      <w:iCs/>
      <w:kern w:val="1"/>
      <w:lang w:eastAsia="ru-RU"/>
    </w:rPr>
  </w:style>
  <w:style w:type="paragraph" w:customStyle="1" w:styleId="315">
    <w:name w:val="Основной текст 31"/>
    <w:basedOn w:val="a"/>
    <w:uiPriority w:val="99"/>
    <w:rsid w:val="000C7DAB"/>
    <w:pPr>
      <w:overflowPunct w:val="0"/>
      <w:autoSpaceDE w:val="0"/>
      <w:autoSpaceDN w:val="0"/>
      <w:adjustRightInd w:val="0"/>
    </w:pPr>
    <w:rPr>
      <w:rFonts w:ascii="Times New Roman" w:eastAsia="Times New Roman" w:hAnsi="Times New Roman" w:cs="Times New Roman"/>
      <w:sz w:val="24"/>
      <w:szCs w:val="20"/>
      <w:lang w:val="tt-RU" w:eastAsia="ru-RU"/>
    </w:rPr>
  </w:style>
  <w:style w:type="character" w:customStyle="1" w:styleId="7pt0pt">
    <w:name w:val="Основной текст + 7 pt;Интервал 0 pt"/>
    <w:rsid w:val="000C7DAB"/>
    <w:rPr>
      <w:rFonts w:ascii="Times New Roman" w:eastAsia="Times New Roman" w:hAnsi="Times New Roman" w:cs="Times New Roman"/>
      <w:b w:val="0"/>
      <w:bCs w:val="0"/>
      <w:i w:val="0"/>
      <w:iCs w:val="0"/>
      <w:smallCaps w:val="0"/>
      <w:strike w:val="0"/>
      <w:color w:val="000000"/>
      <w:spacing w:val="3"/>
      <w:w w:val="100"/>
      <w:position w:val="0"/>
      <w:sz w:val="14"/>
      <w:szCs w:val="14"/>
      <w:u w:val="none"/>
      <w:shd w:val="clear" w:color="auto" w:fill="FFFFFF"/>
      <w:lang w:val="tt-RU" w:eastAsia="ru-RU" w:bidi="ar-SA"/>
    </w:rPr>
  </w:style>
  <w:style w:type="paragraph" w:customStyle="1" w:styleId="afffffc">
    <w:name w:val="Текст в заданном формате"/>
    <w:basedOn w:val="a"/>
    <w:uiPriority w:val="99"/>
    <w:rsid w:val="000C7DAB"/>
    <w:pPr>
      <w:widowControl w:val="0"/>
      <w:suppressAutoHyphens/>
    </w:pPr>
    <w:rPr>
      <w:rFonts w:ascii="Times New Roman" w:eastAsia="Times New Roman" w:hAnsi="Times New Roman" w:cs="Times New Roman"/>
      <w:sz w:val="20"/>
      <w:szCs w:val="20"/>
      <w:lang w:eastAsia="ru-RU"/>
    </w:rPr>
  </w:style>
  <w:style w:type="paragraph" w:customStyle="1" w:styleId="Web">
    <w:name w:val="Обычный (Web)"/>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tandard">
    <w:name w:val="Standard"/>
    <w:uiPriority w:val="99"/>
    <w:rsid w:val="000C7DAB"/>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numbering" w:customStyle="1" w:styleId="WW8Num12">
    <w:name w:val="WW8Num12"/>
    <w:basedOn w:val="a2"/>
    <w:rsid w:val="000C7DAB"/>
    <w:pPr>
      <w:numPr>
        <w:numId w:val="13"/>
      </w:numPr>
    </w:pPr>
  </w:style>
  <w:style w:type="paragraph" w:customStyle="1" w:styleId="style20">
    <w:name w:val="style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rmal1">
    <w:name w:val="Normal1"/>
    <w:uiPriority w:val="99"/>
    <w:rsid w:val="000C7DAB"/>
    <w:pPr>
      <w:widowControl w:val="0"/>
      <w:jc w:val="both"/>
    </w:pPr>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0C7DAB"/>
    <w:rPr>
      <w:rFonts w:ascii="Times New Roman" w:hAnsi="Times New Roman" w:cs="Times New Roman" w:hint="default"/>
      <w:strike w:val="0"/>
      <w:dstrike w:val="0"/>
      <w:sz w:val="24"/>
      <w:szCs w:val="24"/>
      <w:u w:val="none"/>
      <w:effect w:val="none"/>
    </w:rPr>
  </w:style>
  <w:style w:type="paragraph" w:styleId="afffffd">
    <w:name w:val="Intense Quote"/>
    <w:basedOn w:val="a"/>
    <w:next w:val="a"/>
    <w:link w:val="afffffe"/>
    <w:uiPriority w:val="30"/>
    <w:qFormat/>
    <w:rsid w:val="000C7DAB"/>
    <w:pPr>
      <w:pBdr>
        <w:bottom w:val="single" w:sz="4" w:space="4" w:color="4F81BD"/>
      </w:pBdr>
      <w:spacing w:before="200" w:after="280" w:line="276" w:lineRule="auto"/>
      <w:ind w:left="936" w:right="936"/>
    </w:pPr>
    <w:rPr>
      <w:rFonts w:ascii="Calibri" w:eastAsia="Times New Roman" w:hAnsi="Calibri" w:cs="Times New Roman"/>
      <w:b/>
      <w:bCs/>
      <w:i/>
      <w:iCs/>
      <w:color w:val="4F81BD"/>
      <w:lang w:val="x-none"/>
    </w:rPr>
  </w:style>
  <w:style w:type="character" w:customStyle="1" w:styleId="afffffe">
    <w:name w:val="Выделенная цитата Знак"/>
    <w:basedOn w:val="a0"/>
    <w:link w:val="afffffd"/>
    <w:uiPriority w:val="30"/>
    <w:rsid w:val="000C7DAB"/>
    <w:rPr>
      <w:rFonts w:ascii="Calibri" w:eastAsia="Times New Roman" w:hAnsi="Calibri" w:cs="Times New Roman"/>
      <w:b/>
      <w:bCs/>
      <w:i/>
      <w:iCs/>
      <w:color w:val="4F81BD"/>
      <w:lang w:val="x-none"/>
    </w:rPr>
  </w:style>
  <w:style w:type="paragraph" w:customStyle="1" w:styleId="p2">
    <w:name w:val="p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fe">
    <w:name w:val="Название Знак1"/>
    <w:uiPriority w:val="10"/>
    <w:rsid w:val="000C7DAB"/>
    <w:rPr>
      <w:rFonts w:ascii="Cambria" w:eastAsia="Times New Roman" w:hAnsi="Cambria" w:cs="Times New Roman"/>
      <w:color w:val="17365D"/>
      <w:spacing w:val="5"/>
      <w:kern w:val="28"/>
      <w:sz w:val="52"/>
      <w:szCs w:val="52"/>
    </w:rPr>
  </w:style>
  <w:style w:type="paragraph" w:customStyle="1" w:styleId="Style22">
    <w:name w:val="Style22"/>
    <w:basedOn w:val="a"/>
    <w:uiPriority w:val="99"/>
    <w:rsid w:val="000C7DAB"/>
    <w:pPr>
      <w:widowControl w:val="0"/>
      <w:autoSpaceDE w:val="0"/>
      <w:autoSpaceDN w:val="0"/>
      <w:adjustRightInd w:val="0"/>
      <w:spacing w:line="235" w:lineRule="exact"/>
    </w:pPr>
    <w:rPr>
      <w:rFonts w:ascii="Book Antiqua" w:eastAsia="Times New Roman" w:hAnsi="Book Antiqua" w:cs="Times New Roman"/>
      <w:sz w:val="24"/>
      <w:szCs w:val="24"/>
      <w:lang w:eastAsia="ru-RU"/>
    </w:rPr>
  </w:style>
  <w:style w:type="paragraph" w:customStyle="1" w:styleId="Style23">
    <w:name w:val="Style23"/>
    <w:basedOn w:val="a"/>
    <w:uiPriority w:val="99"/>
    <w:rsid w:val="000C7DAB"/>
    <w:pPr>
      <w:widowControl w:val="0"/>
      <w:autoSpaceDE w:val="0"/>
      <w:autoSpaceDN w:val="0"/>
      <w:adjustRightInd w:val="0"/>
    </w:pPr>
    <w:rPr>
      <w:rFonts w:ascii="Book Antiqua" w:eastAsia="Times New Roman" w:hAnsi="Book Antiqua" w:cs="Times New Roman"/>
      <w:sz w:val="24"/>
      <w:szCs w:val="24"/>
      <w:lang w:eastAsia="ru-RU"/>
    </w:rPr>
  </w:style>
  <w:style w:type="paragraph" w:customStyle="1" w:styleId="Style27">
    <w:name w:val="Style27"/>
    <w:basedOn w:val="a"/>
    <w:uiPriority w:val="99"/>
    <w:rsid w:val="000C7DAB"/>
    <w:pPr>
      <w:widowControl w:val="0"/>
      <w:autoSpaceDE w:val="0"/>
      <w:autoSpaceDN w:val="0"/>
      <w:adjustRightInd w:val="0"/>
      <w:spacing w:line="228" w:lineRule="exact"/>
    </w:pPr>
    <w:rPr>
      <w:rFonts w:ascii="Book Antiqua" w:eastAsia="Times New Roman" w:hAnsi="Book Antiqua" w:cs="Times New Roman"/>
      <w:sz w:val="24"/>
      <w:szCs w:val="24"/>
      <w:lang w:eastAsia="ru-RU"/>
    </w:rPr>
  </w:style>
  <w:style w:type="paragraph" w:customStyle="1" w:styleId="Style28">
    <w:name w:val="Style28"/>
    <w:basedOn w:val="a"/>
    <w:uiPriority w:val="99"/>
    <w:rsid w:val="000C7DAB"/>
    <w:pPr>
      <w:widowControl w:val="0"/>
      <w:autoSpaceDE w:val="0"/>
      <w:autoSpaceDN w:val="0"/>
      <w:adjustRightInd w:val="0"/>
      <w:spacing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0C7DAB"/>
    <w:rPr>
      <w:rFonts w:ascii="Arial" w:hAnsi="Arial" w:cs="Arial" w:hint="default"/>
      <w:sz w:val="18"/>
      <w:szCs w:val="18"/>
    </w:rPr>
  </w:style>
  <w:style w:type="character" w:customStyle="1" w:styleId="FontStyle39">
    <w:name w:val="Font Style39"/>
    <w:rsid w:val="000C7DAB"/>
    <w:rPr>
      <w:rFonts w:ascii="Arial" w:hAnsi="Arial" w:cs="Arial" w:hint="default"/>
      <w:b/>
      <w:bCs/>
      <w:i/>
      <w:iCs/>
      <w:sz w:val="18"/>
      <w:szCs w:val="18"/>
    </w:rPr>
  </w:style>
  <w:style w:type="character" w:customStyle="1" w:styleId="FontStyle40">
    <w:name w:val="Font Style40"/>
    <w:rsid w:val="000C7DAB"/>
    <w:rPr>
      <w:rFonts w:ascii="Arial" w:hAnsi="Arial" w:cs="Arial" w:hint="default"/>
      <w:b/>
      <w:bCs/>
      <w:sz w:val="18"/>
      <w:szCs w:val="18"/>
    </w:rPr>
  </w:style>
  <w:style w:type="character" w:customStyle="1" w:styleId="2f8">
    <w:name w:val="Основной текст (2) + Полужирный"/>
    <w:rsid w:val="000C7DAB"/>
    <w:rPr>
      <w:b/>
      <w:bCs/>
      <w:spacing w:val="0"/>
      <w:shd w:val="clear" w:color="auto" w:fill="FFFFFF"/>
    </w:rPr>
  </w:style>
  <w:style w:type="paragraph" w:customStyle="1" w:styleId="msonormalcxspmiddle">
    <w:name w:val="msonormalcxspmiddle"/>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ffffff">
    <w:name w:val="Красная строка Знак"/>
    <w:link w:val="affffff0"/>
    <w:uiPriority w:val="99"/>
    <w:semiHidden/>
    <w:rsid w:val="000C7DAB"/>
    <w:rPr>
      <w:color w:val="000000"/>
      <w:sz w:val="28"/>
    </w:rPr>
  </w:style>
  <w:style w:type="paragraph" w:customStyle="1" w:styleId="1ff">
    <w:name w:val="Красная строка1"/>
    <w:basedOn w:val="af0"/>
    <w:next w:val="affffff0"/>
    <w:uiPriority w:val="99"/>
    <w:semiHidden/>
    <w:unhideWhenUsed/>
    <w:rsid w:val="000C7DAB"/>
    <w:pPr>
      <w:spacing w:after="200" w:line="276" w:lineRule="auto"/>
      <w:ind w:firstLine="360"/>
      <w:jc w:val="left"/>
    </w:pPr>
    <w:rPr>
      <w:rFonts w:eastAsia="Calibri"/>
      <w:color w:val="000000"/>
      <w:sz w:val="28"/>
    </w:rPr>
  </w:style>
  <w:style w:type="character" w:customStyle="1" w:styleId="1ff0">
    <w:name w:val="Красная строка Знак1"/>
    <w:basedOn w:val="af1"/>
    <w:uiPriority w:val="99"/>
    <w:semiHidden/>
    <w:rsid w:val="000C7DAB"/>
    <w:rPr>
      <w:rFonts w:ascii="Calibri" w:eastAsia="Times New Roman" w:hAnsi="Calibri" w:cs="Times New Roman"/>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0C7DAB"/>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0C7DAB"/>
    <w:pPr>
      <w:ind w:left="720" w:firstLine="700"/>
      <w:jc w:val="both"/>
    </w:pPr>
    <w:rPr>
      <w:rFonts w:ascii="Times New Roman" w:eastAsia="Times New Roman" w:hAnsi="Times New Roman" w:cs="Times New Roman"/>
      <w:sz w:val="24"/>
      <w:szCs w:val="24"/>
      <w:lang w:eastAsia="ru-RU"/>
    </w:rPr>
  </w:style>
  <w:style w:type="paragraph" w:customStyle="1" w:styleId="msonormal3">
    <w:name w:val="msonormal3"/>
    <w:uiPriority w:val="99"/>
    <w:rsid w:val="000C7DAB"/>
    <w:rPr>
      <w:rFonts w:ascii="Times New Roman" w:eastAsia="Times New Roman" w:hAnsi="Times New Roman" w:cs="Times New Roman"/>
      <w:color w:val="000000"/>
      <w:sz w:val="20"/>
      <w:szCs w:val="20"/>
      <w:lang w:eastAsia="ru-RU"/>
    </w:rPr>
  </w:style>
  <w:style w:type="character" w:customStyle="1" w:styleId="c40">
    <w:name w:val="c40"/>
    <w:rsid w:val="000C7DAB"/>
  </w:style>
  <w:style w:type="character" w:customStyle="1" w:styleId="215">
    <w:name w:val="Основной текст с отступом 2 Знак1"/>
    <w:uiPriority w:val="99"/>
    <w:semiHidden/>
    <w:rsid w:val="000C7DAB"/>
    <w:rPr>
      <w:rFonts w:ascii="Times New Roman" w:eastAsia="Times New Roman" w:hAnsi="Times New Roman" w:cs="Times New Roman"/>
      <w:sz w:val="24"/>
      <w:szCs w:val="24"/>
      <w:lang w:eastAsia="ru-RU"/>
    </w:rPr>
  </w:style>
  <w:style w:type="paragraph" w:customStyle="1" w:styleId="3f7">
    <w:name w:val="......... 3"/>
    <w:basedOn w:val="a"/>
    <w:next w:val="a"/>
    <w:uiPriority w:val="99"/>
    <w:rsid w:val="000C7DAB"/>
    <w:pPr>
      <w:autoSpaceDE w:val="0"/>
      <w:autoSpaceDN w:val="0"/>
      <w:adjustRightInd w:val="0"/>
    </w:pPr>
    <w:rPr>
      <w:rFonts w:ascii="Times New Roman" w:eastAsia="Calibri" w:hAnsi="Times New Roman" w:cs="Times New Roman"/>
      <w:sz w:val="24"/>
      <w:szCs w:val="24"/>
      <w:lang w:eastAsia="ru-RU"/>
    </w:rPr>
  </w:style>
  <w:style w:type="paragraph" w:customStyle="1" w:styleId="paragraphstyle0">
    <w:name w:val="paragraphstyle"/>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table" w:customStyle="1" w:styleId="190">
    <w:name w:val="Сетка таблицы19"/>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2"/>
    <w:uiPriority w:val="99"/>
    <w:semiHidden/>
    <w:unhideWhenUsed/>
    <w:rsid w:val="000C7DAB"/>
  </w:style>
  <w:style w:type="table" w:customStyle="1" w:styleId="1121">
    <w:name w:val="Сетка таблицы112"/>
    <w:basedOn w:val="a1"/>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0">
    <w:name w:val="Сетка таблицы212"/>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 1"/>
    <w:uiPriority w:val="99"/>
    <w:rsid w:val="000C7DAB"/>
    <w:pPr>
      <w:widowControl w:val="0"/>
      <w:autoSpaceDE w:val="0"/>
      <w:autoSpaceDN w:val="0"/>
      <w:adjustRightInd w:val="0"/>
    </w:pPr>
    <w:rPr>
      <w:rFonts w:ascii="Times New Roman" w:eastAsia="Times New Roman" w:hAnsi="Times New Roman" w:cs="Times New Roman"/>
      <w:sz w:val="20"/>
      <w:szCs w:val="20"/>
      <w:lang w:val="en-US" w:eastAsia="ru-RU"/>
    </w:rPr>
  </w:style>
  <w:style w:type="paragraph" w:customStyle="1" w:styleId="4f1">
    <w:name w:val="Текст_4п_Снизу"/>
    <w:basedOn w:val="a"/>
    <w:next w:val="a"/>
    <w:uiPriority w:val="99"/>
    <w:rsid w:val="000C7DAB"/>
    <w:pPr>
      <w:autoSpaceDE w:val="0"/>
      <w:autoSpaceDN w:val="0"/>
      <w:adjustRightInd w:val="0"/>
    </w:pPr>
    <w:rPr>
      <w:rFonts w:ascii="BNGNA J+ Newton C San Pin" w:eastAsia="Times New Roman" w:hAnsi="BNGNA J+ Newton C San Pin" w:cs="Times New Roman"/>
      <w:sz w:val="24"/>
      <w:szCs w:val="24"/>
      <w:lang w:eastAsia="ru-RU"/>
    </w:rPr>
  </w:style>
  <w:style w:type="character" w:customStyle="1" w:styleId="affff">
    <w:name w:val="Таблица Знак"/>
    <w:link w:val="afffe"/>
    <w:rsid w:val="000C7DAB"/>
    <w:rPr>
      <w:rFonts w:ascii="NewtonCSanPin" w:eastAsia="Times New Roman" w:hAnsi="NewtonCSanPin" w:cs="Times New Roman"/>
      <w:color w:val="000000"/>
      <w:sz w:val="19"/>
      <w:szCs w:val="19"/>
    </w:rPr>
  </w:style>
  <w:style w:type="paragraph" w:customStyle="1" w:styleId="c36">
    <w:name w:val="c3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30">
    <w:name w:val="Заголовок №6 (3)_"/>
    <w:link w:val="631"/>
    <w:rsid w:val="000C7DAB"/>
    <w:rPr>
      <w:sz w:val="27"/>
      <w:szCs w:val="27"/>
      <w:shd w:val="clear" w:color="auto" w:fill="FFFFFF"/>
    </w:rPr>
  </w:style>
  <w:style w:type="paragraph" w:customStyle="1" w:styleId="631">
    <w:name w:val="Заголовок №6 (3)"/>
    <w:basedOn w:val="a"/>
    <w:link w:val="630"/>
    <w:rsid w:val="000C7DAB"/>
    <w:pPr>
      <w:shd w:val="clear" w:color="auto" w:fill="FFFFFF"/>
      <w:spacing w:after="180" w:line="0" w:lineRule="atLeast"/>
      <w:ind w:hanging="480"/>
      <w:outlineLvl w:val="5"/>
    </w:pPr>
    <w:rPr>
      <w:sz w:val="27"/>
      <w:szCs w:val="27"/>
    </w:rPr>
  </w:style>
  <w:style w:type="paragraph" w:customStyle="1" w:styleId="Caaieiaie8">
    <w:name w:val="Caaieiaie 8"/>
    <w:basedOn w:val="Default"/>
    <w:next w:val="Default"/>
    <w:uiPriority w:val="99"/>
    <w:rsid w:val="000C7DAB"/>
    <w:rPr>
      <w:color w:val="auto"/>
    </w:rPr>
  </w:style>
  <w:style w:type="paragraph" w:customStyle="1" w:styleId="Iniiaiieoaeno">
    <w:name w:val="Iniiaiie oaeno"/>
    <w:basedOn w:val="Default"/>
    <w:next w:val="Default"/>
    <w:uiPriority w:val="99"/>
    <w:rsid w:val="000C7DAB"/>
    <w:pPr>
      <w:spacing w:after="120"/>
    </w:pPr>
    <w:rPr>
      <w:color w:val="auto"/>
    </w:rPr>
  </w:style>
  <w:style w:type="paragraph" w:customStyle="1" w:styleId="Iauiue">
    <w:name w:val="Iau.iue"/>
    <w:basedOn w:val="Default"/>
    <w:next w:val="Default"/>
    <w:uiPriority w:val="99"/>
    <w:rsid w:val="000C7DAB"/>
    <w:rPr>
      <w:color w:val="auto"/>
    </w:rPr>
  </w:style>
  <w:style w:type="paragraph" w:customStyle="1" w:styleId="Caaieiaie3">
    <w:name w:val="Caaieiaie 3"/>
    <w:basedOn w:val="Default"/>
    <w:next w:val="Default"/>
    <w:uiPriority w:val="99"/>
    <w:rsid w:val="000C7DAB"/>
    <w:rPr>
      <w:color w:val="auto"/>
    </w:rPr>
  </w:style>
  <w:style w:type="character" w:customStyle="1" w:styleId="0pt0">
    <w:name w:val="Основной текст + Полужирный;Интервал 0 pt"/>
    <w:rsid w:val="000C7DAB"/>
    <w:rPr>
      <w:rFonts w:ascii="Times New Roman" w:eastAsia="Times New Roman" w:hAnsi="Times New Roman" w:cs="Times New Roman"/>
      <w:b/>
      <w:bCs/>
      <w:color w:val="000000"/>
      <w:spacing w:val="1"/>
      <w:w w:val="100"/>
      <w:position w:val="0"/>
      <w:sz w:val="20"/>
      <w:szCs w:val="20"/>
      <w:shd w:val="clear" w:color="auto" w:fill="FFFFFF"/>
      <w:lang w:val="tt-RU" w:eastAsia="tt-RU" w:bidi="tt-RU"/>
    </w:rPr>
  </w:style>
  <w:style w:type="character" w:customStyle="1" w:styleId="0pt1">
    <w:name w:val="Основной текст + Интервал 0 pt"/>
    <w:rsid w:val="000C7DAB"/>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paragraph" w:styleId="affffff1">
    <w:name w:val="TOC Heading"/>
    <w:basedOn w:val="1"/>
    <w:next w:val="a"/>
    <w:uiPriority w:val="39"/>
    <w:unhideWhenUsed/>
    <w:qFormat/>
    <w:rsid w:val="000C7DAB"/>
    <w:pPr>
      <w:outlineLvl w:val="9"/>
    </w:pPr>
    <w:rPr>
      <w:rFonts w:cs="Times New Roman"/>
      <w:lang w:eastAsia="ru-RU"/>
    </w:rPr>
  </w:style>
  <w:style w:type="paragraph" w:customStyle="1" w:styleId="c101">
    <w:name w:val="c101"/>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2">
    <w:name w:val="c4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35">
    <w:name w:val="c135"/>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90">
    <w:name w:val="c90"/>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26">
    <w:name w:val="c12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17">
    <w:name w:val="c117"/>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0C7DAB"/>
    <w:pPr>
      <w:overflowPunct w:val="0"/>
      <w:autoSpaceDE w:val="0"/>
      <w:autoSpaceDN w:val="0"/>
      <w:adjustRightInd w:val="0"/>
    </w:pPr>
    <w:rPr>
      <w:rFonts w:ascii="Times New Roman" w:eastAsia="Calibri" w:hAnsi="Times New Roman" w:cs="Times New Roman"/>
      <w:sz w:val="24"/>
      <w:szCs w:val="20"/>
      <w:lang w:val="tt-RU" w:eastAsia="ru-RU"/>
    </w:rPr>
  </w:style>
  <w:style w:type="paragraph" w:customStyle="1" w:styleId="1ff1">
    <w:name w:val="Номер 1"/>
    <w:basedOn w:val="1"/>
    <w:uiPriority w:val="99"/>
    <w:rsid w:val="000C7DAB"/>
    <w:pPr>
      <w:keepLines w:val="0"/>
      <w:suppressAutoHyphens/>
      <w:autoSpaceDE w:val="0"/>
      <w:autoSpaceDN w:val="0"/>
      <w:adjustRightInd w:val="0"/>
      <w:spacing w:before="360" w:after="240" w:line="360" w:lineRule="auto"/>
      <w:jc w:val="center"/>
    </w:pPr>
    <w:rPr>
      <w:rFonts w:ascii="Times New Roman" w:hAnsi="Times New Roman" w:cs="Times New Roman"/>
      <w:bCs w:val="0"/>
      <w:color w:val="auto"/>
      <w:szCs w:val="20"/>
      <w:lang w:eastAsia="ru-RU"/>
    </w:rPr>
  </w:style>
  <w:style w:type="paragraph" w:customStyle="1" w:styleId="74">
    <w:name w:val="Основной текст7"/>
    <w:basedOn w:val="a"/>
    <w:uiPriority w:val="99"/>
    <w:rsid w:val="000C7DAB"/>
    <w:pPr>
      <w:shd w:val="clear" w:color="auto" w:fill="FFFFFF"/>
      <w:spacing w:before="180" w:line="254" w:lineRule="exact"/>
      <w:ind w:firstLine="420"/>
      <w:jc w:val="both"/>
    </w:pPr>
    <w:rPr>
      <w:rFonts w:ascii="Times New Roman" w:eastAsia="Times New Roman" w:hAnsi="Times New Roman" w:cs="Times New Roman"/>
      <w:lang w:eastAsia="ru-RU"/>
    </w:rPr>
  </w:style>
  <w:style w:type="paragraph" w:customStyle="1" w:styleId="CharChar">
    <w:name w:val="Char Char Знак Знак Знак Знак Знак Знак Знак Знак Знак Знак"/>
    <w:basedOn w:val="a"/>
    <w:uiPriority w:val="99"/>
    <w:rsid w:val="000C7DAB"/>
    <w:pPr>
      <w:spacing w:after="160" w:line="240" w:lineRule="exact"/>
    </w:pPr>
    <w:rPr>
      <w:rFonts w:ascii="Verdana" w:eastAsia="Times New Roman" w:hAnsi="Verdana" w:cs="Times New Roman"/>
      <w:sz w:val="20"/>
      <w:szCs w:val="20"/>
      <w:lang w:val="en-US"/>
    </w:rPr>
  </w:style>
  <w:style w:type="paragraph" w:customStyle="1" w:styleId="ListParagraph1">
    <w:name w:val="List Paragraph1"/>
    <w:basedOn w:val="a"/>
    <w:uiPriority w:val="99"/>
    <w:rsid w:val="000C7DAB"/>
    <w:pPr>
      <w:spacing w:after="200" w:line="276" w:lineRule="auto"/>
      <w:ind w:left="720"/>
    </w:pPr>
    <w:rPr>
      <w:rFonts w:ascii="Calibri" w:eastAsia="Calibri" w:hAnsi="Calibri" w:cs="Times New Roman"/>
    </w:rPr>
  </w:style>
  <w:style w:type="paragraph" w:customStyle="1" w:styleId="Zag">
    <w:name w:val="Zag"/>
    <w:basedOn w:val="a"/>
    <w:uiPriority w:val="99"/>
    <w:rsid w:val="000C7DAB"/>
    <w:pPr>
      <w:autoSpaceDE w:val="0"/>
      <w:autoSpaceDN w:val="0"/>
      <w:adjustRightInd w:val="0"/>
      <w:spacing w:line="240" w:lineRule="atLeast"/>
      <w:jc w:val="center"/>
    </w:pPr>
    <w:rPr>
      <w:rFonts w:ascii="SchoolBook Tat M F OTF" w:eastAsia="Times New Roman" w:hAnsi="SchoolBook Tat M F OTF" w:cs="SchoolBook Tat M F OTF"/>
      <w:b/>
      <w:bCs/>
      <w:caps/>
      <w:color w:val="000000"/>
      <w:sz w:val="21"/>
      <w:szCs w:val="21"/>
      <w:u w:color="000000"/>
    </w:rPr>
  </w:style>
  <w:style w:type="paragraph" w:customStyle="1" w:styleId="142">
    <w:name w:val="Обычный (веб) + 14 пт"/>
    <w:aliases w:val="После:  0 пт"/>
    <w:basedOn w:val="a"/>
    <w:uiPriority w:val="99"/>
    <w:rsid w:val="000C7DAB"/>
    <w:pPr>
      <w:spacing w:before="100" w:beforeAutospacing="1"/>
    </w:pPr>
    <w:rPr>
      <w:rFonts w:ascii="Times New Roman" w:eastAsia="Times New Roman" w:hAnsi="Times New Roman" w:cs="Times New Roman"/>
      <w:sz w:val="28"/>
      <w:szCs w:val="28"/>
      <w:lang w:eastAsia="ru-RU"/>
    </w:rPr>
  </w:style>
  <w:style w:type="character" w:customStyle="1" w:styleId="FontStyle15">
    <w:name w:val="Font Style15"/>
    <w:rsid w:val="000C7DAB"/>
    <w:rPr>
      <w:rFonts w:ascii="Times New Roman" w:hAnsi="Times New Roman" w:cs="Times New Roman" w:hint="default"/>
      <w:b/>
      <w:bCs/>
      <w:sz w:val="18"/>
      <w:szCs w:val="18"/>
    </w:rPr>
  </w:style>
  <w:style w:type="character" w:customStyle="1" w:styleId="c113">
    <w:name w:val="c113"/>
    <w:rsid w:val="000C7DAB"/>
  </w:style>
  <w:style w:type="character" w:customStyle="1" w:styleId="211pt">
    <w:name w:val="Основной текст (2) + 11 pt"/>
    <w:rsid w:val="000C7DAB"/>
    <w:rPr>
      <w:sz w:val="22"/>
      <w:szCs w:val="22"/>
      <w:shd w:val="clear" w:color="auto" w:fill="FFFFFF"/>
      <w:lang w:val="ru-RU" w:eastAsia="ru-RU"/>
    </w:rPr>
  </w:style>
  <w:style w:type="character" w:customStyle="1" w:styleId="2TimesNewRoman">
    <w:name w:val="Основной текст (2) + Times New Roman"/>
    <w:aliases w:val="8,5 pt,Основной текст + 6,Основной текст + 7"/>
    <w:rsid w:val="000C7DAB"/>
    <w:rPr>
      <w:rFonts w:ascii="Times New Roman" w:eastAsia="Times New Roman" w:hAnsi="Times New Roman" w:cs="Times New Roman" w:hint="default"/>
      <w:b w:val="0"/>
      <w:bCs w:val="0"/>
      <w:i/>
      <w:iCs/>
      <w:smallCaps w:val="0"/>
      <w:strike w:val="0"/>
      <w:dstrike w:val="0"/>
      <w:color w:val="000000"/>
      <w:spacing w:val="0"/>
      <w:w w:val="100"/>
      <w:kern w:val="2"/>
      <w:position w:val="0"/>
      <w:sz w:val="17"/>
      <w:szCs w:val="17"/>
      <w:u w:val="none"/>
      <w:effect w:val="none"/>
      <w:shd w:val="clear" w:color="auto" w:fill="FFFFFF"/>
      <w:lang w:val="tt-RU" w:eastAsia="tt-RU" w:bidi="tt-RU"/>
    </w:rPr>
  </w:style>
  <w:style w:type="character" w:customStyle="1" w:styleId="55">
    <w:name w:val="Основной текст (5)_"/>
    <w:link w:val="56"/>
    <w:rsid w:val="000C7DAB"/>
    <w:rPr>
      <w:sz w:val="26"/>
      <w:szCs w:val="26"/>
      <w:shd w:val="clear" w:color="auto" w:fill="FFFFFF"/>
    </w:rPr>
  </w:style>
  <w:style w:type="paragraph" w:customStyle="1" w:styleId="56">
    <w:name w:val="Основной текст (5)"/>
    <w:basedOn w:val="a"/>
    <w:link w:val="55"/>
    <w:rsid w:val="000C7DAB"/>
    <w:pPr>
      <w:shd w:val="clear" w:color="auto" w:fill="FFFFFF"/>
      <w:spacing w:line="0" w:lineRule="atLeast"/>
    </w:pPr>
    <w:rPr>
      <w:sz w:val="26"/>
      <w:szCs w:val="26"/>
    </w:rPr>
  </w:style>
  <w:style w:type="table" w:customStyle="1" w:styleId="321">
    <w:name w:val="Сетка таблицы32"/>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1"/>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0">
    <w:name w:val="Сетка таблицы221"/>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9">
    <w:name w:val="Название Знак2"/>
    <w:aliases w:val="Заголовок Знак1"/>
    <w:locked/>
    <w:rsid w:val="000C7DAB"/>
    <w:rPr>
      <w:rFonts w:ascii="Arial" w:eastAsia="Lucida Sans Unicode" w:hAnsi="Arial" w:cs="Tahoma"/>
      <w:kern w:val="1"/>
      <w:sz w:val="28"/>
      <w:szCs w:val="28"/>
      <w:lang w:eastAsia="hi-IN" w:bidi="hi-IN"/>
    </w:rPr>
  </w:style>
  <w:style w:type="character" w:customStyle="1" w:styleId="1ff2">
    <w:name w:val="Текст примечания Знак1"/>
    <w:uiPriority w:val="99"/>
    <w:semiHidden/>
    <w:rsid w:val="000C7DAB"/>
    <w:rPr>
      <w:rFonts w:ascii="Times New Roman" w:eastAsia="Times New Roman" w:hAnsi="Times New Roman"/>
    </w:rPr>
  </w:style>
  <w:style w:type="character" w:customStyle="1" w:styleId="711">
    <w:name w:val="Заголовок 7 Знак1"/>
    <w:semiHidden/>
    <w:rsid w:val="000C7DAB"/>
    <w:rPr>
      <w:rFonts w:ascii="Cambria" w:eastAsia="Times New Roman" w:hAnsi="Cambria" w:cs="Times New Roman"/>
      <w:i/>
      <w:iCs/>
      <w:color w:val="404040"/>
      <w:sz w:val="24"/>
      <w:szCs w:val="24"/>
    </w:rPr>
  </w:style>
  <w:style w:type="character" w:customStyle="1" w:styleId="911">
    <w:name w:val="Заголовок 9 Знак1"/>
    <w:uiPriority w:val="9"/>
    <w:semiHidden/>
    <w:rsid w:val="000C7DAB"/>
    <w:rPr>
      <w:rFonts w:ascii="Cambria" w:eastAsia="Times New Roman" w:hAnsi="Cambria" w:cs="Times New Roman"/>
      <w:i/>
      <w:iCs/>
      <w:color w:val="404040"/>
    </w:rPr>
  </w:style>
  <w:style w:type="character" w:customStyle="1" w:styleId="1ff3">
    <w:name w:val="Подзаголовок Знак1"/>
    <w:rsid w:val="000C7DAB"/>
    <w:rPr>
      <w:rFonts w:ascii="Cambria" w:eastAsia="Times New Roman" w:hAnsi="Cambria" w:cs="Times New Roman"/>
      <w:i/>
      <w:iCs/>
      <w:color w:val="4F81BD"/>
      <w:spacing w:val="15"/>
      <w:sz w:val="24"/>
      <w:szCs w:val="24"/>
    </w:rPr>
  </w:style>
  <w:style w:type="character" w:customStyle="1" w:styleId="1ff4">
    <w:name w:val="Текст выноски Знак1"/>
    <w:semiHidden/>
    <w:rsid w:val="000C7DAB"/>
    <w:rPr>
      <w:rFonts w:ascii="Tahoma" w:eastAsia="Times New Roman" w:hAnsi="Tahoma" w:cs="Tahoma"/>
      <w:sz w:val="16"/>
      <w:szCs w:val="16"/>
    </w:rPr>
  </w:style>
  <w:style w:type="character" w:customStyle="1" w:styleId="1ff5">
    <w:name w:val="Тема примечания Знак1"/>
    <w:semiHidden/>
    <w:rsid w:val="000C7DAB"/>
    <w:rPr>
      <w:rFonts w:ascii="Times New Roman" w:eastAsia="Times New Roman" w:hAnsi="Times New Roman"/>
      <w:b/>
      <w:bCs/>
    </w:rPr>
  </w:style>
  <w:style w:type="character" w:customStyle="1" w:styleId="216">
    <w:name w:val="Основной текст 2 Знак1"/>
    <w:uiPriority w:val="99"/>
    <w:semiHidden/>
    <w:rsid w:val="000C7DAB"/>
    <w:rPr>
      <w:rFonts w:ascii="Times New Roman" w:eastAsia="Times New Roman" w:hAnsi="Times New Roman"/>
      <w:sz w:val="24"/>
      <w:szCs w:val="24"/>
    </w:rPr>
  </w:style>
  <w:style w:type="character" w:customStyle="1" w:styleId="316">
    <w:name w:val="Основной текст 3 Знак1"/>
    <w:semiHidden/>
    <w:rsid w:val="000C7DAB"/>
    <w:rPr>
      <w:rFonts w:ascii="Times New Roman" w:eastAsia="Times New Roman" w:hAnsi="Times New Roman"/>
      <w:sz w:val="16"/>
      <w:szCs w:val="16"/>
    </w:rPr>
  </w:style>
  <w:style w:type="character" w:customStyle="1" w:styleId="7pt">
    <w:name w:val="Основной текст + 7 pt"/>
    <w:aliases w:val="Интервал 0 pt"/>
    <w:rsid w:val="000C7DAB"/>
    <w:rPr>
      <w:rFonts w:ascii="Times New Roman" w:eastAsia="Times New Roman" w:hAnsi="Times New Roman" w:cs="Times New Roman" w:hint="default"/>
      <w:b w:val="0"/>
      <w:bCs w:val="0"/>
      <w:i w:val="0"/>
      <w:iCs w:val="0"/>
      <w:smallCaps w:val="0"/>
      <w:strike w:val="0"/>
      <w:dstrike w:val="0"/>
      <w:color w:val="000000"/>
      <w:spacing w:val="3"/>
      <w:w w:val="100"/>
      <w:position w:val="0"/>
      <w:sz w:val="14"/>
      <w:szCs w:val="14"/>
      <w:u w:val="none"/>
      <w:effect w:val="none"/>
      <w:shd w:val="clear" w:color="auto" w:fill="FFFFFF"/>
      <w:lang w:val="tt-RU" w:eastAsia="ru-RU" w:bidi="ar-SA"/>
    </w:rPr>
  </w:style>
  <w:style w:type="character" w:customStyle="1" w:styleId="1ff6">
    <w:name w:val="Выделенная цитата Знак1"/>
    <w:uiPriority w:val="30"/>
    <w:rsid w:val="000C7DAB"/>
    <w:rPr>
      <w:rFonts w:ascii="Times New Roman" w:eastAsia="Times New Roman" w:hAnsi="Times New Roman"/>
      <w:b/>
      <w:bCs/>
      <w:i/>
      <w:iCs/>
      <w:color w:val="4F81BD"/>
      <w:sz w:val="24"/>
      <w:szCs w:val="24"/>
    </w:rPr>
  </w:style>
  <w:style w:type="table" w:customStyle="1" w:styleId="TableNormal12">
    <w:name w:val="Table Normal12"/>
    <w:uiPriority w:val="2"/>
    <w:semiHidden/>
    <w:unhideWhenUsed/>
    <w:qFormat/>
    <w:rsid w:val="000C7DAB"/>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2fa">
    <w:name w:val="Красная строка2"/>
    <w:basedOn w:val="af0"/>
    <w:next w:val="affffff0"/>
    <w:uiPriority w:val="99"/>
    <w:semiHidden/>
    <w:unhideWhenUsed/>
    <w:rsid w:val="000C7DAB"/>
    <w:pPr>
      <w:spacing w:after="160" w:line="259" w:lineRule="auto"/>
      <w:ind w:firstLine="360"/>
      <w:jc w:val="left"/>
    </w:pPr>
    <w:rPr>
      <w:rFonts w:eastAsia="Calibri"/>
      <w:color w:val="000000"/>
      <w:sz w:val="28"/>
    </w:rPr>
  </w:style>
  <w:style w:type="character" w:customStyle="1" w:styleId="2fb">
    <w:name w:val="Красная строка Знак2"/>
    <w:basedOn w:val="af1"/>
    <w:uiPriority w:val="99"/>
    <w:semiHidden/>
    <w:rsid w:val="000C7DAB"/>
    <w:rPr>
      <w:rFonts w:ascii="Calibri" w:eastAsia="Times New Roman" w:hAnsi="Calibri" w:cs="Times New Roman"/>
    </w:rPr>
  </w:style>
  <w:style w:type="numbering" w:customStyle="1" w:styleId="171">
    <w:name w:val="Нет списка17"/>
    <w:next w:val="a2"/>
    <w:uiPriority w:val="99"/>
    <w:semiHidden/>
    <w:unhideWhenUsed/>
    <w:rsid w:val="000C7DAB"/>
  </w:style>
  <w:style w:type="numbering" w:customStyle="1" w:styleId="181">
    <w:name w:val="Нет списка18"/>
    <w:next w:val="a2"/>
    <w:uiPriority w:val="99"/>
    <w:semiHidden/>
    <w:unhideWhenUsed/>
    <w:rsid w:val="000C7DAB"/>
  </w:style>
  <w:style w:type="table" w:customStyle="1" w:styleId="200">
    <w:name w:val="Сетка таблицы20"/>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2">
    <w:name w:val="Нет списка22"/>
    <w:next w:val="a2"/>
    <w:uiPriority w:val="99"/>
    <w:semiHidden/>
    <w:unhideWhenUsed/>
    <w:rsid w:val="000C7DAB"/>
  </w:style>
  <w:style w:type="table" w:customStyle="1" w:styleId="1100">
    <w:name w:val="Сетка таблицы110"/>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99"/>
    <w:semiHidden/>
    <w:rsid w:val="000C7DAB"/>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2">
    <w:name w:val="Нет списка32"/>
    <w:next w:val="a2"/>
    <w:uiPriority w:val="99"/>
    <w:semiHidden/>
    <w:unhideWhenUsed/>
    <w:rsid w:val="000C7DAB"/>
  </w:style>
  <w:style w:type="table" w:customStyle="1" w:styleId="260">
    <w:name w:val="Сетка таблицы26"/>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Сетка таблицы8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Сетка таблицы10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0C7DAB"/>
  </w:style>
  <w:style w:type="numbering" w:customStyle="1" w:styleId="511">
    <w:name w:val="Нет списка51"/>
    <w:next w:val="a2"/>
    <w:uiPriority w:val="99"/>
    <w:semiHidden/>
    <w:unhideWhenUsed/>
    <w:rsid w:val="000C7DAB"/>
  </w:style>
  <w:style w:type="table" w:customStyle="1" w:styleId="1131">
    <w:name w:val="Сетка таблицы113"/>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Нет списка61"/>
    <w:next w:val="a2"/>
    <w:uiPriority w:val="99"/>
    <w:semiHidden/>
    <w:unhideWhenUsed/>
    <w:rsid w:val="000C7DAB"/>
  </w:style>
  <w:style w:type="table" w:customStyle="1" w:styleId="123">
    <w:name w:val="Сетка таблицы123"/>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
    <w:next w:val="a2"/>
    <w:uiPriority w:val="99"/>
    <w:semiHidden/>
    <w:unhideWhenUsed/>
    <w:rsid w:val="000C7DAB"/>
  </w:style>
  <w:style w:type="table" w:customStyle="1" w:styleId="1410">
    <w:name w:val="Сетка таблицы1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
    <w:name w:val="Сетка таблицы2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Сетка таблицы312"/>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
    <w:next w:val="a2"/>
    <w:uiPriority w:val="99"/>
    <w:semiHidden/>
    <w:unhideWhenUsed/>
    <w:rsid w:val="000C7DAB"/>
  </w:style>
  <w:style w:type="table" w:customStyle="1" w:styleId="4120">
    <w:name w:val="Сетка таблицы412"/>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0">
    <w:name w:val="Сетка таблицы5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Сетка таблицы6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0">
    <w:name w:val="Сетка таблицы7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0">
    <w:name w:val="Сетка таблицы8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
    <w:name w:val="Нет списка212"/>
    <w:next w:val="a2"/>
    <w:uiPriority w:val="99"/>
    <w:semiHidden/>
    <w:rsid w:val="000C7DAB"/>
  </w:style>
  <w:style w:type="table" w:customStyle="1" w:styleId="9110">
    <w:name w:val="Сетка таблицы911"/>
    <w:basedOn w:val="a1"/>
    <w:next w:val="a5"/>
    <w:uiPriority w:val="59"/>
    <w:rsid w:val="000C7DAB"/>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0">
    <w:name w:val="Нет списка11111"/>
    <w:next w:val="a2"/>
    <w:uiPriority w:val="99"/>
    <w:semiHidden/>
    <w:unhideWhenUsed/>
    <w:rsid w:val="000C7DAB"/>
  </w:style>
  <w:style w:type="numbering" w:customStyle="1" w:styleId="21110">
    <w:name w:val="Нет списка2111"/>
    <w:next w:val="a2"/>
    <w:uiPriority w:val="99"/>
    <w:semiHidden/>
    <w:unhideWhenUsed/>
    <w:rsid w:val="000C7DAB"/>
  </w:style>
  <w:style w:type="table" w:customStyle="1" w:styleId="3111">
    <w:name w:val="Сетка таблицы3111"/>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
    <w:basedOn w:val="a1"/>
    <w:uiPriority w:val="59"/>
    <w:rsid w:val="000C7DAB"/>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Сетка таблицы4111"/>
    <w:basedOn w:val="a1"/>
    <w:next w:val="a5"/>
    <w:uiPriority w:val="59"/>
    <w:rsid w:val="000C7DA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2">
    <w:name w:val="Нет списка311"/>
    <w:next w:val="a2"/>
    <w:uiPriority w:val="99"/>
    <w:semiHidden/>
    <w:unhideWhenUsed/>
    <w:rsid w:val="000C7DAB"/>
  </w:style>
  <w:style w:type="table" w:customStyle="1" w:styleId="1211">
    <w:name w:val="Сетка таблицы12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2">
    <w:name w:val="Нет списка81"/>
    <w:next w:val="a2"/>
    <w:uiPriority w:val="99"/>
    <w:semiHidden/>
    <w:unhideWhenUsed/>
    <w:rsid w:val="000C7DAB"/>
  </w:style>
  <w:style w:type="numbering" w:customStyle="1" w:styleId="912">
    <w:name w:val="Нет списка91"/>
    <w:next w:val="a2"/>
    <w:uiPriority w:val="99"/>
    <w:semiHidden/>
    <w:unhideWhenUsed/>
    <w:rsid w:val="000C7DAB"/>
  </w:style>
  <w:style w:type="table" w:customStyle="1" w:styleId="1510">
    <w:name w:val="Сетка таблицы151"/>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
    <w:name w:val="Нет списка121"/>
    <w:next w:val="a2"/>
    <w:uiPriority w:val="99"/>
    <w:semiHidden/>
    <w:unhideWhenUsed/>
    <w:rsid w:val="000C7DAB"/>
  </w:style>
  <w:style w:type="table" w:customStyle="1" w:styleId="1610">
    <w:name w:val="Сетка таблицы161"/>
    <w:basedOn w:val="a1"/>
    <w:uiPriority w:val="59"/>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
    <w:name w:val="Table Normal111"/>
    <w:uiPriority w:val="99"/>
    <w:semiHidden/>
    <w:rsid w:val="000C7DAB"/>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0">
    <w:name w:val="Нет списка101"/>
    <w:next w:val="a2"/>
    <w:uiPriority w:val="99"/>
    <w:semiHidden/>
    <w:unhideWhenUsed/>
    <w:rsid w:val="000C7DAB"/>
  </w:style>
  <w:style w:type="table" w:customStyle="1" w:styleId="1710">
    <w:name w:val="Сетка таблицы171"/>
    <w:basedOn w:val="a1"/>
    <w:next w:val="a5"/>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Нет списка131"/>
    <w:next w:val="a2"/>
    <w:uiPriority w:val="99"/>
    <w:semiHidden/>
    <w:unhideWhenUsed/>
    <w:rsid w:val="000C7DAB"/>
  </w:style>
  <w:style w:type="numbering" w:customStyle="1" w:styleId="1411">
    <w:name w:val="Нет списка141"/>
    <w:next w:val="a2"/>
    <w:uiPriority w:val="99"/>
    <w:semiHidden/>
    <w:unhideWhenUsed/>
    <w:rsid w:val="000C7DAB"/>
  </w:style>
  <w:style w:type="numbering" w:customStyle="1" w:styleId="191">
    <w:name w:val="Нет списка19"/>
    <w:next w:val="a2"/>
    <w:semiHidden/>
    <w:unhideWhenUsed/>
    <w:rsid w:val="000C7DAB"/>
  </w:style>
  <w:style w:type="paragraph" w:customStyle="1" w:styleId="ParaAttribute30">
    <w:name w:val="ParaAttribute30"/>
    <w:rsid w:val="000C7DAB"/>
    <w:pPr>
      <w:ind w:left="709" w:right="566"/>
      <w:jc w:val="center"/>
    </w:pPr>
    <w:rPr>
      <w:rFonts w:ascii="Times New Roman" w:eastAsia="Times New Roman" w:hAnsi="Times New Roman" w:cs="Times New Roman"/>
      <w:sz w:val="20"/>
      <w:szCs w:val="20"/>
      <w:lang w:eastAsia="ru-RU"/>
    </w:rPr>
  </w:style>
  <w:style w:type="character" w:customStyle="1" w:styleId="CharAttribute484">
    <w:name w:val="CharAttribute484"/>
    <w:uiPriority w:val="99"/>
    <w:rsid w:val="000C7DAB"/>
    <w:rPr>
      <w:rFonts w:ascii="Times New Roman" w:eastAsia="Times New Roman"/>
      <w:i/>
      <w:sz w:val="28"/>
    </w:rPr>
  </w:style>
  <w:style w:type="paragraph" w:customStyle="1" w:styleId="ParaAttribute38">
    <w:name w:val="ParaAttribute38"/>
    <w:rsid w:val="000C7DAB"/>
    <w:pPr>
      <w:ind w:right="-1"/>
      <w:jc w:val="both"/>
    </w:pPr>
    <w:rPr>
      <w:rFonts w:ascii="Times New Roman" w:eastAsia="Times New Roman" w:hAnsi="Times New Roman" w:cs="Times New Roman"/>
      <w:sz w:val="20"/>
      <w:szCs w:val="20"/>
      <w:lang w:eastAsia="ru-RU"/>
    </w:rPr>
  </w:style>
  <w:style w:type="character" w:customStyle="1" w:styleId="CharAttribute501">
    <w:name w:val="CharAttribute501"/>
    <w:uiPriority w:val="99"/>
    <w:rsid w:val="000C7DAB"/>
    <w:rPr>
      <w:rFonts w:ascii="Times New Roman" w:eastAsia="Times New Roman"/>
      <w:i/>
      <w:sz w:val="28"/>
      <w:u w:val="single"/>
    </w:rPr>
  </w:style>
  <w:style w:type="character" w:customStyle="1" w:styleId="CharAttribute502">
    <w:name w:val="CharAttribute502"/>
    <w:rsid w:val="000C7DAB"/>
    <w:rPr>
      <w:rFonts w:ascii="Times New Roman" w:eastAsia="Times New Roman"/>
      <w:i/>
      <w:sz w:val="28"/>
    </w:rPr>
  </w:style>
  <w:style w:type="character" w:customStyle="1" w:styleId="CharAttribute511">
    <w:name w:val="CharAttribute511"/>
    <w:uiPriority w:val="99"/>
    <w:rsid w:val="000C7DAB"/>
    <w:rPr>
      <w:rFonts w:ascii="Times New Roman" w:eastAsia="Times New Roman"/>
      <w:sz w:val="28"/>
    </w:rPr>
  </w:style>
  <w:style w:type="character" w:customStyle="1" w:styleId="CharAttribute512">
    <w:name w:val="CharAttribute512"/>
    <w:rsid w:val="000C7DAB"/>
    <w:rPr>
      <w:rFonts w:ascii="Times New Roman" w:eastAsia="Times New Roman"/>
      <w:sz w:val="28"/>
    </w:rPr>
  </w:style>
  <w:style w:type="character" w:customStyle="1" w:styleId="CharAttribute3">
    <w:name w:val="CharAttribute3"/>
    <w:rsid w:val="000C7DAB"/>
    <w:rPr>
      <w:rFonts w:ascii="Times New Roman" w:eastAsia="Batang" w:hAnsi="Batang"/>
      <w:sz w:val="28"/>
    </w:rPr>
  </w:style>
  <w:style w:type="character" w:customStyle="1" w:styleId="CharAttribute1">
    <w:name w:val="CharAttribute1"/>
    <w:rsid w:val="000C7DAB"/>
    <w:rPr>
      <w:rFonts w:ascii="Times New Roman" w:eastAsia="Gulim" w:hAnsi="Gulim"/>
      <w:sz w:val="28"/>
    </w:rPr>
  </w:style>
  <w:style w:type="character" w:customStyle="1" w:styleId="CharAttribute0">
    <w:name w:val="CharAttribute0"/>
    <w:rsid w:val="000C7DAB"/>
    <w:rPr>
      <w:rFonts w:ascii="Times New Roman" w:hAnsi="Times New Roman"/>
      <w:sz w:val="28"/>
    </w:rPr>
  </w:style>
  <w:style w:type="character" w:customStyle="1" w:styleId="CharAttribute2">
    <w:name w:val="CharAttribute2"/>
    <w:rsid w:val="000C7DAB"/>
    <w:rPr>
      <w:rFonts w:ascii="Times New Roman" w:eastAsia="Batang" w:hAnsi="Batang"/>
      <w:color w:val="00000A"/>
      <w:sz w:val="28"/>
    </w:rPr>
  </w:style>
  <w:style w:type="character" w:customStyle="1" w:styleId="CharAttribute504">
    <w:name w:val="CharAttribute504"/>
    <w:rsid w:val="000C7DAB"/>
    <w:rPr>
      <w:rFonts w:ascii="Times New Roman" w:eastAsia="Times New Roman"/>
      <w:sz w:val="28"/>
    </w:rPr>
  </w:style>
  <w:style w:type="paragraph" w:customStyle="1" w:styleId="ParaAttribute0">
    <w:name w:val="ParaAttribute0"/>
    <w:rsid w:val="000C7DAB"/>
    <w:rPr>
      <w:rFonts w:ascii="Times New Roman" w:eastAsia="Times New Roman" w:hAnsi="Times New Roman" w:cs="Times New Roman"/>
      <w:sz w:val="20"/>
      <w:szCs w:val="20"/>
      <w:lang w:eastAsia="ru-RU"/>
    </w:rPr>
  </w:style>
  <w:style w:type="paragraph" w:customStyle="1" w:styleId="ParaAttribute8">
    <w:name w:val="ParaAttribute8"/>
    <w:rsid w:val="000C7DAB"/>
    <w:pPr>
      <w:ind w:firstLine="851"/>
      <w:jc w:val="both"/>
    </w:pPr>
    <w:rPr>
      <w:rFonts w:ascii="Times New Roman" w:eastAsia="Times New Roman" w:hAnsi="Times New Roman" w:cs="Times New Roman"/>
      <w:sz w:val="20"/>
      <w:szCs w:val="20"/>
      <w:lang w:eastAsia="ru-RU"/>
    </w:rPr>
  </w:style>
  <w:style w:type="character" w:customStyle="1" w:styleId="CharAttribute268">
    <w:name w:val="CharAttribute268"/>
    <w:rsid w:val="000C7DAB"/>
    <w:rPr>
      <w:rFonts w:ascii="Times New Roman" w:eastAsia="Times New Roman"/>
      <w:sz w:val="28"/>
    </w:rPr>
  </w:style>
  <w:style w:type="character" w:customStyle="1" w:styleId="CharAttribute269">
    <w:name w:val="CharAttribute269"/>
    <w:rsid w:val="000C7DAB"/>
    <w:rPr>
      <w:rFonts w:ascii="Times New Roman" w:eastAsia="Times New Roman"/>
      <w:i/>
      <w:sz w:val="28"/>
    </w:rPr>
  </w:style>
  <w:style w:type="character" w:customStyle="1" w:styleId="CharAttribute271">
    <w:name w:val="CharAttribute271"/>
    <w:rsid w:val="000C7DAB"/>
    <w:rPr>
      <w:rFonts w:ascii="Times New Roman" w:eastAsia="Times New Roman"/>
      <w:b/>
      <w:sz w:val="28"/>
    </w:rPr>
  </w:style>
  <w:style w:type="character" w:customStyle="1" w:styleId="CharAttribute272">
    <w:name w:val="CharAttribute272"/>
    <w:rsid w:val="000C7DAB"/>
    <w:rPr>
      <w:rFonts w:ascii="Times New Roman" w:eastAsia="Times New Roman"/>
      <w:sz w:val="28"/>
    </w:rPr>
  </w:style>
  <w:style w:type="character" w:customStyle="1" w:styleId="CharAttribute273">
    <w:name w:val="CharAttribute273"/>
    <w:rsid w:val="000C7DAB"/>
    <w:rPr>
      <w:rFonts w:ascii="Times New Roman" w:eastAsia="Times New Roman"/>
      <w:sz w:val="28"/>
    </w:rPr>
  </w:style>
  <w:style w:type="character" w:customStyle="1" w:styleId="CharAttribute274">
    <w:name w:val="CharAttribute274"/>
    <w:rsid w:val="000C7DAB"/>
    <w:rPr>
      <w:rFonts w:ascii="Times New Roman" w:eastAsia="Times New Roman"/>
      <w:sz w:val="28"/>
    </w:rPr>
  </w:style>
  <w:style w:type="character" w:customStyle="1" w:styleId="CharAttribute275">
    <w:name w:val="CharAttribute275"/>
    <w:rsid w:val="000C7DAB"/>
    <w:rPr>
      <w:rFonts w:ascii="Times New Roman" w:eastAsia="Times New Roman"/>
      <w:b/>
      <w:i/>
      <w:sz w:val="28"/>
    </w:rPr>
  </w:style>
  <w:style w:type="character" w:customStyle="1" w:styleId="CharAttribute276">
    <w:name w:val="CharAttribute276"/>
    <w:rsid w:val="000C7DAB"/>
    <w:rPr>
      <w:rFonts w:ascii="Times New Roman" w:eastAsia="Times New Roman"/>
      <w:sz w:val="28"/>
    </w:rPr>
  </w:style>
  <w:style w:type="character" w:customStyle="1" w:styleId="CharAttribute277">
    <w:name w:val="CharAttribute277"/>
    <w:rsid w:val="000C7DAB"/>
    <w:rPr>
      <w:rFonts w:ascii="Times New Roman" w:eastAsia="Times New Roman"/>
      <w:b/>
      <w:i/>
      <w:color w:val="00000A"/>
      <w:sz w:val="28"/>
    </w:rPr>
  </w:style>
  <w:style w:type="character" w:customStyle="1" w:styleId="CharAttribute278">
    <w:name w:val="CharAttribute278"/>
    <w:rsid w:val="000C7DAB"/>
    <w:rPr>
      <w:rFonts w:ascii="Times New Roman" w:eastAsia="Times New Roman"/>
      <w:color w:val="00000A"/>
      <w:sz w:val="28"/>
    </w:rPr>
  </w:style>
  <w:style w:type="character" w:customStyle="1" w:styleId="CharAttribute279">
    <w:name w:val="CharAttribute279"/>
    <w:rsid w:val="000C7DAB"/>
    <w:rPr>
      <w:rFonts w:ascii="Times New Roman" w:eastAsia="Times New Roman"/>
      <w:color w:val="00000A"/>
      <w:sz w:val="28"/>
    </w:rPr>
  </w:style>
  <w:style w:type="character" w:customStyle="1" w:styleId="CharAttribute280">
    <w:name w:val="CharAttribute280"/>
    <w:rsid w:val="000C7DAB"/>
    <w:rPr>
      <w:rFonts w:ascii="Times New Roman" w:eastAsia="Times New Roman"/>
      <w:color w:val="00000A"/>
      <w:sz w:val="28"/>
    </w:rPr>
  </w:style>
  <w:style w:type="character" w:customStyle="1" w:styleId="CharAttribute281">
    <w:name w:val="CharAttribute281"/>
    <w:rsid w:val="000C7DAB"/>
    <w:rPr>
      <w:rFonts w:ascii="Times New Roman" w:eastAsia="Times New Roman"/>
      <w:color w:val="00000A"/>
      <w:sz w:val="28"/>
    </w:rPr>
  </w:style>
  <w:style w:type="character" w:customStyle="1" w:styleId="CharAttribute282">
    <w:name w:val="CharAttribute282"/>
    <w:rsid w:val="000C7DAB"/>
    <w:rPr>
      <w:rFonts w:ascii="Times New Roman" w:eastAsia="Times New Roman"/>
      <w:color w:val="00000A"/>
      <w:sz w:val="28"/>
    </w:rPr>
  </w:style>
  <w:style w:type="character" w:customStyle="1" w:styleId="CharAttribute283">
    <w:name w:val="CharAttribute283"/>
    <w:rsid w:val="000C7DAB"/>
    <w:rPr>
      <w:rFonts w:ascii="Times New Roman" w:eastAsia="Times New Roman"/>
      <w:i/>
      <w:color w:val="00000A"/>
      <w:sz w:val="28"/>
    </w:rPr>
  </w:style>
  <w:style w:type="character" w:customStyle="1" w:styleId="CharAttribute284">
    <w:name w:val="CharAttribute284"/>
    <w:rsid w:val="000C7DAB"/>
    <w:rPr>
      <w:rFonts w:ascii="Times New Roman" w:eastAsia="Times New Roman"/>
      <w:sz w:val="28"/>
    </w:rPr>
  </w:style>
  <w:style w:type="character" w:customStyle="1" w:styleId="CharAttribute285">
    <w:name w:val="CharAttribute285"/>
    <w:rsid w:val="000C7DAB"/>
    <w:rPr>
      <w:rFonts w:ascii="Times New Roman" w:eastAsia="Times New Roman"/>
      <w:sz w:val="28"/>
    </w:rPr>
  </w:style>
  <w:style w:type="character" w:customStyle="1" w:styleId="CharAttribute286">
    <w:name w:val="CharAttribute286"/>
    <w:rsid w:val="000C7DAB"/>
    <w:rPr>
      <w:rFonts w:ascii="Times New Roman" w:eastAsia="Times New Roman"/>
      <w:sz w:val="28"/>
    </w:rPr>
  </w:style>
  <w:style w:type="character" w:customStyle="1" w:styleId="CharAttribute287">
    <w:name w:val="CharAttribute287"/>
    <w:rsid w:val="000C7DAB"/>
    <w:rPr>
      <w:rFonts w:ascii="Times New Roman" w:eastAsia="Times New Roman"/>
      <w:sz w:val="28"/>
    </w:rPr>
  </w:style>
  <w:style w:type="character" w:customStyle="1" w:styleId="CharAttribute288">
    <w:name w:val="CharAttribute288"/>
    <w:rsid w:val="000C7DAB"/>
    <w:rPr>
      <w:rFonts w:ascii="Times New Roman" w:eastAsia="Times New Roman"/>
      <w:sz w:val="28"/>
    </w:rPr>
  </w:style>
  <w:style w:type="character" w:customStyle="1" w:styleId="CharAttribute289">
    <w:name w:val="CharAttribute289"/>
    <w:rsid w:val="000C7DAB"/>
    <w:rPr>
      <w:rFonts w:ascii="Times New Roman" w:eastAsia="Times New Roman"/>
      <w:sz w:val="28"/>
    </w:rPr>
  </w:style>
  <w:style w:type="character" w:customStyle="1" w:styleId="CharAttribute290">
    <w:name w:val="CharAttribute290"/>
    <w:rsid w:val="000C7DAB"/>
    <w:rPr>
      <w:rFonts w:ascii="Times New Roman" w:eastAsia="Times New Roman"/>
      <w:sz w:val="28"/>
    </w:rPr>
  </w:style>
  <w:style w:type="character" w:customStyle="1" w:styleId="CharAttribute291">
    <w:name w:val="CharAttribute291"/>
    <w:rsid w:val="000C7DAB"/>
    <w:rPr>
      <w:rFonts w:ascii="Times New Roman" w:eastAsia="Times New Roman"/>
      <w:sz w:val="28"/>
    </w:rPr>
  </w:style>
  <w:style w:type="character" w:customStyle="1" w:styleId="CharAttribute292">
    <w:name w:val="CharAttribute292"/>
    <w:rsid w:val="000C7DAB"/>
    <w:rPr>
      <w:rFonts w:ascii="Times New Roman" w:eastAsia="Times New Roman"/>
      <w:sz w:val="28"/>
    </w:rPr>
  </w:style>
  <w:style w:type="character" w:customStyle="1" w:styleId="CharAttribute293">
    <w:name w:val="CharAttribute293"/>
    <w:rsid w:val="000C7DAB"/>
    <w:rPr>
      <w:rFonts w:ascii="Times New Roman" w:eastAsia="Times New Roman"/>
      <w:sz w:val="28"/>
    </w:rPr>
  </w:style>
  <w:style w:type="character" w:customStyle="1" w:styleId="CharAttribute294">
    <w:name w:val="CharAttribute294"/>
    <w:rsid w:val="000C7DAB"/>
    <w:rPr>
      <w:rFonts w:ascii="Times New Roman" w:eastAsia="Times New Roman"/>
      <w:sz w:val="28"/>
    </w:rPr>
  </w:style>
  <w:style w:type="character" w:customStyle="1" w:styleId="CharAttribute295">
    <w:name w:val="CharAttribute295"/>
    <w:rsid w:val="000C7DAB"/>
    <w:rPr>
      <w:rFonts w:ascii="Times New Roman" w:eastAsia="Times New Roman"/>
      <w:sz w:val="28"/>
    </w:rPr>
  </w:style>
  <w:style w:type="character" w:customStyle="1" w:styleId="CharAttribute296">
    <w:name w:val="CharAttribute296"/>
    <w:rsid w:val="000C7DAB"/>
    <w:rPr>
      <w:rFonts w:ascii="Times New Roman" w:eastAsia="Times New Roman"/>
      <w:sz w:val="28"/>
    </w:rPr>
  </w:style>
  <w:style w:type="character" w:customStyle="1" w:styleId="CharAttribute297">
    <w:name w:val="CharAttribute297"/>
    <w:rsid w:val="000C7DAB"/>
    <w:rPr>
      <w:rFonts w:ascii="Times New Roman" w:eastAsia="Times New Roman"/>
      <w:sz w:val="28"/>
    </w:rPr>
  </w:style>
  <w:style w:type="character" w:customStyle="1" w:styleId="CharAttribute298">
    <w:name w:val="CharAttribute298"/>
    <w:rsid w:val="000C7DAB"/>
    <w:rPr>
      <w:rFonts w:ascii="Times New Roman" w:eastAsia="Times New Roman"/>
      <w:sz w:val="28"/>
    </w:rPr>
  </w:style>
  <w:style w:type="character" w:customStyle="1" w:styleId="CharAttribute299">
    <w:name w:val="CharAttribute299"/>
    <w:rsid w:val="000C7DAB"/>
    <w:rPr>
      <w:rFonts w:ascii="Times New Roman" w:eastAsia="Times New Roman"/>
      <w:sz w:val="28"/>
    </w:rPr>
  </w:style>
  <w:style w:type="character" w:customStyle="1" w:styleId="CharAttribute300">
    <w:name w:val="CharAttribute300"/>
    <w:rsid w:val="000C7DAB"/>
    <w:rPr>
      <w:rFonts w:ascii="Times New Roman" w:eastAsia="Times New Roman"/>
      <w:color w:val="00000A"/>
      <w:sz w:val="28"/>
    </w:rPr>
  </w:style>
  <w:style w:type="character" w:customStyle="1" w:styleId="CharAttribute301">
    <w:name w:val="CharAttribute301"/>
    <w:rsid w:val="000C7DAB"/>
    <w:rPr>
      <w:rFonts w:ascii="Times New Roman" w:eastAsia="Times New Roman"/>
      <w:color w:val="00000A"/>
      <w:sz w:val="28"/>
    </w:rPr>
  </w:style>
  <w:style w:type="character" w:customStyle="1" w:styleId="CharAttribute303">
    <w:name w:val="CharAttribute303"/>
    <w:rsid w:val="000C7DAB"/>
    <w:rPr>
      <w:rFonts w:ascii="Times New Roman" w:eastAsia="Times New Roman"/>
      <w:b/>
      <w:sz w:val="28"/>
    </w:rPr>
  </w:style>
  <w:style w:type="character" w:customStyle="1" w:styleId="CharAttribute304">
    <w:name w:val="CharAttribute304"/>
    <w:rsid w:val="000C7DAB"/>
    <w:rPr>
      <w:rFonts w:ascii="Times New Roman" w:eastAsia="Times New Roman"/>
      <w:sz w:val="28"/>
    </w:rPr>
  </w:style>
  <w:style w:type="character" w:customStyle="1" w:styleId="CharAttribute305">
    <w:name w:val="CharAttribute305"/>
    <w:rsid w:val="000C7DAB"/>
    <w:rPr>
      <w:rFonts w:ascii="Times New Roman" w:eastAsia="Times New Roman"/>
      <w:sz w:val="28"/>
    </w:rPr>
  </w:style>
  <w:style w:type="character" w:customStyle="1" w:styleId="CharAttribute306">
    <w:name w:val="CharAttribute306"/>
    <w:rsid w:val="000C7DAB"/>
    <w:rPr>
      <w:rFonts w:ascii="Times New Roman" w:eastAsia="Times New Roman"/>
      <w:sz w:val="28"/>
    </w:rPr>
  </w:style>
  <w:style w:type="character" w:customStyle="1" w:styleId="CharAttribute307">
    <w:name w:val="CharAttribute307"/>
    <w:rsid w:val="000C7DAB"/>
    <w:rPr>
      <w:rFonts w:ascii="Times New Roman" w:eastAsia="Times New Roman"/>
      <w:sz w:val="28"/>
    </w:rPr>
  </w:style>
  <w:style w:type="character" w:customStyle="1" w:styleId="CharAttribute308">
    <w:name w:val="CharAttribute308"/>
    <w:rsid w:val="000C7DAB"/>
    <w:rPr>
      <w:rFonts w:ascii="Times New Roman" w:eastAsia="Times New Roman"/>
      <w:sz w:val="28"/>
    </w:rPr>
  </w:style>
  <w:style w:type="character" w:customStyle="1" w:styleId="CharAttribute309">
    <w:name w:val="CharAttribute309"/>
    <w:rsid w:val="000C7DAB"/>
    <w:rPr>
      <w:rFonts w:ascii="Times New Roman" w:eastAsia="Times New Roman"/>
      <w:sz w:val="28"/>
    </w:rPr>
  </w:style>
  <w:style w:type="character" w:customStyle="1" w:styleId="CharAttribute310">
    <w:name w:val="CharAttribute310"/>
    <w:rsid w:val="000C7DAB"/>
    <w:rPr>
      <w:rFonts w:ascii="Times New Roman" w:eastAsia="Times New Roman"/>
      <w:sz w:val="28"/>
    </w:rPr>
  </w:style>
  <w:style w:type="character" w:customStyle="1" w:styleId="CharAttribute311">
    <w:name w:val="CharAttribute311"/>
    <w:rsid w:val="000C7DAB"/>
    <w:rPr>
      <w:rFonts w:ascii="Times New Roman" w:eastAsia="Times New Roman"/>
      <w:sz w:val="28"/>
    </w:rPr>
  </w:style>
  <w:style w:type="character" w:customStyle="1" w:styleId="CharAttribute312">
    <w:name w:val="CharAttribute312"/>
    <w:rsid w:val="000C7DAB"/>
    <w:rPr>
      <w:rFonts w:ascii="Times New Roman" w:eastAsia="Times New Roman"/>
      <w:sz w:val="28"/>
    </w:rPr>
  </w:style>
  <w:style w:type="character" w:customStyle="1" w:styleId="CharAttribute313">
    <w:name w:val="CharAttribute313"/>
    <w:rsid w:val="000C7DAB"/>
    <w:rPr>
      <w:rFonts w:ascii="Times New Roman" w:eastAsia="Times New Roman"/>
      <w:sz w:val="28"/>
    </w:rPr>
  </w:style>
  <w:style w:type="character" w:customStyle="1" w:styleId="CharAttribute314">
    <w:name w:val="CharAttribute314"/>
    <w:rsid w:val="000C7DAB"/>
    <w:rPr>
      <w:rFonts w:ascii="Times New Roman" w:eastAsia="Times New Roman"/>
      <w:sz w:val="28"/>
    </w:rPr>
  </w:style>
  <w:style w:type="character" w:customStyle="1" w:styleId="CharAttribute315">
    <w:name w:val="CharAttribute315"/>
    <w:rsid w:val="000C7DAB"/>
    <w:rPr>
      <w:rFonts w:ascii="Times New Roman" w:eastAsia="Times New Roman"/>
      <w:sz w:val="28"/>
    </w:rPr>
  </w:style>
  <w:style w:type="character" w:customStyle="1" w:styleId="CharAttribute316">
    <w:name w:val="CharAttribute316"/>
    <w:rsid w:val="000C7DAB"/>
    <w:rPr>
      <w:rFonts w:ascii="Times New Roman" w:eastAsia="Times New Roman"/>
      <w:sz w:val="28"/>
    </w:rPr>
  </w:style>
  <w:style w:type="character" w:customStyle="1" w:styleId="CharAttribute317">
    <w:name w:val="CharAttribute317"/>
    <w:rsid w:val="000C7DAB"/>
    <w:rPr>
      <w:rFonts w:ascii="Times New Roman" w:eastAsia="Times New Roman"/>
      <w:sz w:val="28"/>
    </w:rPr>
  </w:style>
  <w:style w:type="character" w:customStyle="1" w:styleId="CharAttribute318">
    <w:name w:val="CharAttribute318"/>
    <w:rsid w:val="000C7DAB"/>
    <w:rPr>
      <w:rFonts w:ascii="Times New Roman" w:eastAsia="Times New Roman"/>
      <w:sz w:val="28"/>
    </w:rPr>
  </w:style>
  <w:style w:type="character" w:customStyle="1" w:styleId="CharAttribute319">
    <w:name w:val="CharAttribute319"/>
    <w:rsid w:val="000C7DAB"/>
    <w:rPr>
      <w:rFonts w:ascii="Times New Roman" w:eastAsia="Times New Roman"/>
      <w:sz w:val="28"/>
    </w:rPr>
  </w:style>
  <w:style w:type="character" w:customStyle="1" w:styleId="CharAttribute320">
    <w:name w:val="CharAttribute320"/>
    <w:rsid w:val="000C7DAB"/>
    <w:rPr>
      <w:rFonts w:ascii="Times New Roman" w:eastAsia="Times New Roman"/>
      <w:sz w:val="28"/>
    </w:rPr>
  </w:style>
  <w:style w:type="character" w:customStyle="1" w:styleId="CharAttribute321">
    <w:name w:val="CharAttribute321"/>
    <w:rsid w:val="000C7DAB"/>
    <w:rPr>
      <w:rFonts w:ascii="Times New Roman" w:eastAsia="Times New Roman"/>
      <w:sz w:val="28"/>
    </w:rPr>
  </w:style>
  <w:style w:type="character" w:customStyle="1" w:styleId="CharAttribute322">
    <w:name w:val="CharAttribute322"/>
    <w:rsid w:val="000C7DAB"/>
    <w:rPr>
      <w:rFonts w:ascii="Times New Roman" w:eastAsia="Times New Roman"/>
      <w:sz w:val="28"/>
    </w:rPr>
  </w:style>
  <w:style w:type="character" w:customStyle="1" w:styleId="CharAttribute323">
    <w:name w:val="CharAttribute323"/>
    <w:rsid w:val="000C7DAB"/>
    <w:rPr>
      <w:rFonts w:ascii="Times New Roman" w:eastAsia="Times New Roman"/>
      <w:sz w:val="28"/>
    </w:rPr>
  </w:style>
  <w:style w:type="character" w:customStyle="1" w:styleId="CharAttribute324">
    <w:name w:val="CharAttribute324"/>
    <w:rsid w:val="000C7DAB"/>
    <w:rPr>
      <w:rFonts w:ascii="Times New Roman" w:eastAsia="Times New Roman"/>
      <w:sz w:val="28"/>
    </w:rPr>
  </w:style>
  <w:style w:type="character" w:customStyle="1" w:styleId="CharAttribute325">
    <w:name w:val="CharAttribute325"/>
    <w:rsid w:val="000C7DAB"/>
    <w:rPr>
      <w:rFonts w:ascii="Times New Roman" w:eastAsia="Times New Roman"/>
      <w:sz w:val="28"/>
    </w:rPr>
  </w:style>
  <w:style w:type="character" w:customStyle="1" w:styleId="CharAttribute326">
    <w:name w:val="CharAttribute326"/>
    <w:rsid w:val="000C7DAB"/>
    <w:rPr>
      <w:rFonts w:ascii="Times New Roman" w:eastAsia="Times New Roman"/>
      <w:sz w:val="28"/>
    </w:rPr>
  </w:style>
  <w:style w:type="character" w:customStyle="1" w:styleId="CharAttribute327">
    <w:name w:val="CharAttribute327"/>
    <w:rsid w:val="000C7DAB"/>
    <w:rPr>
      <w:rFonts w:ascii="Times New Roman" w:eastAsia="Times New Roman"/>
      <w:sz w:val="28"/>
    </w:rPr>
  </w:style>
  <w:style w:type="character" w:customStyle="1" w:styleId="CharAttribute328">
    <w:name w:val="CharAttribute328"/>
    <w:rsid w:val="000C7DAB"/>
    <w:rPr>
      <w:rFonts w:ascii="Times New Roman" w:eastAsia="Times New Roman"/>
      <w:sz w:val="28"/>
    </w:rPr>
  </w:style>
  <w:style w:type="character" w:customStyle="1" w:styleId="CharAttribute329">
    <w:name w:val="CharAttribute329"/>
    <w:rsid w:val="000C7DAB"/>
    <w:rPr>
      <w:rFonts w:ascii="Times New Roman" w:eastAsia="Times New Roman"/>
      <w:sz w:val="28"/>
    </w:rPr>
  </w:style>
  <w:style w:type="character" w:customStyle="1" w:styleId="CharAttribute330">
    <w:name w:val="CharAttribute330"/>
    <w:rsid w:val="000C7DAB"/>
    <w:rPr>
      <w:rFonts w:ascii="Times New Roman" w:eastAsia="Times New Roman"/>
      <w:sz w:val="28"/>
    </w:rPr>
  </w:style>
  <w:style w:type="character" w:customStyle="1" w:styleId="CharAttribute331">
    <w:name w:val="CharAttribute331"/>
    <w:rsid w:val="000C7DAB"/>
    <w:rPr>
      <w:rFonts w:ascii="Times New Roman" w:eastAsia="Times New Roman"/>
      <w:sz w:val="28"/>
    </w:rPr>
  </w:style>
  <w:style w:type="character" w:customStyle="1" w:styleId="CharAttribute332">
    <w:name w:val="CharAttribute332"/>
    <w:rsid w:val="000C7DAB"/>
    <w:rPr>
      <w:rFonts w:ascii="Times New Roman" w:eastAsia="Times New Roman"/>
      <w:sz w:val="28"/>
    </w:rPr>
  </w:style>
  <w:style w:type="character" w:customStyle="1" w:styleId="CharAttribute333">
    <w:name w:val="CharAttribute333"/>
    <w:rsid w:val="000C7DAB"/>
    <w:rPr>
      <w:rFonts w:ascii="Times New Roman" w:eastAsia="Times New Roman"/>
      <w:sz w:val="28"/>
    </w:rPr>
  </w:style>
  <w:style w:type="character" w:customStyle="1" w:styleId="CharAttribute334">
    <w:name w:val="CharAttribute334"/>
    <w:rsid w:val="000C7DAB"/>
    <w:rPr>
      <w:rFonts w:ascii="Times New Roman" w:eastAsia="Times New Roman"/>
      <w:sz w:val="28"/>
    </w:rPr>
  </w:style>
  <w:style w:type="character" w:customStyle="1" w:styleId="CharAttribute335">
    <w:name w:val="CharAttribute335"/>
    <w:rsid w:val="000C7DAB"/>
    <w:rPr>
      <w:rFonts w:ascii="Times New Roman" w:eastAsia="Times New Roman"/>
      <w:sz w:val="28"/>
    </w:rPr>
  </w:style>
  <w:style w:type="character" w:customStyle="1" w:styleId="CharAttribute514">
    <w:name w:val="CharAttribute514"/>
    <w:rsid w:val="000C7DAB"/>
    <w:rPr>
      <w:rFonts w:ascii="Times New Roman" w:eastAsia="Times New Roman"/>
      <w:sz w:val="28"/>
    </w:rPr>
  </w:style>
  <w:style w:type="character" w:customStyle="1" w:styleId="CharAttribute520">
    <w:name w:val="CharAttribute520"/>
    <w:rsid w:val="000C7DAB"/>
    <w:rPr>
      <w:rFonts w:ascii="Times New Roman" w:eastAsia="Times New Roman"/>
      <w:sz w:val="28"/>
    </w:rPr>
  </w:style>
  <w:style w:type="character" w:customStyle="1" w:styleId="CharAttribute521">
    <w:name w:val="CharAttribute521"/>
    <w:rsid w:val="000C7DAB"/>
    <w:rPr>
      <w:rFonts w:ascii="Times New Roman" w:eastAsia="Times New Roman"/>
      <w:i/>
      <w:sz w:val="28"/>
    </w:rPr>
  </w:style>
  <w:style w:type="character" w:customStyle="1" w:styleId="CharAttribute548">
    <w:name w:val="CharAttribute548"/>
    <w:rsid w:val="000C7DAB"/>
    <w:rPr>
      <w:rFonts w:ascii="Times New Roman" w:eastAsia="Times New Roman"/>
      <w:sz w:val="24"/>
    </w:rPr>
  </w:style>
  <w:style w:type="paragraph" w:customStyle="1" w:styleId="ParaAttribute10">
    <w:name w:val="ParaAttribute10"/>
    <w:uiPriority w:val="99"/>
    <w:rsid w:val="000C7DAB"/>
    <w:pPr>
      <w:jc w:val="both"/>
    </w:pPr>
    <w:rPr>
      <w:rFonts w:ascii="Times New Roman" w:eastAsia="Times New Roman" w:hAnsi="Times New Roman" w:cs="Times New Roman"/>
      <w:sz w:val="20"/>
      <w:szCs w:val="20"/>
      <w:lang w:eastAsia="ru-RU"/>
    </w:rPr>
  </w:style>
  <w:style w:type="paragraph" w:customStyle="1" w:styleId="ParaAttribute16">
    <w:name w:val="ParaAttribute16"/>
    <w:uiPriority w:val="99"/>
    <w:rsid w:val="000C7DAB"/>
    <w:pPr>
      <w:ind w:left="1080"/>
      <w:jc w:val="both"/>
    </w:pPr>
    <w:rPr>
      <w:rFonts w:ascii="Times New Roman" w:eastAsia="Times New Roman" w:hAnsi="Times New Roman" w:cs="Times New Roman"/>
      <w:sz w:val="20"/>
      <w:szCs w:val="20"/>
      <w:lang w:eastAsia="ru-RU"/>
    </w:rPr>
  </w:style>
  <w:style w:type="character" w:customStyle="1" w:styleId="CharAttribute485">
    <w:name w:val="CharAttribute485"/>
    <w:uiPriority w:val="99"/>
    <w:rsid w:val="000C7DAB"/>
    <w:rPr>
      <w:rFonts w:ascii="Times New Roman" w:eastAsia="Times New Roman"/>
      <w:i/>
      <w:sz w:val="22"/>
    </w:rPr>
  </w:style>
  <w:style w:type="character" w:customStyle="1" w:styleId="CharAttribute526">
    <w:name w:val="CharAttribute526"/>
    <w:rsid w:val="000C7DAB"/>
    <w:rPr>
      <w:rFonts w:ascii="Times New Roman" w:eastAsia="Times New Roman"/>
      <w:sz w:val="28"/>
    </w:rPr>
  </w:style>
  <w:style w:type="character" w:customStyle="1" w:styleId="CharAttribute534">
    <w:name w:val="CharAttribute534"/>
    <w:rsid w:val="000C7DAB"/>
    <w:rPr>
      <w:rFonts w:ascii="Times New Roman" w:eastAsia="Times New Roman"/>
      <w:sz w:val="24"/>
    </w:rPr>
  </w:style>
  <w:style w:type="character" w:customStyle="1" w:styleId="CharAttribute4">
    <w:name w:val="CharAttribute4"/>
    <w:uiPriority w:val="99"/>
    <w:rsid w:val="000C7DAB"/>
    <w:rPr>
      <w:rFonts w:ascii="Times New Roman" w:eastAsia="Batang" w:hAnsi="Batang"/>
      <w:i/>
      <w:sz w:val="28"/>
    </w:rPr>
  </w:style>
  <w:style w:type="character" w:customStyle="1" w:styleId="CharAttribute10">
    <w:name w:val="CharAttribute10"/>
    <w:uiPriority w:val="99"/>
    <w:rsid w:val="000C7DAB"/>
    <w:rPr>
      <w:rFonts w:ascii="Times New Roman" w:hAnsi="Times New Roman"/>
      <w:b/>
      <w:sz w:val="28"/>
    </w:rPr>
  </w:style>
  <w:style w:type="character" w:customStyle="1" w:styleId="CharAttribute11">
    <w:name w:val="CharAttribute11"/>
    <w:rsid w:val="000C7DAB"/>
    <w:rPr>
      <w:rFonts w:ascii="Times New Roman" w:eastAsia="Batang" w:hAnsi="Batang"/>
      <w:i/>
      <w:color w:val="00000A"/>
      <w:sz w:val="28"/>
    </w:rPr>
  </w:style>
  <w:style w:type="character" w:customStyle="1" w:styleId="CharAttribute498">
    <w:name w:val="CharAttribute498"/>
    <w:rsid w:val="000C7DAB"/>
    <w:rPr>
      <w:rFonts w:ascii="Times New Roman" w:eastAsia="Times New Roman"/>
      <w:sz w:val="28"/>
    </w:rPr>
  </w:style>
  <w:style w:type="character" w:customStyle="1" w:styleId="CharAttribute499">
    <w:name w:val="CharAttribute499"/>
    <w:rsid w:val="000C7DAB"/>
    <w:rPr>
      <w:rFonts w:ascii="Times New Roman" w:eastAsia="Times New Roman"/>
      <w:i/>
      <w:sz w:val="28"/>
      <w:u w:val="single"/>
    </w:rPr>
  </w:style>
  <w:style w:type="character" w:customStyle="1" w:styleId="CharAttribute500">
    <w:name w:val="CharAttribute500"/>
    <w:rsid w:val="000C7DAB"/>
    <w:rPr>
      <w:rFonts w:ascii="Times New Roman" w:eastAsia="Times New Roman"/>
      <w:sz w:val="28"/>
    </w:rPr>
  </w:style>
  <w:style w:type="table" w:customStyle="1" w:styleId="DefaultTable">
    <w:name w:val="Default Table"/>
    <w:rsid w:val="000C7DAB"/>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0C7DAB"/>
    <w:pPr>
      <w:widowControl w:val="0"/>
      <w:wordWrap w:val="0"/>
      <w:jc w:val="center"/>
    </w:pPr>
    <w:rPr>
      <w:rFonts w:ascii="Times New Roman" w:eastAsia="Batang" w:hAnsi="Times New Roman" w:cs="Times New Roman"/>
      <w:sz w:val="20"/>
      <w:szCs w:val="20"/>
      <w:lang w:eastAsia="ru-RU"/>
    </w:rPr>
  </w:style>
  <w:style w:type="character" w:customStyle="1" w:styleId="wmi-callto">
    <w:name w:val="wmi-callto"/>
    <w:rsid w:val="000C7DAB"/>
    <w:rPr>
      <w:rFonts w:cs="Times New Roman"/>
    </w:rPr>
  </w:style>
  <w:style w:type="table" w:customStyle="1" w:styleId="270">
    <w:name w:val="Сетка таблицы27"/>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2">
    <w:name w:val="Revision"/>
    <w:hidden/>
    <w:uiPriority w:val="99"/>
    <w:semiHidden/>
    <w:rsid w:val="000C7DAB"/>
    <w:rPr>
      <w:rFonts w:ascii="Times New Roman" w:eastAsia="Times New Roman" w:hAnsi="Times New Roman" w:cs="Times New Roman"/>
      <w:kern w:val="2"/>
      <w:sz w:val="20"/>
      <w:szCs w:val="24"/>
      <w:lang w:val="en-US" w:eastAsia="ko-KR"/>
    </w:rPr>
  </w:style>
  <w:style w:type="character" w:customStyle="1" w:styleId="affffff3">
    <w:name w:val="Гипертекстовая ссылка"/>
    <w:uiPriority w:val="99"/>
    <w:rsid w:val="000C7DAB"/>
    <w:rPr>
      <w:rFonts w:cs="Times New Roman"/>
      <w:color w:val="106BBE"/>
    </w:rPr>
  </w:style>
  <w:style w:type="character" w:customStyle="1" w:styleId="affffff4">
    <w:name w:val="Цветовое выделение"/>
    <w:uiPriority w:val="99"/>
    <w:rsid w:val="000C7DAB"/>
    <w:rPr>
      <w:b/>
      <w:color w:val="26282F"/>
    </w:rPr>
  </w:style>
  <w:style w:type="paragraph" w:customStyle="1" w:styleId="1ff7">
    <w:name w:val="Обычный (веб)1"/>
    <w:basedOn w:val="a"/>
    <w:uiPriority w:val="99"/>
    <w:unhideWhenUsed/>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10">
    <w:name w:val="s_10"/>
    <w:basedOn w:val="a0"/>
    <w:rsid w:val="000C7DAB"/>
  </w:style>
  <w:style w:type="paragraph" w:customStyle="1" w:styleId="ParaAttribute7">
    <w:name w:val="ParaAttribute7"/>
    <w:rsid w:val="000C7DAB"/>
    <w:pPr>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0C7DAB"/>
    <w:pPr>
      <w:widowControl w:val="0"/>
      <w:wordWrap w:val="0"/>
      <w:ind w:right="-1"/>
      <w:jc w:val="both"/>
    </w:pPr>
    <w:rPr>
      <w:rFonts w:ascii="Times New Roman" w:eastAsia="№Е" w:hAnsi="Times New Roman" w:cs="Times New Roman"/>
      <w:sz w:val="20"/>
      <w:szCs w:val="20"/>
      <w:lang w:eastAsia="ru-RU"/>
    </w:rPr>
  </w:style>
  <w:style w:type="paragraph" w:customStyle="1" w:styleId="ParaAttribute3">
    <w:name w:val="ParaAttribute3"/>
    <w:rsid w:val="000C7DAB"/>
    <w:pPr>
      <w:widowControl w:val="0"/>
      <w:wordWrap w:val="0"/>
      <w:ind w:right="-1"/>
      <w:jc w:val="center"/>
    </w:pPr>
    <w:rPr>
      <w:rFonts w:ascii="Times New Roman" w:eastAsia="№Е" w:hAnsi="Times New Roman" w:cs="Times New Roman"/>
      <w:sz w:val="20"/>
      <w:szCs w:val="20"/>
      <w:lang w:eastAsia="ru-RU"/>
    </w:rPr>
  </w:style>
  <w:style w:type="table" w:customStyle="1" w:styleId="114">
    <w:name w:val="Сетка таблицы114"/>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pt">
    <w:name w:val="Основной текст (2) + 12 pt;Полужирный"/>
    <w:basedOn w:val="a0"/>
    <w:rsid w:val="000C7DA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table" w:customStyle="1" w:styleId="TableNormal2">
    <w:name w:val="Table Normal2"/>
    <w:uiPriority w:val="2"/>
    <w:semiHidden/>
    <w:unhideWhenUsed/>
    <w:qFormat/>
    <w:rsid w:val="000C7DA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
    <w:name w:val="Нет списка20"/>
    <w:next w:val="a2"/>
    <w:semiHidden/>
    <w:unhideWhenUsed/>
    <w:rsid w:val="000C7DAB"/>
  </w:style>
  <w:style w:type="table" w:customStyle="1" w:styleId="280">
    <w:name w:val="Сетка таблицы28"/>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2fc"/>
    <w:uiPriority w:val="99"/>
    <w:semiHidden/>
    <w:unhideWhenUsed/>
    <w:rsid w:val="000C7DAB"/>
    <w:rPr>
      <w:rFonts w:ascii="Tahoma" w:hAnsi="Tahoma" w:cs="Tahoma"/>
      <w:sz w:val="16"/>
      <w:szCs w:val="16"/>
    </w:rPr>
  </w:style>
  <w:style w:type="character" w:customStyle="1" w:styleId="2fc">
    <w:name w:val="Текст выноски Знак2"/>
    <w:basedOn w:val="a0"/>
    <w:link w:val="a6"/>
    <w:uiPriority w:val="99"/>
    <w:semiHidden/>
    <w:rsid w:val="000C7DAB"/>
    <w:rPr>
      <w:rFonts w:ascii="Tahoma" w:hAnsi="Tahoma" w:cs="Tahoma"/>
      <w:sz w:val="16"/>
      <w:szCs w:val="16"/>
    </w:rPr>
  </w:style>
  <w:style w:type="paragraph" w:styleId="affffff0">
    <w:name w:val="Body Text First Indent"/>
    <w:basedOn w:val="af0"/>
    <w:link w:val="affffff"/>
    <w:uiPriority w:val="99"/>
    <w:semiHidden/>
    <w:unhideWhenUsed/>
    <w:rsid w:val="000C7DAB"/>
    <w:pPr>
      <w:spacing w:after="0"/>
      <w:ind w:firstLine="360"/>
      <w:jc w:val="left"/>
    </w:pPr>
    <w:rPr>
      <w:rFonts w:asciiTheme="minorHAnsi" w:eastAsiaTheme="minorHAnsi" w:hAnsiTheme="minorHAnsi" w:cstheme="minorBidi"/>
      <w:color w:val="000000"/>
      <w:sz w:val="28"/>
    </w:rPr>
  </w:style>
  <w:style w:type="character" w:customStyle="1" w:styleId="3f8">
    <w:name w:val="Красная строка Знак3"/>
    <w:basedOn w:val="af1"/>
    <w:uiPriority w:val="99"/>
    <w:semiHidden/>
    <w:rsid w:val="000C7DAB"/>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endnote reference" w:uiPriority="0"/>
    <w:lsdException w:name="endnote text" w:uiPriority="0"/>
    <w:lsdException w:name="List" w:uiPriority="0"/>
    <w:lsdException w:name="Title" w:semiHidden="0"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0C7DAB"/>
    <w:pPr>
      <w:keepNext/>
      <w:keepLines/>
      <w:spacing w:before="480" w:line="276" w:lineRule="auto"/>
      <w:outlineLvl w:val="0"/>
    </w:pPr>
    <w:rPr>
      <w:rFonts w:ascii="Cambria" w:eastAsia="Times New Roman" w:hAnsi="Cambria" w:cs="Cambria"/>
      <w:b/>
      <w:bCs/>
      <w:color w:val="365F91"/>
      <w:sz w:val="28"/>
      <w:szCs w:val="28"/>
    </w:rPr>
  </w:style>
  <w:style w:type="paragraph" w:styleId="2">
    <w:name w:val="heading 2"/>
    <w:basedOn w:val="a"/>
    <w:next w:val="a"/>
    <w:link w:val="20"/>
    <w:uiPriority w:val="9"/>
    <w:qFormat/>
    <w:rsid w:val="000C7DAB"/>
    <w:pPr>
      <w:keepNext/>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aliases w:val="Обычный 2"/>
    <w:basedOn w:val="a"/>
    <w:next w:val="a"/>
    <w:link w:val="30"/>
    <w:uiPriority w:val="9"/>
    <w:unhideWhenUsed/>
    <w:qFormat/>
    <w:rsid w:val="000C7DAB"/>
    <w:pPr>
      <w:keepNext/>
      <w:keepLines/>
      <w:spacing w:before="200" w:line="276" w:lineRule="auto"/>
      <w:outlineLvl w:val="2"/>
    </w:pPr>
    <w:rPr>
      <w:rFonts w:ascii="Cambria" w:eastAsia="Times New Roman" w:hAnsi="Cambria" w:cs="Times New Roman"/>
      <w:b/>
      <w:bCs/>
      <w:color w:val="4F81BD"/>
      <w:lang w:eastAsia="ru-RU"/>
    </w:rPr>
  </w:style>
  <w:style w:type="paragraph" w:styleId="4">
    <w:name w:val="heading 4"/>
    <w:basedOn w:val="a"/>
    <w:next w:val="a"/>
    <w:link w:val="40"/>
    <w:uiPriority w:val="9"/>
    <w:qFormat/>
    <w:rsid w:val="000C7DAB"/>
    <w:pPr>
      <w:keepNext/>
      <w:keepLines/>
      <w:spacing w:before="200"/>
      <w:jc w:val="both"/>
      <w:outlineLvl w:val="3"/>
    </w:pPr>
    <w:rPr>
      <w:rFonts w:ascii="Cambria" w:eastAsia="Calibri" w:hAnsi="Cambria" w:cs="Times New Roman"/>
      <w:b/>
      <w:bCs/>
      <w:i/>
      <w:iCs/>
      <w:color w:val="4F81BD"/>
      <w:sz w:val="24"/>
      <w:szCs w:val="24"/>
      <w:lang w:eastAsia="ar-SA"/>
    </w:rPr>
  </w:style>
  <w:style w:type="paragraph" w:styleId="5">
    <w:name w:val="heading 5"/>
    <w:basedOn w:val="a"/>
    <w:next w:val="a"/>
    <w:link w:val="50"/>
    <w:uiPriority w:val="9"/>
    <w:qFormat/>
    <w:rsid w:val="000C7DAB"/>
    <w:pPr>
      <w:keepNext/>
      <w:keepLines/>
      <w:spacing w:before="200" w:line="276" w:lineRule="auto"/>
      <w:outlineLvl w:val="4"/>
    </w:pPr>
    <w:rPr>
      <w:rFonts w:ascii="Cambria" w:eastAsia="Calibri" w:hAnsi="Cambria" w:cs="Times New Roman"/>
      <w:color w:val="243F60"/>
    </w:rPr>
  </w:style>
  <w:style w:type="paragraph" w:styleId="6">
    <w:name w:val="heading 6"/>
    <w:basedOn w:val="a"/>
    <w:link w:val="60"/>
    <w:uiPriority w:val="9"/>
    <w:qFormat/>
    <w:rsid w:val="000C7DAB"/>
    <w:pPr>
      <w:spacing w:before="100" w:beforeAutospacing="1" w:after="100" w:afterAutospacing="1"/>
      <w:outlineLvl w:val="5"/>
    </w:pPr>
    <w:rPr>
      <w:rFonts w:ascii="Times New Roman" w:eastAsia="Times New Roman" w:hAnsi="Times New Roman" w:cs="Times New Roman"/>
      <w:b/>
      <w:bCs/>
      <w:sz w:val="15"/>
      <w:szCs w:val="15"/>
      <w:lang w:eastAsia="ru-RU"/>
    </w:rPr>
  </w:style>
  <w:style w:type="paragraph" w:styleId="7">
    <w:name w:val="heading 7"/>
    <w:basedOn w:val="a"/>
    <w:next w:val="a"/>
    <w:link w:val="70"/>
    <w:semiHidden/>
    <w:unhideWhenUsed/>
    <w:qFormat/>
    <w:rsid w:val="000C7DAB"/>
    <w:pPr>
      <w:spacing w:before="240" w:after="60" w:line="276" w:lineRule="auto"/>
      <w:outlineLvl w:val="6"/>
    </w:pPr>
    <w:rPr>
      <w:rFonts w:ascii="Calibri" w:eastAsia="Times New Roman" w:hAnsi="Calibri" w:cs="Times New Roman"/>
      <w:sz w:val="24"/>
      <w:szCs w:val="24"/>
    </w:rPr>
  </w:style>
  <w:style w:type="paragraph" w:styleId="9">
    <w:name w:val="heading 9"/>
    <w:basedOn w:val="a"/>
    <w:next w:val="a"/>
    <w:link w:val="90"/>
    <w:uiPriority w:val="9"/>
    <w:semiHidden/>
    <w:unhideWhenUsed/>
    <w:qFormat/>
    <w:rsid w:val="000C7DAB"/>
    <w:pPr>
      <w:spacing w:before="240" w:after="60"/>
      <w:outlineLvl w:val="8"/>
    </w:pPr>
    <w:rPr>
      <w:rFonts w:ascii="Cambria" w:eastAsia="Times New Roman" w:hAnsi="Cambria"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7DAB"/>
    <w:rPr>
      <w:rFonts w:ascii="Cambria" w:eastAsia="Times New Roman" w:hAnsi="Cambria" w:cs="Cambria"/>
      <w:b/>
      <w:bCs/>
      <w:color w:val="365F91"/>
      <w:sz w:val="28"/>
      <w:szCs w:val="28"/>
    </w:rPr>
  </w:style>
  <w:style w:type="character" w:customStyle="1" w:styleId="20">
    <w:name w:val="Заголовок 2 Знак"/>
    <w:basedOn w:val="a0"/>
    <w:link w:val="2"/>
    <w:uiPriority w:val="9"/>
    <w:rsid w:val="000C7DAB"/>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aliases w:val="Обычный 2 Знак"/>
    <w:basedOn w:val="a0"/>
    <w:link w:val="3"/>
    <w:uiPriority w:val="9"/>
    <w:rsid w:val="000C7DAB"/>
    <w:rPr>
      <w:rFonts w:ascii="Cambria" w:eastAsia="Times New Roman" w:hAnsi="Cambria" w:cs="Times New Roman"/>
      <w:b/>
      <w:bCs/>
      <w:color w:val="4F81BD"/>
      <w:lang w:eastAsia="ru-RU"/>
    </w:rPr>
  </w:style>
  <w:style w:type="character" w:customStyle="1" w:styleId="40">
    <w:name w:val="Заголовок 4 Знак"/>
    <w:basedOn w:val="a0"/>
    <w:link w:val="4"/>
    <w:uiPriority w:val="9"/>
    <w:rsid w:val="000C7DAB"/>
    <w:rPr>
      <w:rFonts w:ascii="Cambria" w:eastAsia="Calibri" w:hAnsi="Cambria" w:cs="Times New Roman"/>
      <w:b/>
      <w:bCs/>
      <w:i/>
      <w:iCs/>
      <w:color w:val="4F81BD"/>
      <w:sz w:val="24"/>
      <w:szCs w:val="24"/>
      <w:lang w:eastAsia="ar-SA"/>
    </w:rPr>
  </w:style>
  <w:style w:type="character" w:customStyle="1" w:styleId="50">
    <w:name w:val="Заголовок 5 Знак"/>
    <w:basedOn w:val="a0"/>
    <w:link w:val="5"/>
    <w:uiPriority w:val="9"/>
    <w:rsid w:val="000C7DAB"/>
    <w:rPr>
      <w:rFonts w:ascii="Cambria" w:eastAsia="Calibri" w:hAnsi="Cambria" w:cs="Times New Roman"/>
      <w:color w:val="243F60"/>
    </w:rPr>
  </w:style>
  <w:style w:type="character" w:customStyle="1" w:styleId="60">
    <w:name w:val="Заголовок 6 Знак"/>
    <w:basedOn w:val="a0"/>
    <w:link w:val="6"/>
    <w:uiPriority w:val="9"/>
    <w:rsid w:val="000C7DAB"/>
    <w:rPr>
      <w:rFonts w:ascii="Times New Roman" w:eastAsia="Times New Roman" w:hAnsi="Times New Roman" w:cs="Times New Roman"/>
      <w:b/>
      <w:bCs/>
      <w:sz w:val="15"/>
      <w:szCs w:val="15"/>
      <w:lang w:eastAsia="ru-RU"/>
    </w:rPr>
  </w:style>
  <w:style w:type="character" w:customStyle="1" w:styleId="70">
    <w:name w:val="Заголовок 7 Знак"/>
    <w:basedOn w:val="a0"/>
    <w:link w:val="7"/>
    <w:semiHidden/>
    <w:rsid w:val="000C7DAB"/>
    <w:rPr>
      <w:rFonts w:ascii="Calibri" w:eastAsia="Times New Roman" w:hAnsi="Calibri" w:cs="Times New Roman"/>
      <w:sz w:val="24"/>
      <w:szCs w:val="24"/>
    </w:rPr>
  </w:style>
  <w:style w:type="character" w:customStyle="1" w:styleId="90">
    <w:name w:val="Заголовок 9 Знак"/>
    <w:basedOn w:val="a0"/>
    <w:link w:val="9"/>
    <w:uiPriority w:val="9"/>
    <w:semiHidden/>
    <w:rsid w:val="000C7DAB"/>
    <w:rPr>
      <w:rFonts w:ascii="Cambria" w:eastAsia="Times New Roman" w:hAnsi="Cambria" w:cs="Times New Roman"/>
      <w:lang w:val="x-none" w:eastAsia="x-none"/>
    </w:rPr>
  </w:style>
  <w:style w:type="numbering" w:customStyle="1" w:styleId="11">
    <w:name w:val="Нет списка1"/>
    <w:next w:val="a2"/>
    <w:uiPriority w:val="99"/>
    <w:semiHidden/>
    <w:unhideWhenUsed/>
    <w:rsid w:val="000C7DAB"/>
  </w:style>
  <w:style w:type="numbering" w:customStyle="1" w:styleId="110">
    <w:name w:val="Нет списка11"/>
    <w:next w:val="a2"/>
    <w:uiPriority w:val="99"/>
    <w:semiHidden/>
    <w:unhideWhenUsed/>
    <w:rsid w:val="000C7DAB"/>
  </w:style>
  <w:style w:type="paragraph" w:customStyle="1" w:styleId="s1">
    <w:name w:val="s_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styleId="a3">
    <w:name w:val="List Paragraph"/>
    <w:basedOn w:val="a"/>
    <w:link w:val="a4"/>
    <w:uiPriority w:val="34"/>
    <w:qFormat/>
    <w:rsid w:val="000C7DAB"/>
    <w:pPr>
      <w:spacing w:line="259" w:lineRule="auto"/>
      <w:ind w:left="720"/>
      <w:contextualSpacing/>
    </w:pPr>
    <w:rPr>
      <w:rFonts w:ascii="Calibri" w:eastAsia="Calibri" w:hAnsi="Calibri" w:cs="Calibri"/>
      <w:lang w:eastAsia="ru-RU"/>
    </w:rPr>
  </w:style>
  <w:style w:type="table" w:customStyle="1" w:styleId="12">
    <w:name w:val="Сетка таблицы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3">
    <w:name w:val="Текст выноски1"/>
    <w:basedOn w:val="a"/>
    <w:next w:val="a6"/>
    <w:link w:val="a7"/>
    <w:uiPriority w:val="99"/>
    <w:unhideWhenUsed/>
    <w:rsid w:val="000C7DAB"/>
    <w:rPr>
      <w:rFonts w:ascii="Tahoma" w:eastAsia="Times New Roman" w:hAnsi="Tahoma" w:cs="Tahoma"/>
      <w:sz w:val="16"/>
      <w:szCs w:val="16"/>
      <w:lang w:eastAsia="ru-RU"/>
    </w:rPr>
  </w:style>
  <w:style w:type="character" w:customStyle="1" w:styleId="a7">
    <w:name w:val="Текст выноски Знак"/>
    <w:basedOn w:val="a0"/>
    <w:link w:val="13"/>
    <w:uiPriority w:val="99"/>
    <w:rsid w:val="000C7DAB"/>
    <w:rPr>
      <w:rFonts w:ascii="Tahoma" w:eastAsia="Times New Roman" w:hAnsi="Tahoma" w:cs="Tahoma"/>
      <w:sz w:val="16"/>
      <w:szCs w:val="16"/>
      <w:lang w:eastAsia="ru-RU"/>
    </w:rPr>
  </w:style>
  <w:style w:type="paragraph" w:styleId="a8">
    <w:name w:val="Normal (Web)"/>
    <w:aliases w:val="Normal (Web) Char"/>
    <w:basedOn w:val="a"/>
    <w:link w:val="a9"/>
    <w:uiPriority w:val="99"/>
    <w:unhideWhenUsed/>
    <w:qFormat/>
    <w:rsid w:val="000C7DAB"/>
    <w:pPr>
      <w:spacing w:before="100" w:beforeAutospacing="1" w:after="100" w:afterAutospacing="1"/>
    </w:pPr>
    <w:rPr>
      <w:rFonts w:ascii="Times New Roman" w:eastAsia="Times New Roman" w:hAnsi="Times New Roman" w:cs="Times New Roman"/>
      <w:sz w:val="24"/>
      <w:szCs w:val="24"/>
      <w:lang w:eastAsia="ru-RU"/>
    </w:rPr>
  </w:style>
  <w:style w:type="paragraph" w:styleId="aa">
    <w:name w:val="Subtitle"/>
    <w:basedOn w:val="a"/>
    <w:next w:val="a"/>
    <w:link w:val="ab"/>
    <w:qFormat/>
    <w:rsid w:val="000C7DAB"/>
    <w:pPr>
      <w:spacing w:after="60"/>
      <w:jc w:val="center"/>
      <w:outlineLvl w:val="1"/>
    </w:pPr>
    <w:rPr>
      <w:rFonts w:ascii="Cambria" w:eastAsia="Times New Roman" w:hAnsi="Cambria" w:cs="Times New Roman"/>
      <w:sz w:val="24"/>
      <w:szCs w:val="24"/>
      <w:lang w:eastAsia="ru-RU"/>
    </w:rPr>
  </w:style>
  <w:style w:type="character" w:customStyle="1" w:styleId="ab">
    <w:name w:val="Подзаголовок Знак"/>
    <w:basedOn w:val="a0"/>
    <w:link w:val="aa"/>
    <w:rsid w:val="000C7DAB"/>
    <w:rPr>
      <w:rFonts w:ascii="Cambria" w:eastAsia="Times New Roman" w:hAnsi="Cambria" w:cs="Times New Roman"/>
      <w:sz w:val="24"/>
      <w:szCs w:val="24"/>
      <w:lang w:eastAsia="ru-RU"/>
    </w:rPr>
  </w:style>
  <w:style w:type="numbering" w:customStyle="1" w:styleId="22">
    <w:name w:val="Нет списка2"/>
    <w:next w:val="a2"/>
    <w:uiPriority w:val="99"/>
    <w:semiHidden/>
    <w:unhideWhenUsed/>
    <w:rsid w:val="000C7DAB"/>
  </w:style>
  <w:style w:type="table" w:customStyle="1" w:styleId="111">
    <w:name w:val="Сетка таблицы11"/>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0C7DAB"/>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d">
    <w:name w:val="Верхний колонтитул Знак"/>
    <w:basedOn w:val="a0"/>
    <w:link w:val="ac"/>
    <w:uiPriority w:val="99"/>
    <w:rsid w:val="000C7DAB"/>
    <w:rPr>
      <w:rFonts w:ascii="Times New Roman" w:eastAsia="Times New Roman" w:hAnsi="Times New Roman" w:cs="Times New Roman"/>
      <w:sz w:val="20"/>
      <w:szCs w:val="20"/>
      <w:lang w:eastAsia="ru-RU"/>
    </w:rPr>
  </w:style>
  <w:style w:type="paragraph" w:styleId="ae">
    <w:name w:val="footer"/>
    <w:basedOn w:val="a"/>
    <w:link w:val="af"/>
    <w:uiPriority w:val="99"/>
    <w:unhideWhenUsed/>
    <w:rsid w:val="000C7DAB"/>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0C7DAB"/>
    <w:rPr>
      <w:rFonts w:ascii="Times New Roman" w:eastAsia="Times New Roman" w:hAnsi="Times New Roman" w:cs="Times New Roman"/>
      <w:sz w:val="20"/>
      <w:szCs w:val="20"/>
      <w:lang w:eastAsia="ru-RU"/>
    </w:rPr>
  </w:style>
  <w:style w:type="paragraph" w:customStyle="1" w:styleId="ConsPlusNormal">
    <w:name w:val="ConsPlusNormal"/>
    <w:qFormat/>
    <w:rsid w:val="000C7DAB"/>
    <w:pPr>
      <w:widowControl w:val="0"/>
      <w:autoSpaceDE w:val="0"/>
      <w:autoSpaceDN w:val="0"/>
    </w:pPr>
    <w:rPr>
      <w:rFonts w:ascii="Times New Roman" w:eastAsia="Times New Roman" w:hAnsi="Times New Roman" w:cs="Times New Roman"/>
      <w:sz w:val="28"/>
      <w:szCs w:val="20"/>
      <w:lang w:eastAsia="ru-RU"/>
    </w:rPr>
  </w:style>
  <w:style w:type="paragraph" w:customStyle="1" w:styleId="msonormalbullet2gif">
    <w:name w:val="msonormalbullet2.gif"/>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34"/>
    <w:qFormat/>
    <w:locked/>
    <w:rsid w:val="000C7DAB"/>
    <w:rPr>
      <w:rFonts w:ascii="Calibri" w:eastAsia="Calibri" w:hAnsi="Calibri" w:cs="Calibri"/>
      <w:lang w:eastAsia="ru-RU"/>
    </w:rPr>
  </w:style>
  <w:style w:type="paragraph" w:styleId="af0">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1"/>
    <w:uiPriority w:val="99"/>
    <w:unhideWhenUsed/>
    <w:qFormat/>
    <w:rsid w:val="000C7DAB"/>
    <w:pPr>
      <w:spacing w:after="120"/>
      <w:jc w:val="both"/>
    </w:pPr>
    <w:rPr>
      <w:rFonts w:ascii="Calibri" w:eastAsia="Times New Roman" w:hAnsi="Calibri" w:cs="Times New Roman"/>
    </w:rPr>
  </w:style>
  <w:style w:type="character" w:customStyle="1" w:styleId="af1">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0"/>
    <w:uiPriority w:val="99"/>
    <w:rsid w:val="000C7DAB"/>
    <w:rPr>
      <w:rFonts w:ascii="Calibri" w:eastAsia="Times New Roman" w:hAnsi="Calibri" w:cs="Times New Roman"/>
    </w:rPr>
  </w:style>
  <w:style w:type="character" w:customStyle="1" w:styleId="23">
    <w:name w:val="Основной текст (2)_"/>
    <w:link w:val="24"/>
    <w:locked/>
    <w:rsid w:val="000C7DAB"/>
    <w:rPr>
      <w:rFonts w:ascii="Times New Roman" w:hAnsi="Times New Roman"/>
      <w:b/>
      <w:sz w:val="26"/>
      <w:shd w:val="clear" w:color="auto" w:fill="FFFFFF"/>
    </w:rPr>
  </w:style>
  <w:style w:type="character" w:customStyle="1" w:styleId="14">
    <w:name w:val="Основной текст Знак1"/>
    <w:uiPriority w:val="99"/>
    <w:locked/>
    <w:rsid w:val="000C7DAB"/>
    <w:rPr>
      <w:rFonts w:ascii="Times New Roman" w:hAnsi="Times New Roman"/>
      <w:sz w:val="26"/>
      <w:u w:val="none"/>
    </w:rPr>
  </w:style>
  <w:style w:type="paragraph" w:customStyle="1" w:styleId="24">
    <w:name w:val="Основной текст (2)"/>
    <w:basedOn w:val="a"/>
    <w:link w:val="23"/>
    <w:rsid w:val="000C7DAB"/>
    <w:pPr>
      <w:widowControl w:val="0"/>
      <w:shd w:val="clear" w:color="auto" w:fill="FFFFFF"/>
      <w:spacing w:after="7140" w:line="485" w:lineRule="exact"/>
      <w:jc w:val="center"/>
    </w:pPr>
    <w:rPr>
      <w:rFonts w:ascii="Times New Roman" w:hAnsi="Times New Roman"/>
      <w:b/>
      <w:sz w:val="26"/>
    </w:rPr>
  </w:style>
  <w:style w:type="paragraph" w:customStyle="1" w:styleId="Default">
    <w:name w:val="Default"/>
    <w:rsid w:val="000C7DAB"/>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Heading11">
    <w:name w:val="Heading 11"/>
    <w:basedOn w:val="a"/>
    <w:uiPriority w:val="99"/>
    <w:rsid w:val="000C7DAB"/>
    <w:pPr>
      <w:widowControl w:val="0"/>
      <w:ind w:left="823"/>
      <w:outlineLvl w:val="1"/>
    </w:pPr>
    <w:rPr>
      <w:rFonts w:ascii="Times New Roman" w:eastAsia="Times New Roman" w:hAnsi="Times New Roman" w:cs="Times New Roman"/>
      <w:b/>
      <w:bCs/>
      <w:sz w:val="28"/>
      <w:szCs w:val="28"/>
      <w:lang w:val="en-US"/>
    </w:rPr>
  </w:style>
  <w:style w:type="paragraph" w:customStyle="1" w:styleId="af2">
    <w:name w:val="Курсив"/>
    <w:basedOn w:val="a"/>
    <w:rsid w:val="000C7DAB"/>
    <w:pPr>
      <w:autoSpaceDE w:val="0"/>
      <w:autoSpaceDN w:val="0"/>
      <w:adjustRightInd w:val="0"/>
      <w:spacing w:line="214" w:lineRule="atLeast"/>
      <w:ind w:firstLine="283"/>
      <w:jc w:val="both"/>
      <w:textAlignment w:val="center"/>
    </w:pPr>
    <w:rPr>
      <w:rFonts w:ascii="NewtonCSanPin" w:eastAsia="Times New Roman" w:hAnsi="NewtonCSanPin" w:cs="Times New Roman"/>
      <w:i/>
      <w:iCs/>
      <w:color w:val="000000"/>
      <w:sz w:val="21"/>
      <w:szCs w:val="21"/>
      <w:lang w:eastAsia="ru-RU"/>
    </w:rPr>
  </w:style>
  <w:style w:type="paragraph" w:customStyle="1" w:styleId="210">
    <w:name w:val="Заголовок 21"/>
    <w:basedOn w:val="a"/>
    <w:uiPriority w:val="1"/>
    <w:qFormat/>
    <w:rsid w:val="000C7DAB"/>
    <w:pPr>
      <w:widowControl w:val="0"/>
      <w:autoSpaceDE w:val="0"/>
      <w:autoSpaceDN w:val="0"/>
      <w:ind w:left="824"/>
      <w:outlineLvl w:val="2"/>
    </w:pPr>
    <w:rPr>
      <w:rFonts w:ascii="Times New Roman" w:eastAsia="Times New Roman" w:hAnsi="Times New Roman" w:cs="Times New Roman"/>
      <w:b/>
      <w:bCs/>
      <w:sz w:val="27"/>
      <w:szCs w:val="27"/>
      <w:lang w:eastAsia="ru-RU"/>
    </w:rPr>
  </w:style>
  <w:style w:type="paragraph" w:styleId="25">
    <w:name w:val="Body Text Indent 2"/>
    <w:basedOn w:val="a"/>
    <w:link w:val="26"/>
    <w:unhideWhenUsed/>
    <w:rsid w:val="000C7DAB"/>
    <w:pPr>
      <w:spacing w:after="120" w:line="480" w:lineRule="auto"/>
      <w:ind w:left="283"/>
    </w:pPr>
    <w:rPr>
      <w:rFonts w:ascii="Calibri" w:eastAsia="Times New Roman" w:hAnsi="Calibri" w:cs="Times New Roman"/>
      <w:lang w:eastAsia="ru-RU"/>
    </w:rPr>
  </w:style>
  <w:style w:type="character" w:customStyle="1" w:styleId="26">
    <w:name w:val="Основной текст с отступом 2 Знак"/>
    <w:basedOn w:val="a0"/>
    <w:link w:val="25"/>
    <w:rsid w:val="000C7DAB"/>
    <w:rPr>
      <w:rFonts w:ascii="Calibri" w:eastAsia="Times New Roman" w:hAnsi="Calibri" w:cs="Times New Roman"/>
      <w:lang w:eastAsia="ru-RU"/>
    </w:rPr>
  </w:style>
  <w:style w:type="paragraph" w:customStyle="1" w:styleId="TableParagraph">
    <w:name w:val="Table Paragraph"/>
    <w:basedOn w:val="a"/>
    <w:qFormat/>
    <w:rsid w:val="000C7DAB"/>
    <w:pPr>
      <w:widowControl w:val="0"/>
      <w:autoSpaceDE w:val="0"/>
      <w:autoSpaceDN w:val="0"/>
    </w:pPr>
    <w:rPr>
      <w:rFonts w:ascii="Times New Roman" w:eastAsia="Times New Roman" w:hAnsi="Times New Roman" w:cs="Times New Roman"/>
      <w:lang w:eastAsia="ru-RU"/>
    </w:rPr>
  </w:style>
  <w:style w:type="character" w:customStyle="1" w:styleId="Zag11">
    <w:name w:val="Zag_11"/>
    <w:uiPriority w:val="99"/>
    <w:rsid w:val="000C7DAB"/>
  </w:style>
  <w:style w:type="paragraph" w:customStyle="1" w:styleId="af3">
    <w:name w:val="А_основной"/>
    <w:basedOn w:val="a"/>
    <w:link w:val="af4"/>
    <w:uiPriority w:val="99"/>
    <w:qFormat/>
    <w:rsid w:val="000C7DAB"/>
    <w:pPr>
      <w:spacing w:line="360" w:lineRule="auto"/>
      <w:ind w:firstLine="454"/>
      <w:jc w:val="both"/>
    </w:pPr>
    <w:rPr>
      <w:rFonts w:ascii="Calibri" w:eastAsia="Times New Roman" w:hAnsi="Calibri" w:cs="Calibri"/>
      <w:sz w:val="28"/>
      <w:szCs w:val="28"/>
    </w:rPr>
  </w:style>
  <w:style w:type="character" w:customStyle="1" w:styleId="af4">
    <w:name w:val="А_основной Знак"/>
    <w:link w:val="af3"/>
    <w:uiPriority w:val="99"/>
    <w:locked/>
    <w:rsid w:val="000C7DAB"/>
    <w:rPr>
      <w:rFonts w:ascii="Calibri" w:eastAsia="Times New Roman" w:hAnsi="Calibri" w:cs="Calibri"/>
      <w:sz w:val="28"/>
      <w:szCs w:val="28"/>
    </w:rPr>
  </w:style>
  <w:style w:type="character" w:customStyle="1" w:styleId="apple-converted-space">
    <w:name w:val="apple-converted-space"/>
    <w:rsid w:val="000C7DAB"/>
  </w:style>
  <w:style w:type="character" w:customStyle="1" w:styleId="dash041e005f0431005f044b005f0447005f043d005f044b005f0439005f005fchar1char1">
    <w:name w:val="dash041e_005f0431_005f044b_005f0447_005f043d_005f044b_005f0439_005f_005fchar1__char1"/>
    <w:uiPriority w:val="99"/>
    <w:rsid w:val="000C7DAB"/>
    <w:rPr>
      <w:rFonts w:ascii="Times New Roman" w:hAnsi="Times New Roman"/>
      <w:sz w:val="24"/>
      <w:u w:val="none"/>
      <w:effect w:val="none"/>
    </w:rPr>
  </w:style>
  <w:style w:type="paragraph" w:styleId="af5">
    <w:name w:val="No Spacing"/>
    <w:link w:val="af6"/>
    <w:uiPriority w:val="1"/>
    <w:qFormat/>
    <w:rsid w:val="000C7DAB"/>
    <w:rPr>
      <w:rFonts w:ascii="Calibri" w:eastAsia="Times New Roman" w:hAnsi="Calibri" w:cs="Calibri"/>
    </w:rPr>
  </w:style>
  <w:style w:type="paragraph" w:styleId="31">
    <w:name w:val="Body Text Indent 3"/>
    <w:basedOn w:val="a"/>
    <w:link w:val="32"/>
    <w:rsid w:val="000C7DAB"/>
    <w:pPr>
      <w:widowControl w:val="0"/>
      <w:autoSpaceDE w:val="0"/>
      <w:autoSpaceDN w:val="0"/>
      <w:adjustRightInd w:val="0"/>
      <w:ind w:left="993" w:hanging="284"/>
      <w:jc w:val="both"/>
    </w:pPr>
    <w:rPr>
      <w:rFonts w:ascii="Arial" w:eastAsia="Times New Roman" w:hAnsi="Arial" w:cs="Arial"/>
      <w:sz w:val="24"/>
      <w:szCs w:val="24"/>
      <w:lang w:eastAsia="ru-RU"/>
    </w:rPr>
  </w:style>
  <w:style w:type="character" w:customStyle="1" w:styleId="32">
    <w:name w:val="Основной текст с отступом 3 Знак"/>
    <w:basedOn w:val="a0"/>
    <w:link w:val="31"/>
    <w:rsid w:val="000C7DAB"/>
    <w:rPr>
      <w:rFonts w:ascii="Arial" w:eastAsia="Times New Roman" w:hAnsi="Arial" w:cs="Arial"/>
      <w:sz w:val="24"/>
      <w:szCs w:val="24"/>
      <w:lang w:eastAsia="ru-RU"/>
    </w:rPr>
  </w:style>
  <w:style w:type="paragraph" w:customStyle="1" w:styleId="c2">
    <w:name w:val="c2"/>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14">
    <w:name w:val="c14"/>
    <w:uiPriority w:val="99"/>
    <w:rsid w:val="000C7DAB"/>
  </w:style>
  <w:style w:type="paragraph" w:customStyle="1" w:styleId="c11">
    <w:name w:val="c11"/>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4">
    <w:name w:val="c4"/>
    <w:uiPriority w:val="99"/>
    <w:rsid w:val="000C7DAB"/>
  </w:style>
  <w:style w:type="paragraph" w:customStyle="1" w:styleId="c1">
    <w:name w:val="c1"/>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0C7DAB"/>
    <w:pPr>
      <w:spacing w:before="100" w:beforeAutospacing="1" w:after="100" w:afterAutospacing="1"/>
    </w:pPr>
    <w:rPr>
      <w:rFonts w:ascii="Times New Roman" w:eastAsia="Times New Roman" w:hAnsi="Times New Roman" w:cs="Times New Roman"/>
      <w:sz w:val="24"/>
      <w:szCs w:val="24"/>
      <w:lang w:val="tt-RU" w:eastAsia="tt-RU"/>
    </w:rPr>
  </w:style>
  <w:style w:type="character" w:styleId="af7">
    <w:name w:val="Hyperlink"/>
    <w:basedOn w:val="a0"/>
    <w:uiPriority w:val="99"/>
    <w:rsid w:val="000C7DAB"/>
    <w:rPr>
      <w:rFonts w:cs="Times New Roman"/>
      <w:color w:val="0000FF"/>
      <w:u w:val="single"/>
    </w:rPr>
  </w:style>
  <w:style w:type="character" w:styleId="af8">
    <w:name w:val="Strong"/>
    <w:basedOn w:val="a0"/>
    <w:uiPriority w:val="22"/>
    <w:qFormat/>
    <w:rsid w:val="000C7DAB"/>
    <w:rPr>
      <w:rFonts w:cs="Times New Roman"/>
      <w:b/>
    </w:rPr>
  </w:style>
  <w:style w:type="character" w:customStyle="1" w:styleId="butback">
    <w:name w:val="butback"/>
    <w:uiPriority w:val="99"/>
    <w:rsid w:val="000C7DAB"/>
  </w:style>
  <w:style w:type="character" w:customStyle="1" w:styleId="submenu-table">
    <w:name w:val="submenu-table"/>
    <w:uiPriority w:val="99"/>
    <w:rsid w:val="000C7DAB"/>
  </w:style>
  <w:style w:type="character" w:styleId="af9">
    <w:name w:val="page number"/>
    <w:basedOn w:val="a0"/>
    <w:uiPriority w:val="99"/>
    <w:rsid w:val="000C7DAB"/>
    <w:rPr>
      <w:rFonts w:cs="Times New Roman"/>
    </w:rPr>
  </w:style>
  <w:style w:type="paragraph" w:styleId="afa">
    <w:name w:val="footnote text"/>
    <w:aliases w:val="Знак6,F1"/>
    <w:basedOn w:val="a"/>
    <w:link w:val="afb"/>
    <w:uiPriority w:val="99"/>
    <w:rsid w:val="000C7DAB"/>
    <w:rPr>
      <w:rFonts w:ascii="Times New Roman" w:eastAsia="Times New Roman" w:hAnsi="Times New Roman" w:cs="Times New Roman"/>
      <w:sz w:val="20"/>
      <w:szCs w:val="20"/>
      <w:lang w:eastAsia="ru-RU"/>
    </w:rPr>
  </w:style>
  <w:style w:type="character" w:customStyle="1" w:styleId="afb">
    <w:name w:val="Текст сноски Знак"/>
    <w:aliases w:val="Знак6 Знак,F1 Знак"/>
    <w:basedOn w:val="a0"/>
    <w:link w:val="afa"/>
    <w:uiPriority w:val="99"/>
    <w:rsid w:val="000C7DAB"/>
    <w:rPr>
      <w:rFonts w:ascii="Times New Roman" w:eastAsia="Times New Roman" w:hAnsi="Times New Roman" w:cs="Times New Roman"/>
      <w:sz w:val="20"/>
      <w:szCs w:val="20"/>
      <w:lang w:eastAsia="ru-RU"/>
    </w:rPr>
  </w:style>
  <w:style w:type="character" w:styleId="afc">
    <w:name w:val="Emphasis"/>
    <w:basedOn w:val="a0"/>
    <w:uiPriority w:val="99"/>
    <w:qFormat/>
    <w:rsid w:val="000C7DAB"/>
    <w:rPr>
      <w:rFonts w:cs="Times New Roman"/>
      <w:i/>
    </w:rPr>
  </w:style>
  <w:style w:type="paragraph" w:styleId="afd">
    <w:name w:val="Title"/>
    <w:basedOn w:val="a"/>
    <w:next w:val="a"/>
    <w:link w:val="afe"/>
    <w:uiPriority w:val="99"/>
    <w:qFormat/>
    <w:rsid w:val="000C7DAB"/>
    <w:pPr>
      <w:spacing w:before="240" w:after="60"/>
      <w:jc w:val="center"/>
      <w:outlineLvl w:val="0"/>
    </w:pPr>
    <w:rPr>
      <w:rFonts w:ascii="Cambria" w:eastAsia="Times New Roman" w:hAnsi="Cambria" w:cs="Cambria"/>
      <w:b/>
      <w:bCs/>
      <w:kern w:val="28"/>
      <w:sz w:val="32"/>
      <w:szCs w:val="32"/>
      <w:lang w:eastAsia="ru-RU"/>
    </w:rPr>
  </w:style>
  <w:style w:type="character" w:customStyle="1" w:styleId="afe">
    <w:name w:val="Название Знак"/>
    <w:basedOn w:val="a0"/>
    <w:link w:val="afd"/>
    <w:uiPriority w:val="99"/>
    <w:rsid w:val="000C7DAB"/>
    <w:rPr>
      <w:rFonts w:ascii="Cambria" w:eastAsia="Times New Roman" w:hAnsi="Cambria" w:cs="Cambria"/>
      <w:b/>
      <w:bCs/>
      <w:kern w:val="28"/>
      <w:sz w:val="32"/>
      <w:szCs w:val="32"/>
      <w:lang w:eastAsia="ru-RU"/>
    </w:rPr>
  </w:style>
  <w:style w:type="paragraph" w:customStyle="1" w:styleId="Style1">
    <w:name w:val="Style1"/>
    <w:basedOn w:val="a"/>
    <w:uiPriority w:val="99"/>
    <w:rsid w:val="000C7DAB"/>
    <w:pPr>
      <w:widowControl w:val="0"/>
      <w:autoSpaceDE w:val="0"/>
      <w:autoSpaceDN w:val="0"/>
      <w:adjustRightInd w:val="0"/>
      <w:spacing w:line="276" w:lineRule="exact"/>
      <w:ind w:firstLine="365"/>
      <w:jc w:val="both"/>
    </w:pPr>
    <w:rPr>
      <w:rFonts w:ascii="Times New Roman" w:eastAsia="Times New Roman" w:hAnsi="Times New Roman" w:cs="Times New Roman"/>
      <w:sz w:val="24"/>
      <w:szCs w:val="24"/>
      <w:lang w:eastAsia="ru-RU"/>
    </w:rPr>
  </w:style>
  <w:style w:type="character" w:customStyle="1" w:styleId="FontStyle11">
    <w:name w:val="Font Style11"/>
    <w:uiPriority w:val="99"/>
    <w:rsid w:val="000C7DAB"/>
    <w:rPr>
      <w:rFonts w:ascii="Times New Roman" w:hAnsi="Times New Roman"/>
      <w:sz w:val="20"/>
    </w:rPr>
  </w:style>
  <w:style w:type="character" w:customStyle="1" w:styleId="FontStyle12">
    <w:name w:val="Font Style12"/>
    <w:uiPriority w:val="99"/>
    <w:rsid w:val="000C7DAB"/>
    <w:rPr>
      <w:rFonts w:ascii="Constantia" w:hAnsi="Constantia"/>
      <w:b/>
      <w:sz w:val="18"/>
    </w:rPr>
  </w:style>
  <w:style w:type="paragraph" w:customStyle="1" w:styleId="15">
    <w:name w:val="Знак1"/>
    <w:basedOn w:val="a"/>
    <w:uiPriority w:val="99"/>
    <w:rsid w:val="000C7DAB"/>
    <w:pPr>
      <w:spacing w:after="160" w:line="240" w:lineRule="exact"/>
    </w:pPr>
    <w:rPr>
      <w:rFonts w:ascii="Verdana" w:eastAsia="Times New Roman" w:hAnsi="Verdana" w:cs="Verdana"/>
      <w:sz w:val="20"/>
      <w:szCs w:val="20"/>
      <w:lang w:val="en-US"/>
    </w:rPr>
  </w:style>
  <w:style w:type="paragraph" w:customStyle="1" w:styleId="112">
    <w:name w:val="Заголовок 11"/>
    <w:basedOn w:val="a"/>
    <w:uiPriority w:val="99"/>
    <w:rsid w:val="000C7DAB"/>
    <w:pPr>
      <w:widowControl w:val="0"/>
      <w:ind w:left="823"/>
      <w:outlineLvl w:val="1"/>
    </w:pPr>
    <w:rPr>
      <w:rFonts w:ascii="Times New Roman" w:eastAsia="Times New Roman" w:hAnsi="Times New Roman" w:cs="Times New Roman"/>
      <w:b/>
      <w:bCs/>
      <w:sz w:val="28"/>
      <w:szCs w:val="28"/>
      <w:lang w:val="en-US"/>
    </w:rPr>
  </w:style>
  <w:style w:type="table" w:customStyle="1" w:styleId="TableNormal1">
    <w:name w:val="Table Normal1"/>
    <w:uiPriority w:val="99"/>
    <w:semiHidden/>
    <w:rsid w:val="000C7DAB"/>
    <w:pPr>
      <w:widowControl w:val="0"/>
    </w:pPr>
    <w:rPr>
      <w:rFonts w:ascii="Calibri" w:eastAsia="Times New Roman" w:hAnsi="Calibri" w:cs="Calibri"/>
      <w:lang w:val="en-US"/>
    </w:rPr>
    <w:tblPr>
      <w:tblCellMar>
        <w:top w:w="0" w:type="dxa"/>
        <w:left w:w="0" w:type="dxa"/>
        <w:bottom w:w="0" w:type="dxa"/>
        <w:right w:w="0" w:type="dxa"/>
      </w:tblCellMar>
    </w:tblPr>
  </w:style>
  <w:style w:type="paragraph" w:customStyle="1" w:styleId="113">
    <w:name w:val="Оглавление 11"/>
    <w:basedOn w:val="a"/>
    <w:uiPriority w:val="99"/>
    <w:rsid w:val="000C7DAB"/>
    <w:pPr>
      <w:widowControl w:val="0"/>
      <w:ind w:left="116"/>
    </w:pPr>
    <w:rPr>
      <w:rFonts w:ascii="Times New Roman" w:eastAsia="Times New Roman" w:hAnsi="Times New Roman" w:cs="Times New Roman"/>
      <w:sz w:val="28"/>
      <w:szCs w:val="28"/>
      <w:lang w:val="en-US"/>
    </w:rPr>
  </w:style>
  <w:style w:type="paragraph" w:customStyle="1" w:styleId="120">
    <w:name w:val="Оглавление 12"/>
    <w:basedOn w:val="a"/>
    <w:uiPriority w:val="99"/>
    <w:rsid w:val="000C7DAB"/>
    <w:pPr>
      <w:widowControl w:val="0"/>
      <w:ind w:left="116"/>
    </w:pPr>
    <w:rPr>
      <w:rFonts w:ascii="Times New Roman" w:eastAsia="Times New Roman" w:hAnsi="Times New Roman" w:cs="Times New Roman"/>
      <w:sz w:val="28"/>
      <w:szCs w:val="28"/>
      <w:lang w:val="en-US"/>
    </w:rPr>
  </w:style>
  <w:style w:type="paragraph" w:customStyle="1" w:styleId="c0">
    <w:name w:val="c0"/>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styleId="aff">
    <w:name w:val="annotation reference"/>
    <w:basedOn w:val="a0"/>
    <w:uiPriority w:val="99"/>
    <w:unhideWhenUsed/>
    <w:rsid w:val="000C7DAB"/>
    <w:rPr>
      <w:rFonts w:cs="Times New Roman"/>
      <w:sz w:val="16"/>
    </w:rPr>
  </w:style>
  <w:style w:type="paragraph" w:styleId="aff0">
    <w:name w:val="annotation text"/>
    <w:basedOn w:val="a"/>
    <w:link w:val="aff1"/>
    <w:uiPriority w:val="99"/>
    <w:unhideWhenUsed/>
    <w:rsid w:val="000C7DAB"/>
    <w:pPr>
      <w:jc w:val="both"/>
    </w:pPr>
    <w:rPr>
      <w:rFonts w:ascii="Calibri" w:eastAsia="Times New Roman" w:hAnsi="Calibri" w:cs="Times New Roman"/>
      <w:sz w:val="20"/>
      <w:szCs w:val="20"/>
    </w:rPr>
  </w:style>
  <w:style w:type="character" w:customStyle="1" w:styleId="aff1">
    <w:name w:val="Текст примечания Знак"/>
    <w:basedOn w:val="a0"/>
    <w:link w:val="aff0"/>
    <w:uiPriority w:val="99"/>
    <w:rsid w:val="000C7DAB"/>
    <w:rPr>
      <w:rFonts w:ascii="Calibri" w:eastAsia="Times New Roman" w:hAnsi="Calibri" w:cs="Times New Roman"/>
      <w:sz w:val="20"/>
      <w:szCs w:val="20"/>
    </w:rPr>
  </w:style>
  <w:style w:type="character" w:styleId="aff2">
    <w:name w:val="footnote reference"/>
    <w:basedOn w:val="a0"/>
    <w:uiPriority w:val="99"/>
    <w:unhideWhenUsed/>
    <w:rsid w:val="000C7DAB"/>
    <w:rPr>
      <w:rFonts w:cs="Times New Roman"/>
      <w:vertAlign w:val="superscript"/>
    </w:rPr>
  </w:style>
  <w:style w:type="paragraph" w:customStyle="1" w:styleId="16">
    <w:name w:val="Абзац списка1"/>
    <w:basedOn w:val="a"/>
    <w:qFormat/>
    <w:rsid w:val="000C7DAB"/>
    <w:pPr>
      <w:ind w:left="720"/>
      <w:contextualSpacing/>
    </w:pPr>
    <w:rPr>
      <w:rFonts w:ascii="Times New Roman" w:eastAsia="Times New Roman" w:hAnsi="Times New Roman" w:cs="Times New Roman"/>
      <w:sz w:val="24"/>
      <w:szCs w:val="24"/>
      <w:lang w:eastAsia="ru-RU"/>
    </w:rPr>
  </w:style>
  <w:style w:type="paragraph" w:customStyle="1" w:styleId="17">
    <w:name w:val="Без интервала1"/>
    <w:aliases w:val="основа"/>
    <w:basedOn w:val="a"/>
    <w:link w:val="NoSpacingChar"/>
    <w:qFormat/>
    <w:rsid w:val="000C7DAB"/>
    <w:rPr>
      <w:rFonts w:ascii="Calibri" w:eastAsia="Times New Roman" w:hAnsi="Calibri" w:cs="Times New Roman"/>
      <w:sz w:val="24"/>
      <w:szCs w:val="32"/>
      <w:lang w:val="en-US"/>
    </w:rPr>
  </w:style>
  <w:style w:type="character" w:customStyle="1" w:styleId="aff3">
    <w:name w:val="Основной текст_"/>
    <w:link w:val="27"/>
    <w:locked/>
    <w:rsid w:val="000C7DAB"/>
    <w:rPr>
      <w:sz w:val="19"/>
      <w:shd w:val="clear" w:color="auto" w:fill="FFFFFF"/>
    </w:rPr>
  </w:style>
  <w:style w:type="character" w:customStyle="1" w:styleId="aff4">
    <w:name w:val="Основной текст + Курсив"/>
    <w:rsid w:val="000C7DAB"/>
    <w:rPr>
      <w:i/>
      <w:sz w:val="19"/>
      <w:shd w:val="clear" w:color="auto" w:fill="FFFFFF"/>
    </w:rPr>
  </w:style>
  <w:style w:type="paragraph" w:customStyle="1" w:styleId="27">
    <w:name w:val="Основной текст2"/>
    <w:basedOn w:val="a"/>
    <w:link w:val="aff3"/>
    <w:rsid w:val="000C7DAB"/>
    <w:pPr>
      <w:shd w:val="clear" w:color="auto" w:fill="FFFFFF"/>
      <w:spacing w:before="240" w:after="120" w:line="230" w:lineRule="exact"/>
      <w:jc w:val="center"/>
    </w:pPr>
    <w:rPr>
      <w:sz w:val="19"/>
      <w:shd w:val="clear" w:color="auto" w:fill="FFFFFF"/>
    </w:rPr>
  </w:style>
  <w:style w:type="character" w:customStyle="1" w:styleId="41">
    <w:name w:val="Основной текст (4)_"/>
    <w:link w:val="42"/>
    <w:locked/>
    <w:rsid w:val="000C7DAB"/>
    <w:rPr>
      <w:rFonts w:ascii="Times New Roman" w:hAnsi="Times New Roman"/>
      <w:b/>
      <w:sz w:val="28"/>
      <w:shd w:val="clear" w:color="auto" w:fill="FFFFFF"/>
    </w:rPr>
  </w:style>
  <w:style w:type="paragraph" w:customStyle="1" w:styleId="42">
    <w:name w:val="Основной текст (4)"/>
    <w:basedOn w:val="a"/>
    <w:link w:val="41"/>
    <w:rsid w:val="000C7DAB"/>
    <w:pPr>
      <w:widowControl w:val="0"/>
      <w:shd w:val="clear" w:color="auto" w:fill="FFFFFF"/>
      <w:spacing w:before="300" w:after="920" w:line="322" w:lineRule="exact"/>
      <w:jc w:val="right"/>
    </w:pPr>
    <w:rPr>
      <w:rFonts w:ascii="Times New Roman" w:hAnsi="Times New Roman"/>
      <w:b/>
      <w:sz w:val="28"/>
    </w:rPr>
  </w:style>
  <w:style w:type="character" w:customStyle="1" w:styleId="214pt">
    <w:name w:val="Основной текст (2) + 14 pt"/>
    <w:aliases w:val="Полужирный,Подпись к таблице + 15 pt"/>
    <w:rsid w:val="000C7DAB"/>
    <w:rPr>
      <w:rFonts w:ascii="Times New Roman" w:hAnsi="Times New Roman"/>
      <w:b/>
      <w:color w:val="000000"/>
      <w:spacing w:val="0"/>
      <w:w w:val="100"/>
      <w:position w:val="0"/>
      <w:sz w:val="28"/>
      <w:u w:val="none"/>
      <w:shd w:val="clear" w:color="auto" w:fill="FFFFFF"/>
      <w:lang w:val="ru-RU" w:eastAsia="ru-RU"/>
    </w:rPr>
  </w:style>
  <w:style w:type="character" w:customStyle="1" w:styleId="43">
    <w:name w:val="Заголовок №4_"/>
    <w:link w:val="44"/>
    <w:locked/>
    <w:rsid w:val="000C7DAB"/>
    <w:rPr>
      <w:rFonts w:ascii="Times New Roman" w:hAnsi="Times New Roman"/>
      <w:b/>
      <w:sz w:val="28"/>
      <w:shd w:val="clear" w:color="auto" w:fill="FFFFFF"/>
    </w:rPr>
  </w:style>
  <w:style w:type="character" w:customStyle="1" w:styleId="413pt">
    <w:name w:val="Заголовок №4 + 13 pt"/>
    <w:aliases w:val="Не полужирный"/>
    <w:rsid w:val="000C7DAB"/>
    <w:rPr>
      <w:rFonts w:ascii="Times New Roman" w:hAnsi="Times New Roman"/>
      <w:b/>
      <w:color w:val="000000"/>
      <w:spacing w:val="0"/>
      <w:w w:val="100"/>
      <w:position w:val="0"/>
      <w:sz w:val="26"/>
      <w:shd w:val="clear" w:color="auto" w:fill="FFFFFF"/>
      <w:lang w:val="ru-RU" w:eastAsia="ru-RU"/>
    </w:rPr>
  </w:style>
  <w:style w:type="paragraph" w:customStyle="1" w:styleId="44">
    <w:name w:val="Заголовок №4"/>
    <w:basedOn w:val="a"/>
    <w:link w:val="43"/>
    <w:rsid w:val="000C7DAB"/>
    <w:pPr>
      <w:widowControl w:val="0"/>
      <w:shd w:val="clear" w:color="auto" w:fill="FFFFFF"/>
      <w:spacing w:line="480" w:lineRule="exact"/>
      <w:jc w:val="both"/>
      <w:outlineLvl w:val="3"/>
    </w:pPr>
    <w:rPr>
      <w:rFonts w:ascii="Times New Roman" w:hAnsi="Times New Roman"/>
      <w:b/>
      <w:sz w:val="28"/>
    </w:rPr>
  </w:style>
  <w:style w:type="character" w:customStyle="1" w:styleId="413pt0">
    <w:name w:val="Основной текст (4) + 13 pt"/>
    <w:aliases w:val="Не полужирный1"/>
    <w:rsid w:val="000C7DAB"/>
    <w:rPr>
      <w:rFonts w:ascii="Times New Roman" w:hAnsi="Times New Roman"/>
      <w:b/>
      <w:color w:val="000000"/>
      <w:spacing w:val="0"/>
      <w:w w:val="100"/>
      <w:position w:val="0"/>
      <w:sz w:val="26"/>
      <w:shd w:val="clear" w:color="auto" w:fill="FFFFFF"/>
      <w:lang w:val="ru-RU" w:eastAsia="ru-RU"/>
    </w:rPr>
  </w:style>
  <w:style w:type="character" w:customStyle="1" w:styleId="28">
    <w:name w:val="Основной текст (2) + Курсив"/>
    <w:rsid w:val="000C7DAB"/>
    <w:rPr>
      <w:rFonts w:ascii="Times New Roman" w:hAnsi="Times New Roman"/>
      <w:i/>
      <w:color w:val="000000"/>
      <w:spacing w:val="0"/>
      <w:w w:val="100"/>
      <w:position w:val="0"/>
      <w:sz w:val="26"/>
      <w:shd w:val="clear" w:color="auto" w:fill="FFFFFF"/>
      <w:lang w:val="ru-RU" w:eastAsia="ru-RU"/>
    </w:rPr>
  </w:style>
  <w:style w:type="character" w:customStyle="1" w:styleId="33">
    <w:name w:val="Основной текст (3)_"/>
    <w:link w:val="34"/>
    <w:locked/>
    <w:rsid w:val="000C7DAB"/>
    <w:rPr>
      <w:rFonts w:ascii="Times New Roman" w:hAnsi="Times New Roman"/>
      <w:i/>
      <w:sz w:val="26"/>
      <w:shd w:val="clear" w:color="auto" w:fill="FFFFFF"/>
    </w:rPr>
  </w:style>
  <w:style w:type="character" w:customStyle="1" w:styleId="35">
    <w:name w:val="Основной текст (3) + Не курсив"/>
    <w:rsid w:val="000C7DAB"/>
    <w:rPr>
      <w:rFonts w:ascii="Times New Roman" w:hAnsi="Times New Roman"/>
      <w:i/>
      <w:color w:val="000000"/>
      <w:spacing w:val="0"/>
      <w:w w:val="100"/>
      <w:position w:val="0"/>
      <w:sz w:val="26"/>
      <w:shd w:val="clear" w:color="auto" w:fill="FFFFFF"/>
      <w:lang w:val="ru-RU" w:eastAsia="ru-RU"/>
    </w:rPr>
  </w:style>
  <w:style w:type="paragraph" w:customStyle="1" w:styleId="34">
    <w:name w:val="Основной текст (3)"/>
    <w:basedOn w:val="a"/>
    <w:link w:val="33"/>
    <w:rsid w:val="000C7DAB"/>
    <w:pPr>
      <w:widowControl w:val="0"/>
      <w:shd w:val="clear" w:color="auto" w:fill="FFFFFF"/>
      <w:spacing w:before="200" w:line="648" w:lineRule="exact"/>
      <w:jc w:val="center"/>
    </w:pPr>
    <w:rPr>
      <w:rFonts w:ascii="Times New Roman" w:hAnsi="Times New Roman"/>
      <w:i/>
      <w:sz w:val="26"/>
    </w:rPr>
  </w:style>
  <w:style w:type="character" w:customStyle="1" w:styleId="36">
    <w:name w:val="Заголовок №3_"/>
    <w:link w:val="37"/>
    <w:locked/>
    <w:rsid w:val="000C7DAB"/>
    <w:rPr>
      <w:rFonts w:ascii="Times New Roman" w:hAnsi="Times New Roman"/>
      <w:b/>
      <w:sz w:val="32"/>
      <w:shd w:val="clear" w:color="auto" w:fill="FFFFFF"/>
    </w:rPr>
  </w:style>
  <w:style w:type="paragraph" w:customStyle="1" w:styleId="37">
    <w:name w:val="Заголовок №3"/>
    <w:basedOn w:val="a"/>
    <w:link w:val="36"/>
    <w:rsid w:val="000C7DAB"/>
    <w:pPr>
      <w:widowControl w:val="0"/>
      <w:shd w:val="clear" w:color="auto" w:fill="FFFFFF"/>
      <w:spacing w:after="120" w:line="354" w:lineRule="exact"/>
      <w:outlineLvl w:val="2"/>
    </w:pPr>
    <w:rPr>
      <w:rFonts w:ascii="Times New Roman" w:hAnsi="Times New Roman"/>
      <w:b/>
      <w:sz w:val="32"/>
    </w:rPr>
  </w:style>
  <w:style w:type="character" w:customStyle="1" w:styleId="fontstyle01">
    <w:name w:val="fontstyle01"/>
    <w:rsid w:val="000C7DAB"/>
    <w:rPr>
      <w:rFonts w:ascii="TimesNewRomanPSMT" w:hAnsi="TimesNewRomanPSMT"/>
      <w:color w:val="000000"/>
      <w:sz w:val="28"/>
    </w:rPr>
  </w:style>
  <w:style w:type="numbering" w:customStyle="1" w:styleId="38">
    <w:name w:val="Нет списка3"/>
    <w:next w:val="a2"/>
    <w:uiPriority w:val="99"/>
    <w:semiHidden/>
    <w:unhideWhenUsed/>
    <w:rsid w:val="000C7DAB"/>
  </w:style>
  <w:style w:type="paragraph" w:customStyle="1" w:styleId="Zag1">
    <w:name w:val="Zag_1"/>
    <w:basedOn w:val="a"/>
    <w:uiPriority w:val="99"/>
    <w:rsid w:val="000C7DAB"/>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eastAsia="ru-RU"/>
    </w:rPr>
  </w:style>
  <w:style w:type="paragraph" w:customStyle="1" w:styleId="Osnova">
    <w:name w:val="Osnova"/>
    <w:basedOn w:val="a"/>
    <w:uiPriority w:val="99"/>
    <w:rsid w:val="000C7DAB"/>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eastAsia="ru-RU"/>
    </w:rPr>
  </w:style>
  <w:style w:type="character" w:customStyle="1" w:styleId="Osnova1">
    <w:name w:val="Osnova1"/>
    <w:rsid w:val="000C7DAB"/>
  </w:style>
  <w:style w:type="paragraph" w:customStyle="1" w:styleId="Zag2">
    <w:name w:val="Zag_2"/>
    <w:basedOn w:val="a"/>
    <w:rsid w:val="000C7DAB"/>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eastAsia="ru-RU"/>
    </w:rPr>
  </w:style>
  <w:style w:type="character" w:customStyle="1" w:styleId="Zag21">
    <w:name w:val="Zag_21"/>
    <w:rsid w:val="000C7DAB"/>
  </w:style>
  <w:style w:type="paragraph" w:customStyle="1" w:styleId="Zag3">
    <w:name w:val="Zag_3"/>
    <w:basedOn w:val="a"/>
    <w:uiPriority w:val="99"/>
    <w:rsid w:val="000C7DAB"/>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character" w:customStyle="1" w:styleId="Zag31">
    <w:name w:val="Zag_31"/>
    <w:rsid w:val="000C7DAB"/>
  </w:style>
  <w:style w:type="paragraph" w:customStyle="1" w:styleId="aff5">
    <w:name w:val="Ξαϋχνϋι"/>
    <w:basedOn w:val="a"/>
    <w:uiPriority w:val="99"/>
    <w:rsid w:val="000C7DAB"/>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aff6">
    <w:name w:val="Νξβϋι"/>
    <w:basedOn w:val="a"/>
    <w:uiPriority w:val="99"/>
    <w:rsid w:val="000C7DAB"/>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zag4">
    <w:name w:val="zag_4"/>
    <w:basedOn w:val="a"/>
    <w:uiPriority w:val="99"/>
    <w:rsid w:val="000C7DAB"/>
    <w:pPr>
      <w:widowControl w:val="0"/>
      <w:autoSpaceDE w:val="0"/>
      <w:autoSpaceDN w:val="0"/>
      <w:adjustRightInd w:val="0"/>
      <w:spacing w:line="213" w:lineRule="exact"/>
      <w:jc w:val="center"/>
    </w:pPr>
    <w:rPr>
      <w:rFonts w:ascii="NewtonCSanPin" w:eastAsia="Calibri" w:hAnsi="NewtonCSanPin" w:cs="NewtonCSanPin"/>
      <w:b/>
      <w:bCs/>
      <w:i/>
      <w:iCs/>
      <w:color w:val="000000"/>
      <w:sz w:val="21"/>
      <w:szCs w:val="21"/>
      <w:lang w:val="en-US" w:eastAsia="ru-RU"/>
    </w:rPr>
  </w:style>
  <w:style w:type="paragraph" w:customStyle="1" w:styleId="NormalPP">
    <w:name w:val="Normal PP"/>
    <w:basedOn w:val="a"/>
    <w:rsid w:val="000C7DAB"/>
    <w:pPr>
      <w:widowControl w:val="0"/>
      <w:autoSpaceDE w:val="0"/>
      <w:autoSpaceDN w:val="0"/>
      <w:adjustRightInd w:val="0"/>
    </w:pPr>
    <w:rPr>
      <w:rFonts w:ascii="Arial" w:eastAsia="Calibri" w:hAnsi="Arial" w:cs="Arial"/>
      <w:color w:val="000000"/>
      <w:sz w:val="24"/>
      <w:szCs w:val="24"/>
      <w:lang w:val="en-US" w:eastAsia="ru-RU"/>
    </w:rPr>
  </w:style>
  <w:style w:type="paragraph" w:customStyle="1" w:styleId="text2">
    <w:name w:val="text2"/>
    <w:basedOn w:val="a"/>
    <w:rsid w:val="000C7DAB"/>
    <w:pPr>
      <w:widowControl w:val="0"/>
      <w:autoSpaceDE w:val="0"/>
      <w:autoSpaceDN w:val="0"/>
      <w:adjustRightInd w:val="0"/>
      <w:ind w:left="566" w:right="793"/>
      <w:jc w:val="both"/>
    </w:pPr>
    <w:rPr>
      <w:rFonts w:ascii="Times New Roman" w:eastAsia="Calibri" w:hAnsi="Times New Roman" w:cs="Times New Roman"/>
      <w:color w:val="000000"/>
      <w:sz w:val="24"/>
      <w:szCs w:val="24"/>
      <w:lang w:val="en-US" w:eastAsia="ru-RU"/>
    </w:rPr>
  </w:style>
  <w:style w:type="paragraph" w:styleId="aff7">
    <w:name w:val="Body Text Indent"/>
    <w:aliases w:val=" Знак"/>
    <w:basedOn w:val="a"/>
    <w:link w:val="aff8"/>
    <w:rsid w:val="000C7DAB"/>
    <w:pPr>
      <w:spacing w:after="120"/>
      <w:ind w:left="283"/>
    </w:pPr>
    <w:rPr>
      <w:rFonts w:ascii="Times New Roman" w:eastAsia="Calibri" w:hAnsi="Times New Roman" w:cs="Times New Roman"/>
      <w:sz w:val="24"/>
      <w:szCs w:val="24"/>
      <w:lang w:eastAsia="ru-RU"/>
    </w:rPr>
  </w:style>
  <w:style w:type="character" w:customStyle="1" w:styleId="aff8">
    <w:name w:val="Основной текст с отступом Знак"/>
    <w:aliases w:val=" Знак Знак"/>
    <w:basedOn w:val="a0"/>
    <w:link w:val="aff7"/>
    <w:rsid w:val="000C7DAB"/>
    <w:rPr>
      <w:rFonts w:ascii="Times New Roman" w:eastAsia="Calibri" w:hAnsi="Times New Roman" w:cs="Times New Roman"/>
      <w:sz w:val="24"/>
      <w:szCs w:val="24"/>
      <w:lang w:eastAsia="ru-RU"/>
    </w:rPr>
  </w:style>
  <w:style w:type="character" w:customStyle="1" w:styleId="aff9">
    <w:name w:val="Текст Знак"/>
    <w:basedOn w:val="a0"/>
    <w:link w:val="affa"/>
    <w:locked/>
    <w:rsid w:val="000C7DAB"/>
    <w:rPr>
      <w:rFonts w:ascii="Courier New" w:hAnsi="Courier New" w:cs="Courier New"/>
      <w:sz w:val="24"/>
      <w:szCs w:val="24"/>
      <w:lang w:eastAsia="ru-RU"/>
    </w:rPr>
  </w:style>
  <w:style w:type="paragraph" w:styleId="affa">
    <w:name w:val="Plain Text"/>
    <w:basedOn w:val="a"/>
    <w:link w:val="aff9"/>
    <w:rsid w:val="000C7DAB"/>
    <w:rPr>
      <w:rFonts w:ascii="Courier New" w:hAnsi="Courier New" w:cs="Courier New"/>
      <w:sz w:val="24"/>
      <w:szCs w:val="24"/>
      <w:lang w:eastAsia="ru-RU"/>
    </w:rPr>
  </w:style>
  <w:style w:type="character" w:customStyle="1" w:styleId="18">
    <w:name w:val="Текст Знак1"/>
    <w:basedOn w:val="a0"/>
    <w:uiPriority w:val="99"/>
    <w:rsid w:val="000C7DAB"/>
    <w:rPr>
      <w:rFonts w:ascii="Consolas" w:hAnsi="Consolas"/>
      <w:sz w:val="21"/>
      <w:szCs w:val="21"/>
    </w:rPr>
  </w:style>
  <w:style w:type="character" w:customStyle="1" w:styleId="NoSpacingChar">
    <w:name w:val="No Spacing Char"/>
    <w:link w:val="17"/>
    <w:locked/>
    <w:rsid w:val="000C7DAB"/>
    <w:rPr>
      <w:rFonts w:ascii="Calibri" w:eastAsia="Times New Roman" w:hAnsi="Calibri" w:cs="Times New Roman"/>
      <w:sz w:val="24"/>
      <w:szCs w:val="32"/>
      <w:lang w:val="en-US"/>
    </w:rPr>
  </w:style>
  <w:style w:type="paragraph" w:customStyle="1" w:styleId="310">
    <w:name w:val="Основной текст с отступом 31"/>
    <w:basedOn w:val="a"/>
    <w:rsid w:val="000C7DAB"/>
    <w:pPr>
      <w:spacing w:after="120"/>
      <w:ind w:left="283"/>
    </w:pPr>
    <w:rPr>
      <w:rFonts w:ascii="Times New Roman" w:eastAsia="Calibri" w:hAnsi="Times New Roman" w:cs="Times New Roman"/>
      <w:sz w:val="16"/>
      <w:szCs w:val="16"/>
      <w:lang w:eastAsia="ar-SA"/>
    </w:rPr>
  </w:style>
  <w:style w:type="paragraph" w:customStyle="1" w:styleId="19">
    <w:name w:val="Текст1"/>
    <w:basedOn w:val="a"/>
    <w:rsid w:val="000C7DAB"/>
    <w:rPr>
      <w:rFonts w:ascii="Courier New" w:eastAsia="Calibri" w:hAnsi="Courier New" w:cs="Courier New"/>
      <w:sz w:val="20"/>
      <w:szCs w:val="20"/>
      <w:lang w:eastAsia="ar-SA"/>
    </w:rPr>
  </w:style>
  <w:style w:type="paragraph" w:customStyle="1" w:styleId="Style18">
    <w:name w:val="Style18"/>
    <w:basedOn w:val="a"/>
    <w:rsid w:val="000C7DAB"/>
    <w:pPr>
      <w:widowControl w:val="0"/>
      <w:autoSpaceDE w:val="0"/>
      <w:autoSpaceDN w:val="0"/>
      <w:adjustRightInd w:val="0"/>
      <w:spacing w:line="254" w:lineRule="exact"/>
      <w:ind w:firstLine="322"/>
      <w:jc w:val="both"/>
    </w:pPr>
    <w:rPr>
      <w:rFonts w:ascii="Impact" w:eastAsia="Calibri" w:hAnsi="Impact" w:cs="Times New Roman"/>
      <w:sz w:val="24"/>
      <w:szCs w:val="24"/>
      <w:lang w:eastAsia="ru-RU"/>
    </w:rPr>
  </w:style>
  <w:style w:type="paragraph" w:customStyle="1" w:styleId="Style17">
    <w:name w:val="Style17"/>
    <w:basedOn w:val="a"/>
    <w:rsid w:val="000C7DAB"/>
    <w:pPr>
      <w:widowControl w:val="0"/>
      <w:autoSpaceDE w:val="0"/>
      <w:autoSpaceDN w:val="0"/>
      <w:adjustRightInd w:val="0"/>
      <w:spacing w:line="254" w:lineRule="exact"/>
      <w:ind w:firstLine="360"/>
      <w:jc w:val="both"/>
    </w:pPr>
    <w:rPr>
      <w:rFonts w:ascii="Impact" w:eastAsia="Calibri" w:hAnsi="Impact" w:cs="Times New Roman"/>
      <w:sz w:val="24"/>
      <w:szCs w:val="24"/>
      <w:lang w:eastAsia="ru-RU"/>
    </w:rPr>
  </w:style>
  <w:style w:type="character" w:customStyle="1" w:styleId="FontStyle44">
    <w:name w:val="Font Style44"/>
    <w:basedOn w:val="a0"/>
    <w:rsid w:val="000C7DAB"/>
    <w:rPr>
      <w:rFonts w:ascii="Microsoft Sans Serif" w:hAnsi="Microsoft Sans Serif" w:cs="Microsoft Sans Serif"/>
      <w:sz w:val="18"/>
      <w:szCs w:val="18"/>
    </w:rPr>
  </w:style>
  <w:style w:type="character" w:customStyle="1" w:styleId="FontStyle23">
    <w:name w:val="Font Style23"/>
    <w:basedOn w:val="a0"/>
    <w:rsid w:val="000C7DAB"/>
    <w:rPr>
      <w:rFonts w:ascii="Times New Roman" w:hAnsi="Times New Roman" w:cs="Times New Roman"/>
      <w:b/>
      <w:bCs/>
      <w:sz w:val="10"/>
      <w:szCs w:val="10"/>
    </w:rPr>
  </w:style>
  <w:style w:type="character" w:customStyle="1" w:styleId="FontStyle30">
    <w:name w:val="Font Style30"/>
    <w:basedOn w:val="a0"/>
    <w:rsid w:val="000C7DAB"/>
    <w:rPr>
      <w:rFonts w:ascii="Times New Roman" w:hAnsi="Times New Roman" w:cs="Times New Roman"/>
      <w:b/>
      <w:bCs/>
      <w:i/>
      <w:iCs/>
      <w:spacing w:val="-20"/>
      <w:sz w:val="22"/>
      <w:szCs w:val="22"/>
    </w:rPr>
  </w:style>
  <w:style w:type="character" w:customStyle="1" w:styleId="FontStyle31">
    <w:name w:val="Font Style31"/>
    <w:basedOn w:val="a0"/>
    <w:rsid w:val="000C7DAB"/>
    <w:rPr>
      <w:rFonts w:ascii="Times New Roman" w:hAnsi="Times New Roman" w:cs="Times New Roman"/>
      <w:sz w:val="16"/>
      <w:szCs w:val="16"/>
    </w:rPr>
  </w:style>
  <w:style w:type="character" w:customStyle="1" w:styleId="FontStyle32">
    <w:name w:val="Font Style32"/>
    <w:basedOn w:val="a0"/>
    <w:rsid w:val="000C7DAB"/>
    <w:rPr>
      <w:rFonts w:ascii="Times New Roman" w:hAnsi="Times New Roman" w:cs="Times New Roman"/>
      <w:sz w:val="16"/>
      <w:szCs w:val="16"/>
    </w:rPr>
  </w:style>
  <w:style w:type="character" w:customStyle="1" w:styleId="affb">
    <w:name w:val="Символ сноски"/>
    <w:basedOn w:val="a0"/>
    <w:rsid w:val="000C7DAB"/>
    <w:rPr>
      <w:rFonts w:cs="Times New Roman"/>
      <w:vertAlign w:val="superscript"/>
    </w:rPr>
  </w:style>
  <w:style w:type="paragraph" w:styleId="29">
    <w:name w:val="Body Text 2"/>
    <w:basedOn w:val="a"/>
    <w:link w:val="2a"/>
    <w:uiPriority w:val="99"/>
    <w:rsid w:val="000C7DAB"/>
    <w:pPr>
      <w:spacing w:after="120" w:line="480" w:lineRule="auto"/>
    </w:pPr>
    <w:rPr>
      <w:rFonts w:ascii="Calibri" w:eastAsia="Times New Roman" w:hAnsi="Calibri" w:cs="Times New Roman"/>
    </w:rPr>
  </w:style>
  <w:style w:type="character" w:customStyle="1" w:styleId="2a">
    <w:name w:val="Основной текст 2 Знак"/>
    <w:basedOn w:val="a0"/>
    <w:link w:val="29"/>
    <w:uiPriority w:val="99"/>
    <w:rsid w:val="000C7DAB"/>
    <w:rPr>
      <w:rFonts w:ascii="Calibri" w:eastAsia="Times New Roman" w:hAnsi="Calibri" w:cs="Times New Roman"/>
    </w:rPr>
  </w:style>
  <w:style w:type="paragraph" w:styleId="39">
    <w:name w:val="Body Text 3"/>
    <w:basedOn w:val="a"/>
    <w:link w:val="3a"/>
    <w:rsid w:val="000C7DAB"/>
    <w:pPr>
      <w:spacing w:after="120" w:line="276" w:lineRule="auto"/>
    </w:pPr>
    <w:rPr>
      <w:rFonts w:ascii="Calibri" w:eastAsia="Times New Roman" w:hAnsi="Calibri" w:cs="Times New Roman"/>
      <w:sz w:val="16"/>
      <w:szCs w:val="16"/>
    </w:rPr>
  </w:style>
  <w:style w:type="character" w:customStyle="1" w:styleId="3a">
    <w:name w:val="Основной текст 3 Знак"/>
    <w:basedOn w:val="a0"/>
    <w:link w:val="39"/>
    <w:rsid w:val="000C7DAB"/>
    <w:rPr>
      <w:rFonts w:ascii="Calibri" w:eastAsia="Times New Roman" w:hAnsi="Calibri" w:cs="Times New Roman"/>
      <w:sz w:val="16"/>
      <w:szCs w:val="16"/>
    </w:rPr>
  </w:style>
  <w:style w:type="paragraph" w:styleId="affc">
    <w:name w:val="caption"/>
    <w:basedOn w:val="a"/>
    <w:qFormat/>
    <w:rsid w:val="000C7DAB"/>
    <w:pPr>
      <w:jc w:val="center"/>
    </w:pPr>
    <w:rPr>
      <w:rFonts w:ascii="Times New Roman" w:eastAsia="Calibri" w:hAnsi="Times New Roman" w:cs="Times New Roman"/>
      <w:b/>
      <w:sz w:val="28"/>
      <w:szCs w:val="20"/>
      <w:lang w:eastAsia="ru-RU"/>
    </w:rPr>
  </w:style>
  <w:style w:type="paragraph" w:customStyle="1" w:styleId="3b">
    <w:name w:val="Основной текст3"/>
    <w:basedOn w:val="a"/>
    <w:rsid w:val="000C7DAB"/>
    <w:pPr>
      <w:shd w:val="clear" w:color="auto" w:fill="FFFFFF"/>
      <w:spacing w:before="300" w:line="322" w:lineRule="exact"/>
      <w:jc w:val="both"/>
    </w:pPr>
    <w:rPr>
      <w:rFonts w:ascii="Times New Roman" w:eastAsia="Calibri" w:hAnsi="Times New Roman" w:cs="Times New Roman"/>
      <w:sz w:val="26"/>
      <w:szCs w:val="26"/>
    </w:rPr>
  </w:style>
  <w:style w:type="character" w:customStyle="1" w:styleId="affd">
    <w:name w:val="Основной текст + Полужирный"/>
    <w:basedOn w:val="aff3"/>
    <w:rsid w:val="000C7DAB"/>
    <w:rPr>
      <w:rFonts w:ascii="Times New Roman" w:hAnsi="Times New Roman" w:cs="Times New Roman"/>
      <w:b/>
      <w:bCs/>
      <w:sz w:val="26"/>
      <w:szCs w:val="26"/>
      <w:shd w:val="clear" w:color="auto" w:fill="FFFFFF"/>
    </w:rPr>
  </w:style>
  <w:style w:type="paragraph" w:customStyle="1" w:styleId="1a">
    <w:name w:val="Основной текст1"/>
    <w:basedOn w:val="a"/>
    <w:rsid w:val="000C7DAB"/>
    <w:pPr>
      <w:shd w:val="clear" w:color="auto" w:fill="FFFFFF"/>
      <w:spacing w:line="230" w:lineRule="exact"/>
      <w:jc w:val="right"/>
    </w:pPr>
    <w:rPr>
      <w:rFonts w:ascii="Lucida Sans Unicode" w:eastAsia="Times New Roman" w:hAnsi="Lucida Sans Unicode" w:cs="Lucida Sans Unicode"/>
      <w:sz w:val="17"/>
      <w:szCs w:val="17"/>
    </w:rPr>
  </w:style>
  <w:style w:type="paragraph" w:customStyle="1" w:styleId="Style2">
    <w:name w:val="Style2"/>
    <w:basedOn w:val="a"/>
    <w:rsid w:val="000C7DAB"/>
    <w:pPr>
      <w:widowControl w:val="0"/>
      <w:autoSpaceDE w:val="0"/>
      <w:autoSpaceDN w:val="0"/>
      <w:adjustRightInd w:val="0"/>
      <w:spacing w:line="214" w:lineRule="exact"/>
      <w:ind w:firstLine="346"/>
      <w:jc w:val="both"/>
    </w:pPr>
    <w:rPr>
      <w:rFonts w:ascii="Tahoma" w:eastAsia="Calibri" w:hAnsi="Tahoma" w:cs="Times New Roman"/>
      <w:sz w:val="24"/>
      <w:szCs w:val="24"/>
      <w:lang w:eastAsia="ru-RU"/>
    </w:rPr>
  </w:style>
  <w:style w:type="paragraph" w:customStyle="1" w:styleId="Style30">
    <w:name w:val="Style30"/>
    <w:basedOn w:val="a"/>
    <w:rsid w:val="000C7DAB"/>
    <w:pPr>
      <w:widowControl w:val="0"/>
      <w:autoSpaceDE w:val="0"/>
      <w:autoSpaceDN w:val="0"/>
      <w:adjustRightInd w:val="0"/>
      <w:spacing w:line="211" w:lineRule="exact"/>
      <w:ind w:firstLine="346"/>
      <w:jc w:val="both"/>
    </w:pPr>
    <w:rPr>
      <w:rFonts w:ascii="Tahoma" w:eastAsia="Calibri" w:hAnsi="Tahoma" w:cs="Times New Roman"/>
      <w:sz w:val="24"/>
      <w:szCs w:val="24"/>
      <w:lang w:eastAsia="ru-RU"/>
    </w:rPr>
  </w:style>
  <w:style w:type="character" w:customStyle="1" w:styleId="FontStyle63">
    <w:name w:val="Font Style63"/>
    <w:basedOn w:val="a0"/>
    <w:rsid w:val="000C7DAB"/>
    <w:rPr>
      <w:rFonts w:ascii="Times New Roman" w:hAnsi="Times New Roman" w:cs="Times New Roman"/>
      <w:sz w:val="22"/>
      <w:szCs w:val="22"/>
    </w:rPr>
  </w:style>
  <w:style w:type="paragraph" w:customStyle="1" w:styleId="Style3">
    <w:name w:val="Style3"/>
    <w:basedOn w:val="a"/>
    <w:rsid w:val="000C7DAB"/>
    <w:pPr>
      <w:widowControl w:val="0"/>
      <w:autoSpaceDE w:val="0"/>
      <w:autoSpaceDN w:val="0"/>
      <w:adjustRightInd w:val="0"/>
      <w:spacing w:line="326" w:lineRule="exact"/>
      <w:ind w:hanging="322"/>
    </w:pPr>
    <w:rPr>
      <w:rFonts w:ascii="Times New Roman" w:eastAsia="Calibri" w:hAnsi="Times New Roman" w:cs="Times New Roman"/>
      <w:sz w:val="24"/>
      <w:szCs w:val="24"/>
      <w:lang w:eastAsia="ru-RU"/>
    </w:rPr>
  </w:style>
  <w:style w:type="paragraph" w:customStyle="1" w:styleId="Style4">
    <w:name w:val="Style4"/>
    <w:basedOn w:val="a"/>
    <w:rsid w:val="000C7DAB"/>
    <w:pPr>
      <w:widowControl w:val="0"/>
      <w:autoSpaceDE w:val="0"/>
      <w:autoSpaceDN w:val="0"/>
      <w:adjustRightInd w:val="0"/>
    </w:pPr>
    <w:rPr>
      <w:rFonts w:ascii="Times New Roman" w:eastAsia="Calibri" w:hAnsi="Times New Roman" w:cs="Times New Roman"/>
      <w:sz w:val="24"/>
      <w:szCs w:val="24"/>
      <w:lang w:eastAsia="ru-RU"/>
    </w:rPr>
  </w:style>
  <w:style w:type="paragraph" w:customStyle="1" w:styleId="Style5">
    <w:name w:val="Style5"/>
    <w:basedOn w:val="a"/>
    <w:rsid w:val="000C7DAB"/>
    <w:pPr>
      <w:widowControl w:val="0"/>
      <w:autoSpaceDE w:val="0"/>
      <w:autoSpaceDN w:val="0"/>
      <w:adjustRightInd w:val="0"/>
      <w:spacing w:line="326" w:lineRule="exact"/>
      <w:ind w:hanging="346"/>
    </w:pPr>
    <w:rPr>
      <w:rFonts w:ascii="Times New Roman" w:eastAsia="Calibri" w:hAnsi="Times New Roman" w:cs="Times New Roman"/>
      <w:sz w:val="24"/>
      <w:szCs w:val="24"/>
      <w:lang w:eastAsia="ru-RU"/>
    </w:rPr>
  </w:style>
  <w:style w:type="paragraph" w:customStyle="1" w:styleId="Style6">
    <w:name w:val="Style6"/>
    <w:basedOn w:val="a"/>
    <w:rsid w:val="000C7DAB"/>
    <w:pPr>
      <w:widowControl w:val="0"/>
      <w:autoSpaceDE w:val="0"/>
      <w:autoSpaceDN w:val="0"/>
      <w:adjustRightInd w:val="0"/>
      <w:spacing w:line="326" w:lineRule="exact"/>
    </w:pPr>
    <w:rPr>
      <w:rFonts w:ascii="Times New Roman" w:eastAsia="Calibri" w:hAnsi="Times New Roman" w:cs="Times New Roman"/>
      <w:sz w:val="24"/>
      <w:szCs w:val="24"/>
      <w:lang w:eastAsia="ru-RU"/>
    </w:rPr>
  </w:style>
  <w:style w:type="paragraph" w:customStyle="1" w:styleId="Style7">
    <w:name w:val="Style7"/>
    <w:basedOn w:val="a"/>
    <w:rsid w:val="000C7DAB"/>
    <w:pPr>
      <w:widowControl w:val="0"/>
      <w:autoSpaceDE w:val="0"/>
      <w:autoSpaceDN w:val="0"/>
      <w:adjustRightInd w:val="0"/>
    </w:pPr>
    <w:rPr>
      <w:rFonts w:ascii="Times New Roman" w:eastAsia="Calibri" w:hAnsi="Times New Roman" w:cs="Times New Roman"/>
      <w:sz w:val="24"/>
      <w:szCs w:val="24"/>
      <w:lang w:eastAsia="ru-RU"/>
    </w:rPr>
  </w:style>
  <w:style w:type="character" w:customStyle="1" w:styleId="FontStyle13">
    <w:name w:val="Font Style13"/>
    <w:basedOn w:val="a0"/>
    <w:rsid w:val="000C7DAB"/>
    <w:rPr>
      <w:rFonts w:ascii="Times New Roman" w:hAnsi="Times New Roman" w:cs="Times New Roman"/>
      <w:sz w:val="26"/>
      <w:szCs w:val="26"/>
    </w:rPr>
  </w:style>
  <w:style w:type="paragraph" w:styleId="affe">
    <w:name w:val="Block Text"/>
    <w:basedOn w:val="a"/>
    <w:rsid w:val="000C7DAB"/>
    <w:pPr>
      <w:ind w:left="2992" w:right="2981"/>
      <w:jc w:val="both"/>
    </w:pPr>
    <w:rPr>
      <w:rFonts w:ascii="Arial" w:eastAsia="Calibri" w:hAnsi="Arial" w:cs="Times New Roman"/>
      <w:sz w:val="18"/>
      <w:szCs w:val="24"/>
      <w:lang w:eastAsia="ru-RU"/>
    </w:rPr>
  </w:style>
  <w:style w:type="paragraph" w:customStyle="1" w:styleId="u">
    <w:name w:val="u"/>
    <w:basedOn w:val="a"/>
    <w:rsid w:val="000C7DAB"/>
    <w:pPr>
      <w:ind w:firstLine="520"/>
      <w:jc w:val="both"/>
    </w:pPr>
    <w:rPr>
      <w:rFonts w:ascii="Times New Roman" w:eastAsia="Calibri" w:hAnsi="Times New Roman" w:cs="Times New Roman"/>
      <w:sz w:val="24"/>
      <w:szCs w:val="24"/>
      <w:lang w:eastAsia="ru-RU"/>
    </w:rPr>
  </w:style>
  <w:style w:type="character" w:customStyle="1" w:styleId="311">
    <w:name w:val="Заголовок 3 Знак1"/>
    <w:aliases w:val="Обычный 2 Знак1"/>
    <w:rsid w:val="000C7DAB"/>
    <w:rPr>
      <w:rFonts w:ascii="Arial" w:hAnsi="Arial"/>
      <w:b/>
      <w:sz w:val="26"/>
    </w:rPr>
  </w:style>
  <w:style w:type="paragraph" w:customStyle="1" w:styleId="afff">
    <w:name w:val="Знак"/>
    <w:basedOn w:val="a"/>
    <w:rsid w:val="000C7DAB"/>
    <w:pPr>
      <w:spacing w:after="160" w:line="240" w:lineRule="exact"/>
    </w:pPr>
    <w:rPr>
      <w:rFonts w:ascii="Verdana" w:eastAsia="Calibri" w:hAnsi="Verdana" w:cs="Times New Roman"/>
      <w:sz w:val="20"/>
      <w:szCs w:val="20"/>
      <w:lang w:val="en-US"/>
    </w:rPr>
  </w:style>
  <w:style w:type="paragraph" w:customStyle="1" w:styleId="msonospacing0">
    <w:name w:val="msonospacing"/>
    <w:rsid w:val="000C7DAB"/>
    <w:rPr>
      <w:rFonts w:ascii="Times New Roman" w:eastAsia="Calibri" w:hAnsi="Times New Roman" w:cs="Times New Roman"/>
    </w:rPr>
  </w:style>
  <w:style w:type="paragraph" w:styleId="1b">
    <w:name w:val="toc 1"/>
    <w:basedOn w:val="a"/>
    <w:next w:val="a"/>
    <w:autoRedefine/>
    <w:uiPriority w:val="39"/>
    <w:qFormat/>
    <w:rsid w:val="000C7DAB"/>
    <w:pPr>
      <w:tabs>
        <w:tab w:val="left" w:pos="480"/>
        <w:tab w:val="right" w:leader="dot" w:pos="9356"/>
      </w:tabs>
      <w:jc w:val="both"/>
    </w:pPr>
    <w:rPr>
      <w:rFonts w:ascii="Cambria" w:eastAsia="Times New Roman" w:hAnsi="Cambria" w:cs="Times New Roman"/>
      <w:b/>
      <w:sz w:val="24"/>
      <w:szCs w:val="24"/>
      <w:lang w:eastAsia="ru-RU"/>
    </w:rPr>
  </w:style>
  <w:style w:type="paragraph" w:styleId="2b">
    <w:name w:val="toc 2"/>
    <w:basedOn w:val="a"/>
    <w:next w:val="a"/>
    <w:autoRedefine/>
    <w:uiPriority w:val="39"/>
    <w:qFormat/>
    <w:rsid w:val="000C7DAB"/>
    <w:pPr>
      <w:tabs>
        <w:tab w:val="left" w:pos="1068"/>
        <w:tab w:val="left" w:pos="1200"/>
        <w:tab w:val="left" w:pos="1985"/>
        <w:tab w:val="right" w:leader="dot" w:pos="9356"/>
      </w:tabs>
      <w:ind w:firstLine="327"/>
      <w:jc w:val="both"/>
    </w:pPr>
    <w:rPr>
      <w:rFonts w:ascii="Cambria" w:eastAsia="Times New Roman" w:hAnsi="Cambria" w:cs="Times New Roman"/>
      <w:b/>
      <w:lang w:eastAsia="ru-RU"/>
    </w:rPr>
  </w:style>
  <w:style w:type="paragraph" w:customStyle="1" w:styleId="afff0">
    <w:name w:val="Основной"/>
    <w:basedOn w:val="a"/>
    <w:link w:val="afff1"/>
    <w:rsid w:val="000C7DAB"/>
    <w:pPr>
      <w:autoSpaceDE w:val="0"/>
      <w:autoSpaceDN w:val="0"/>
      <w:adjustRightInd w:val="0"/>
      <w:spacing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afff2">
    <w:name w:val="Буллит"/>
    <w:basedOn w:val="afff0"/>
    <w:link w:val="afff3"/>
    <w:rsid w:val="000C7DAB"/>
    <w:pPr>
      <w:ind w:firstLine="244"/>
    </w:pPr>
  </w:style>
  <w:style w:type="character" w:customStyle="1" w:styleId="afff1">
    <w:name w:val="Основной Знак"/>
    <w:link w:val="afff0"/>
    <w:rsid w:val="000C7DAB"/>
    <w:rPr>
      <w:rFonts w:ascii="NewtonCSanPin" w:eastAsia="Times New Roman" w:hAnsi="NewtonCSanPin" w:cs="Times New Roman"/>
      <w:color w:val="000000"/>
      <w:sz w:val="21"/>
      <w:szCs w:val="21"/>
    </w:rPr>
  </w:style>
  <w:style w:type="character" w:customStyle="1" w:styleId="afff3">
    <w:name w:val="Буллит Знак"/>
    <w:basedOn w:val="afff1"/>
    <w:link w:val="afff2"/>
    <w:rsid w:val="000C7DAB"/>
    <w:rPr>
      <w:rFonts w:ascii="NewtonCSanPin" w:eastAsia="Times New Roman" w:hAnsi="NewtonCSanPin" w:cs="Times New Roman"/>
      <w:color w:val="000000"/>
      <w:sz w:val="21"/>
      <w:szCs w:val="21"/>
    </w:rPr>
  </w:style>
  <w:style w:type="paragraph" w:customStyle="1" w:styleId="45">
    <w:name w:val="Заг 4"/>
    <w:basedOn w:val="a"/>
    <w:rsid w:val="000C7DAB"/>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0C7DAB"/>
    <w:pPr>
      <w:numPr>
        <w:numId w:val="1"/>
      </w:numPr>
      <w:spacing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8">
    <w:name w:val="Основной текст8"/>
    <w:basedOn w:val="a"/>
    <w:rsid w:val="000C7DAB"/>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character" w:customStyle="1" w:styleId="a9">
    <w:name w:val="Обычный (веб) Знак"/>
    <w:aliases w:val="Normal (Web) Char Знак"/>
    <w:link w:val="a8"/>
    <w:uiPriority w:val="99"/>
    <w:rsid w:val="000C7DAB"/>
    <w:rPr>
      <w:rFonts w:ascii="Times New Roman" w:eastAsia="Times New Roman" w:hAnsi="Times New Roman" w:cs="Times New Roman"/>
      <w:sz w:val="24"/>
      <w:szCs w:val="24"/>
      <w:lang w:eastAsia="ru-RU"/>
    </w:rPr>
  </w:style>
  <w:style w:type="paragraph" w:customStyle="1" w:styleId="afff4">
    <w:name w:val="Подзаг"/>
    <w:basedOn w:val="afff0"/>
    <w:rsid w:val="000C7DAB"/>
    <w:pPr>
      <w:spacing w:before="113" w:after="28"/>
      <w:jc w:val="center"/>
    </w:pPr>
    <w:rPr>
      <w:b/>
      <w:bCs/>
      <w:i/>
      <w:iCs/>
    </w:rPr>
  </w:style>
  <w:style w:type="paragraph" w:customStyle="1" w:styleId="afff5">
    <w:name w:val="Сноска"/>
    <w:basedOn w:val="afff0"/>
    <w:rsid w:val="000C7DAB"/>
    <w:pPr>
      <w:spacing w:line="174" w:lineRule="atLeast"/>
    </w:pPr>
    <w:rPr>
      <w:sz w:val="17"/>
      <w:szCs w:val="17"/>
    </w:rPr>
  </w:style>
  <w:style w:type="character" w:customStyle="1" w:styleId="1c">
    <w:name w:val="Сноска1"/>
    <w:rsid w:val="000C7DAB"/>
    <w:rPr>
      <w:rFonts w:ascii="Times New Roman" w:hAnsi="Times New Roman" w:cs="Times New Roman"/>
      <w:vertAlign w:val="superscript"/>
    </w:rPr>
  </w:style>
  <w:style w:type="character" w:customStyle="1" w:styleId="file">
    <w:name w:val="file"/>
    <w:basedOn w:val="a0"/>
    <w:rsid w:val="000C7DAB"/>
  </w:style>
  <w:style w:type="character" w:styleId="afff6">
    <w:name w:val="FollowedHyperlink"/>
    <w:basedOn w:val="a0"/>
    <w:uiPriority w:val="99"/>
    <w:unhideWhenUsed/>
    <w:rsid w:val="000C7DAB"/>
    <w:rPr>
      <w:color w:val="800080"/>
      <w:u w:val="single"/>
    </w:rPr>
  </w:style>
  <w:style w:type="paragraph" w:customStyle="1" w:styleId="c21">
    <w:name w:val="c2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1">
    <w:name w:val="c3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8">
    <w:name w:val="c18"/>
    <w:basedOn w:val="a0"/>
    <w:rsid w:val="000C7DAB"/>
  </w:style>
  <w:style w:type="paragraph" w:customStyle="1" w:styleId="c32">
    <w:name w:val="c32"/>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C7DAB"/>
  </w:style>
  <w:style w:type="paragraph" w:customStyle="1" w:styleId="c27">
    <w:name w:val="c27"/>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3">
    <w:name w:val="c23"/>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excerpt">
    <w:name w:val="search-excerpt"/>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d">
    <w:name w:val="Заголовок №1_"/>
    <w:basedOn w:val="a0"/>
    <w:link w:val="1e"/>
    <w:rsid w:val="000C7DAB"/>
    <w:rPr>
      <w:rFonts w:ascii="Times New Roman" w:eastAsia="Times New Roman" w:hAnsi="Times New Roman"/>
      <w:b/>
      <w:bCs/>
      <w:i/>
      <w:iCs/>
      <w:sz w:val="36"/>
      <w:szCs w:val="36"/>
      <w:shd w:val="clear" w:color="auto" w:fill="FFFFFF"/>
    </w:rPr>
  </w:style>
  <w:style w:type="paragraph" w:customStyle="1" w:styleId="1e">
    <w:name w:val="Заголовок №1"/>
    <w:basedOn w:val="a"/>
    <w:link w:val="1d"/>
    <w:rsid w:val="000C7DAB"/>
    <w:pPr>
      <w:widowControl w:val="0"/>
      <w:shd w:val="clear" w:color="auto" w:fill="FFFFFF"/>
      <w:spacing w:after="480" w:line="0" w:lineRule="atLeast"/>
      <w:ind w:hanging="1720"/>
      <w:jc w:val="center"/>
      <w:outlineLvl w:val="0"/>
    </w:pPr>
    <w:rPr>
      <w:rFonts w:ascii="Times New Roman" w:eastAsia="Times New Roman" w:hAnsi="Times New Roman"/>
      <w:b/>
      <w:bCs/>
      <w:i/>
      <w:iCs/>
      <w:sz w:val="36"/>
      <w:szCs w:val="36"/>
    </w:rPr>
  </w:style>
  <w:style w:type="character" w:customStyle="1" w:styleId="afff7">
    <w:name w:val="Основной текст + Полужирный;Курсив"/>
    <w:basedOn w:val="aff3"/>
    <w:rsid w:val="000C7DAB"/>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ru-RU" w:eastAsia="ru-RU" w:bidi="ru-RU"/>
    </w:rPr>
  </w:style>
  <w:style w:type="character" w:customStyle="1" w:styleId="2c">
    <w:name w:val="Подпись к таблице (2)_"/>
    <w:basedOn w:val="a0"/>
    <w:link w:val="2d"/>
    <w:rsid w:val="000C7DAB"/>
    <w:rPr>
      <w:rFonts w:ascii="Times New Roman" w:eastAsia="Times New Roman" w:hAnsi="Times New Roman"/>
      <w:b/>
      <w:bCs/>
      <w:i/>
      <w:iCs/>
      <w:sz w:val="26"/>
      <w:szCs w:val="26"/>
      <w:shd w:val="clear" w:color="auto" w:fill="FFFFFF"/>
    </w:rPr>
  </w:style>
  <w:style w:type="character" w:customStyle="1" w:styleId="-1pt">
    <w:name w:val="Основной текст + Интервал -1 pt"/>
    <w:basedOn w:val="aff3"/>
    <w:rsid w:val="000C7DAB"/>
    <w:rPr>
      <w:rFonts w:ascii="Times New Roman" w:eastAsia="Times New Roman" w:hAnsi="Times New Roman" w:cs="Times New Roman"/>
      <w:b w:val="0"/>
      <w:bCs w:val="0"/>
      <w:i w:val="0"/>
      <w:iCs w:val="0"/>
      <w:smallCaps w:val="0"/>
      <w:strike w:val="0"/>
      <w:color w:val="000000"/>
      <w:spacing w:val="-30"/>
      <w:w w:val="100"/>
      <w:position w:val="0"/>
      <w:sz w:val="26"/>
      <w:szCs w:val="26"/>
      <w:u w:val="none"/>
      <w:shd w:val="clear" w:color="auto" w:fill="FFFFFF"/>
      <w:lang w:val="ru-RU" w:eastAsia="ru-RU" w:bidi="ru-RU"/>
    </w:rPr>
  </w:style>
  <w:style w:type="paragraph" w:customStyle="1" w:styleId="2d">
    <w:name w:val="Подпись к таблице (2)"/>
    <w:basedOn w:val="a"/>
    <w:link w:val="2c"/>
    <w:rsid w:val="000C7DAB"/>
    <w:pPr>
      <w:widowControl w:val="0"/>
      <w:shd w:val="clear" w:color="auto" w:fill="FFFFFF"/>
      <w:spacing w:line="0" w:lineRule="atLeast"/>
    </w:pPr>
    <w:rPr>
      <w:rFonts w:ascii="Times New Roman" w:eastAsia="Times New Roman" w:hAnsi="Times New Roman"/>
      <w:b/>
      <w:bCs/>
      <w:i/>
      <w:iCs/>
      <w:sz w:val="26"/>
      <w:szCs w:val="26"/>
    </w:rPr>
  </w:style>
  <w:style w:type="character" w:customStyle="1" w:styleId="afff8">
    <w:name w:val="Подпись к таблице_"/>
    <w:basedOn w:val="a0"/>
    <w:link w:val="afff9"/>
    <w:rsid w:val="000C7DAB"/>
    <w:rPr>
      <w:rFonts w:ascii="Times New Roman" w:eastAsia="Times New Roman" w:hAnsi="Times New Roman"/>
      <w:sz w:val="26"/>
      <w:szCs w:val="26"/>
      <w:shd w:val="clear" w:color="auto" w:fill="FFFFFF"/>
    </w:rPr>
  </w:style>
  <w:style w:type="character" w:customStyle="1" w:styleId="15pt">
    <w:name w:val="Подпись к таблице + 15 pt;Полужирный"/>
    <w:basedOn w:val="afff8"/>
    <w:rsid w:val="000C7DAB"/>
    <w:rPr>
      <w:rFonts w:ascii="Times New Roman" w:eastAsia="Times New Roman" w:hAnsi="Times New Roman"/>
      <w:b/>
      <w:bCs/>
      <w:color w:val="000000"/>
      <w:spacing w:val="0"/>
      <w:w w:val="100"/>
      <w:position w:val="0"/>
      <w:sz w:val="30"/>
      <w:szCs w:val="30"/>
      <w:shd w:val="clear" w:color="auto" w:fill="FFFFFF"/>
      <w:lang w:val="ru-RU" w:eastAsia="ru-RU" w:bidi="ru-RU"/>
    </w:rPr>
  </w:style>
  <w:style w:type="paragraph" w:customStyle="1" w:styleId="afff9">
    <w:name w:val="Подпись к таблице"/>
    <w:basedOn w:val="a"/>
    <w:link w:val="afff8"/>
    <w:rsid w:val="000C7DAB"/>
    <w:pPr>
      <w:widowControl w:val="0"/>
      <w:shd w:val="clear" w:color="auto" w:fill="FFFFFF"/>
      <w:spacing w:line="0" w:lineRule="atLeast"/>
    </w:pPr>
    <w:rPr>
      <w:rFonts w:ascii="Times New Roman" w:eastAsia="Times New Roman" w:hAnsi="Times New Roman"/>
      <w:sz w:val="26"/>
      <w:szCs w:val="26"/>
    </w:rPr>
  </w:style>
  <w:style w:type="paragraph" w:customStyle="1" w:styleId="c10">
    <w:name w:val="c1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2">
    <w:name w:val="c22"/>
    <w:basedOn w:val="a0"/>
    <w:rsid w:val="000C7DAB"/>
  </w:style>
  <w:style w:type="paragraph" w:customStyle="1" w:styleId="c7">
    <w:name w:val="c7"/>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
    <w:name w:val="c3"/>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9">
    <w:name w:val="c19"/>
    <w:basedOn w:val="a0"/>
    <w:rsid w:val="000C7DAB"/>
  </w:style>
  <w:style w:type="character" w:customStyle="1" w:styleId="c53">
    <w:name w:val="c53"/>
    <w:basedOn w:val="a0"/>
    <w:rsid w:val="000C7DAB"/>
  </w:style>
  <w:style w:type="paragraph" w:customStyle="1" w:styleId="c25">
    <w:name w:val="c25"/>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0">
    <w:name w:val="c2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3">
    <w:name w:val="c33"/>
    <w:basedOn w:val="a0"/>
    <w:rsid w:val="000C7DAB"/>
  </w:style>
  <w:style w:type="character" w:customStyle="1" w:styleId="c8">
    <w:name w:val="c8"/>
    <w:basedOn w:val="a0"/>
    <w:uiPriority w:val="99"/>
    <w:rsid w:val="000C7DAB"/>
  </w:style>
  <w:style w:type="character" w:customStyle="1" w:styleId="c9">
    <w:name w:val="c9"/>
    <w:basedOn w:val="a0"/>
    <w:rsid w:val="000C7DAB"/>
  </w:style>
  <w:style w:type="paragraph" w:customStyle="1" w:styleId="c70">
    <w:name w:val="c70"/>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4">
    <w:name w:val="c24"/>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1">
    <w:name w:val="c41"/>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6">
    <w:name w:val="c66"/>
    <w:basedOn w:val="a0"/>
    <w:rsid w:val="000C7DAB"/>
  </w:style>
  <w:style w:type="character" w:customStyle="1" w:styleId="c35">
    <w:name w:val="c35"/>
    <w:basedOn w:val="a0"/>
    <w:rsid w:val="000C7DAB"/>
  </w:style>
  <w:style w:type="character" w:customStyle="1" w:styleId="c28">
    <w:name w:val="c28"/>
    <w:basedOn w:val="a0"/>
    <w:rsid w:val="000C7DAB"/>
  </w:style>
  <w:style w:type="character" w:customStyle="1" w:styleId="c45">
    <w:name w:val="c45"/>
    <w:basedOn w:val="a0"/>
    <w:rsid w:val="000C7DAB"/>
  </w:style>
  <w:style w:type="paragraph" w:customStyle="1" w:styleId="western">
    <w:name w:val="western"/>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211">
    <w:name w:val="Основной текст с отступом 21"/>
    <w:basedOn w:val="a"/>
    <w:rsid w:val="000C7DAB"/>
    <w:pPr>
      <w:widowControl w:val="0"/>
      <w:suppressAutoHyphens/>
      <w:spacing w:after="120" w:line="480" w:lineRule="auto"/>
      <w:ind w:left="283"/>
    </w:pPr>
    <w:rPr>
      <w:rFonts w:ascii="Times New Roman" w:eastAsia="Lucida Sans Unicode" w:hAnsi="Times New Roman" w:cs="Tahoma"/>
      <w:kern w:val="1"/>
      <w:sz w:val="24"/>
      <w:szCs w:val="24"/>
      <w:lang w:eastAsia="hi-IN" w:bidi="hi-IN"/>
    </w:rPr>
  </w:style>
  <w:style w:type="paragraph" w:customStyle="1" w:styleId="afffa">
    <w:name w:val="Содержимое таблицы"/>
    <w:basedOn w:val="a"/>
    <w:rsid w:val="000C7DAB"/>
    <w:pPr>
      <w:widowControl w:val="0"/>
      <w:suppressLineNumbers/>
      <w:suppressAutoHyphens/>
    </w:pPr>
    <w:rPr>
      <w:rFonts w:ascii="Times New Roman" w:eastAsia="Lucida Sans Unicode" w:hAnsi="Times New Roman" w:cs="Tahoma"/>
      <w:kern w:val="1"/>
      <w:sz w:val="24"/>
      <w:szCs w:val="24"/>
      <w:lang w:eastAsia="hi-IN" w:bidi="hi-IN"/>
    </w:rPr>
  </w:style>
  <w:style w:type="paragraph" w:customStyle="1" w:styleId="2e">
    <w:name w:val="Абзац списка2"/>
    <w:basedOn w:val="a"/>
    <w:rsid w:val="000C7DAB"/>
    <w:pPr>
      <w:spacing w:after="200" w:line="276" w:lineRule="auto"/>
      <w:ind w:left="720"/>
    </w:pPr>
    <w:rPr>
      <w:rFonts w:ascii="Calibri" w:eastAsia="Times New Roman" w:hAnsi="Calibri" w:cs="Times New Roman"/>
      <w:kern w:val="1"/>
      <w:lang w:eastAsia="ar-SA"/>
    </w:rPr>
  </w:style>
  <w:style w:type="paragraph" w:customStyle="1" w:styleId="80">
    <w:name w:val="заголовок 8"/>
    <w:basedOn w:val="a"/>
    <w:next w:val="a"/>
    <w:rsid w:val="000C7DAB"/>
    <w:pPr>
      <w:keepNext/>
      <w:autoSpaceDE w:val="0"/>
    </w:pPr>
    <w:rPr>
      <w:rFonts w:ascii="Times New Roman" w:eastAsia="Times New Roman" w:hAnsi="Times New Roman" w:cs="Times New Roman"/>
      <w:i/>
      <w:iCs/>
      <w:kern w:val="1"/>
      <w:sz w:val="24"/>
      <w:szCs w:val="24"/>
      <w:lang w:eastAsia="ar-SA"/>
    </w:rPr>
  </w:style>
  <w:style w:type="paragraph" w:customStyle="1" w:styleId="afffb">
    <w:name w:val="[Основной абзац]"/>
    <w:basedOn w:val="a"/>
    <w:rsid w:val="000C7DAB"/>
    <w:pPr>
      <w:autoSpaceDE w:val="0"/>
      <w:spacing w:line="288" w:lineRule="auto"/>
      <w:textAlignment w:val="center"/>
    </w:pPr>
    <w:rPr>
      <w:rFonts w:ascii="Times New Roman" w:eastAsia="Calibri" w:hAnsi="Times New Roman" w:cs="Times New Roman"/>
      <w:color w:val="000000"/>
      <w:kern w:val="1"/>
      <w:sz w:val="24"/>
      <w:szCs w:val="24"/>
      <w:lang w:eastAsia="ar-SA"/>
    </w:rPr>
  </w:style>
  <w:style w:type="character" w:customStyle="1" w:styleId="c5">
    <w:name w:val="c5"/>
    <w:basedOn w:val="a0"/>
    <w:rsid w:val="000C7DAB"/>
  </w:style>
  <w:style w:type="character" w:customStyle="1" w:styleId="af6">
    <w:name w:val="Без интервала Знак"/>
    <w:basedOn w:val="a0"/>
    <w:link w:val="af5"/>
    <w:uiPriority w:val="1"/>
    <w:rsid w:val="000C7DAB"/>
    <w:rPr>
      <w:rFonts w:ascii="Calibri" w:eastAsia="Times New Roman" w:hAnsi="Calibri" w:cs="Calibri"/>
    </w:rPr>
  </w:style>
  <w:style w:type="character" w:customStyle="1" w:styleId="1f">
    <w:name w:val="Основной текст + Полужирный1"/>
    <w:aliases w:val="Курсив2"/>
    <w:uiPriority w:val="99"/>
    <w:rsid w:val="000C7DAB"/>
    <w:rPr>
      <w:rFonts w:ascii="Times New Roman" w:hAnsi="Times New Roman" w:cs="Times New Roman"/>
      <w:b/>
      <w:bCs/>
      <w:sz w:val="20"/>
      <w:szCs w:val="20"/>
    </w:rPr>
  </w:style>
  <w:style w:type="paragraph" w:customStyle="1" w:styleId="c12">
    <w:name w:val="c12"/>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
    <w:name w:val="c6"/>
    <w:basedOn w:val="a0"/>
    <w:rsid w:val="000C7DAB"/>
  </w:style>
  <w:style w:type="character" w:customStyle="1" w:styleId="2f">
    <w:name w:val="Заголовок №2_"/>
    <w:basedOn w:val="a0"/>
    <w:link w:val="2f0"/>
    <w:rsid w:val="000C7DAB"/>
    <w:rPr>
      <w:rFonts w:ascii="Times New Roman" w:eastAsia="Times New Roman" w:hAnsi="Times New Roman"/>
      <w:spacing w:val="3"/>
      <w:sz w:val="21"/>
      <w:szCs w:val="21"/>
      <w:shd w:val="clear" w:color="auto" w:fill="FFFFFF"/>
    </w:rPr>
  </w:style>
  <w:style w:type="paragraph" w:customStyle="1" w:styleId="2f0">
    <w:name w:val="Заголовок №2"/>
    <w:basedOn w:val="a"/>
    <w:link w:val="2f"/>
    <w:rsid w:val="000C7DAB"/>
    <w:pPr>
      <w:widowControl w:val="0"/>
      <w:shd w:val="clear" w:color="auto" w:fill="FFFFFF"/>
      <w:spacing w:line="274" w:lineRule="exact"/>
      <w:outlineLvl w:val="1"/>
    </w:pPr>
    <w:rPr>
      <w:rFonts w:ascii="Times New Roman" w:eastAsia="Times New Roman" w:hAnsi="Times New Roman"/>
      <w:spacing w:val="3"/>
      <w:sz w:val="21"/>
      <w:szCs w:val="21"/>
    </w:rPr>
  </w:style>
  <w:style w:type="character" w:customStyle="1" w:styleId="0pt">
    <w:name w:val="Основной текст + Курсив;Интервал 0 pt"/>
    <w:basedOn w:val="aff3"/>
    <w:rsid w:val="000C7DAB"/>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eastAsia="ru-RU" w:bidi="ru-RU"/>
    </w:rPr>
  </w:style>
  <w:style w:type="paragraph" w:customStyle="1" w:styleId="afffc">
    <w:name w:val="О_Т"/>
    <w:basedOn w:val="a"/>
    <w:link w:val="afffd"/>
    <w:rsid w:val="000C7DAB"/>
    <w:pPr>
      <w:spacing w:line="288" w:lineRule="auto"/>
      <w:ind w:firstLine="539"/>
      <w:jc w:val="both"/>
    </w:pPr>
    <w:rPr>
      <w:rFonts w:ascii="Arial" w:eastAsia="Times New Roman" w:hAnsi="Arial" w:cs="Times New Roman"/>
      <w:sz w:val="28"/>
      <w:szCs w:val="28"/>
      <w:lang w:eastAsia="ru-RU"/>
    </w:rPr>
  </w:style>
  <w:style w:type="character" w:customStyle="1" w:styleId="afffd">
    <w:name w:val="О_Т Знак"/>
    <w:link w:val="afffc"/>
    <w:rsid w:val="000C7DAB"/>
    <w:rPr>
      <w:rFonts w:ascii="Arial" w:eastAsia="Times New Roman" w:hAnsi="Arial" w:cs="Times New Roman"/>
      <w:sz w:val="28"/>
      <w:szCs w:val="28"/>
      <w:lang w:eastAsia="ru-RU"/>
    </w:rPr>
  </w:style>
  <w:style w:type="paragraph" w:customStyle="1" w:styleId="1-21">
    <w:name w:val="Средняя сетка 1 - Акцент 21"/>
    <w:basedOn w:val="a"/>
    <w:link w:val="1-2"/>
    <w:uiPriority w:val="34"/>
    <w:qFormat/>
    <w:rsid w:val="000C7DAB"/>
    <w:pPr>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0C7DAB"/>
    <w:rPr>
      <w:rFonts w:ascii="Calibri" w:eastAsia="Calibri" w:hAnsi="Calibri" w:cs="Times New Roman"/>
      <w:sz w:val="24"/>
      <w:szCs w:val="24"/>
      <w:lang w:eastAsia="ru-RU"/>
    </w:rPr>
  </w:style>
  <w:style w:type="paragraph" w:customStyle="1" w:styleId="1f0">
    <w:name w:val="Заголовок1"/>
    <w:basedOn w:val="a"/>
    <w:next w:val="af0"/>
    <w:rsid w:val="000C7DAB"/>
    <w:pPr>
      <w:keepNext/>
      <w:widowControl w:val="0"/>
      <w:suppressAutoHyphens/>
      <w:spacing w:before="240" w:after="120"/>
    </w:pPr>
    <w:rPr>
      <w:rFonts w:ascii="Arial" w:eastAsia="Lucida Sans Unicode" w:hAnsi="Arial" w:cs="Tahoma"/>
      <w:kern w:val="1"/>
      <w:sz w:val="28"/>
      <w:szCs w:val="28"/>
      <w:lang w:eastAsia="hi-IN" w:bidi="hi-IN"/>
    </w:rPr>
  </w:style>
  <w:style w:type="paragraph" w:customStyle="1" w:styleId="-11">
    <w:name w:val="Цветной список - Акцент 11"/>
    <w:basedOn w:val="a"/>
    <w:link w:val="-1"/>
    <w:uiPriority w:val="34"/>
    <w:qFormat/>
    <w:rsid w:val="000C7DAB"/>
    <w:pPr>
      <w:spacing w:after="200" w:line="276" w:lineRule="auto"/>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0C7DAB"/>
    <w:rPr>
      <w:rFonts w:ascii="Calibri" w:eastAsia="Calibri" w:hAnsi="Calibri" w:cs="Times New Roman"/>
    </w:rPr>
  </w:style>
  <w:style w:type="paragraph" w:customStyle="1" w:styleId="220">
    <w:name w:val="Основной текст 22"/>
    <w:basedOn w:val="a"/>
    <w:rsid w:val="000C7DAB"/>
    <w:pPr>
      <w:ind w:firstLine="709"/>
      <w:jc w:val="both"/>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0C7DAB"/>
    <w:rPr>
      <w:rFonts w:ascii="Times New Roman" w:eastAsia="Calibri" w:hAnsi="Times New Roman" w:cs="Times New Roman"/>
      <w:sz w:val="24"/>
      <w:szCs w:val="24"/>
      <w:lang w:eastAsia="ru-RU"/>
    </w:rPr>
  </w:style>
  <w:style w:type="paragraph" w:customStyle="1" w:styleId="-12">
    <w:name w:val="Цветной список - Акцент 12"/>
    <w:basedOn w:val="a"/>
    <w:qFormat/>
    <w:rsid w:val="000C7DAB"/>
    <w:pPr>
      <w:spacing w:after="200"/>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C7DAB"/>
    <w:rPr>
      <w:rFonts w:ascii="Times New Roman" w:hAnsi="Times New Roman" w:cs="Times New Roman" w:hint="default"/>
      <w:strike w:val="0"/>
      <w:dstrike w:val="0"/>
      <w:sz w:val="24"/>
      <w:szCs w:val="24"/>
      <w:u w:val="none"/>
      <w:effect w:val="none"/>
    </w:rPr>
  </w:style>
  <w:style w:type="paragraph" w:customStyle="1" w:styleId="1f1">
    <w:name w:val="Обычный1"/>
    <w:rsid w:val="000C7DAB"/>
    <w:rPr>
      <w:rFonts w:ascii="Times New Roman" w:eastAsia="Times New Roman" w:hAnsi="Times New Roman" w:cs="Times New Roman"/>
      <w:color w:val="000000"/>
      <w:sz w:val="20"/>
      <w:lang w:eastAsia="ru-RU"/>
    </w:rPr>
  </w:style>
  <w:style w:type="character" w:customStyle="1" w:styleId="65pt">
    <w:name w:val="Основной текст + 6;5 pt"/>
    <w:basedOn w:val="aff3"/>
    <w:rsid w:val="000C7DAB"/>
    <w:rPr>
      <w:rFonts w:ascii="Times New Roman" w:eastAsia="Times New Roman" w:hAnsi="Times New Roman" w:cs="Times New Roman"/>
      <w:b w:val="0"/>
      <w:bCs w:val="0"/>
      <w:i w:val="0"/>
      <w:iCs w:val="0"/>
      <w:smallCaps w:val="0"/>
      <w:strike w:val="0"/>
      <w:spacing w:val="4"/>
      <w:sz w:val="13"/>
      <w:szCs w:val="13"/>
      <w:shd w:val="clear" w:color="auto" w:fill="FFFFFF"/>
    </w:rPr>
  </w:style>
  <w:style w:type="character" w:customStyle="1" w:styleId="75pt0pt">
    <w:name w:val="Основной текст + 7;5 pt;Интервал 0 pt"/>
    <w:basedOn w:val="aff3"/>
    <w:rsid w:val="000C7DAB"/>
    <w:rPr>
      <w:rFonts w:ascii="Times New Roman" w:eastAsia="Times New Roman" w:hAnsi="Times New Roman" w:cs="Times New Roman"/>
      <w:b w:val="0"/>
      <w:bCs w:val="0"/>
      <w:i w:val="0"/>
      <w:iCs w:val="0"/>
      <w:smallCaps w:val="0"/>
      <w:strike w:val="0"/>
      <w:spacing w:val="11"/>
      <w:sz w:val="14"/>
      <w:szCs w:val="14"/>
      <w:shd w:val="clear" w:color="auto" w:fill="FFFFFF"/>
    </w:rPr>
  </w:style>
  <w:style w:type="paragraph" w:customStyle="1" w:styleId="46">
    <w:name w:val="Заголовок4"/>
    <w:basedOn w:val="3"/>
    <w:next w:val="a"/>
    <w:link w:val="47"/>
    <w:autoRedefine/>
    <w:rsid w:val="000C7DAB"/>
    <w:pPr>
      <w:keepLines w:val="0"/>
      <w:spacing w:before="240" w:line="240" w:lineRule="auto"/>
    </w:pPr>
    <w:rPr>
      <w:rFonts w:ascii="Times New Roman" w:eastAsia="MS Mincho" w:hAnsi="Times New Roman"/>
      <w:color w:val="auto"/>
      <w:spacing w:val="-4"/>
      <w:sz w:val="24"/>
      <w:szCs w:val="24"/>
    </w:rPr>
  </w:style>
  <w:style w:type="paragraph" w:customStyle="1" w:styleId="razdel">
    <w:name w:val="razdel"/>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ody">
    <w:name w:val="body"/>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e">
    <w:name w:val="Таблица"/>
    <w:basedOn w:val="afff0"/>
    <w:link w:val="affff"/>
    <w:rsid w:val="000C7DAB"/>
    <w:pPr>
      <w:tabs>
        <w:tab w:val="left" w:pos="4500"/>
        <w:tab w:val="left" w:pos="9180"/>
        <w:tab w:val="left" w:pos="9360"/>
      </w:tabs>
      <w:spacing w:line="194" w:lineRule="atLeast"/>
      <w:ind w:firstLine="0"/>
      <w:jc w:val="left"/>
    </w:pPr>
    <w:rPr>
      <w:sz w:val="19"/>
      <w:szCs w:val="19"/>
    </w:rPr>
  </w:style>
  <w:style w:type="paragraph" w:styleId="affff0">
    <w:name w:val="Message Header"/>
    <w:basedOn w:val="afffe"/>
    <w:link w:val="affff1"/>
    <w:rsid w:val="000C7DAB"/>
    <w:pPr>
      <w:jc w:val="center"/>
    </w:pPr>
    <w:rPr>
      <w:b/>
      <w:bCs/>
    </w:rPr>
  </w:style>
  <w:style w:type="character" w:customStyle="1" w:styleId="affff1">
    <w:name w:val="Шапка Знак"/>
    <w:basedOn w:val="a0"/>
    <w:link w:val="affff0"/>
    <w:rsid w:val="000C7DAB"/>
    <w:rPr>
      <w:rFonts w:ascii="NewtonCSanPin" w:eastAsia="Times New Roman" w:hAnsi="NewtonCSanPin" w:cs="Times New Roman"/>
      <w:b/>
      <w:bCs/>
      <w:color w:val="000000"/>
      <w:sz w:val="19"/>
      <w:szCs w:val="19"/>
    </w:rPr>
  </w:style>
  <w:style w:type="paragraph" w:customStyle="1" w:styleId="affff2">
    <w:name w:val="Название таблицы"/>
    <w:basedOn w:val="afff0"/>
    <w:rsid w:val="000C7DAB"/>
    <w:pPr>
      <w:spacing w:before="113"/>
      <w:ind w:firstLine="0"/>
      <w:jc w:val="center"/>
    </w:pPr>
    <w:rPr>
      <w:b/>
      <w:bCs/>
    </w:rPr>
  </w:style>
  <w:style w:type="paragraph" w:customStyle="1" w:styleId="affff3">
    <w:name w:val="Приложение"/>
    <w:basedOn w:val="1f2"/>
    <w:rsid w:val="000C7DAB"/>
    <w:pPr>
      <w:pageBreakBefore w:val="0"/>
      <w:spacing w:line="214" w:lineRule="atLeast"/>
      <w:ind w:left="3005"/>
      <w:jc w:val="left"/>
    </w:pPr>
    <w:rPr>
      <w:rFonts w:ascii="NewtonCSanPin" w:hAnsi="NewtonCSanPin" w:cs="NewtonCSanPin"/>
      <w:caps w:val="0"/>
      <w:sz w:val="21"/>
      <w:szCs w:val="21"/>
    </w:rPr>
  </w:style>
  <w:style w:type="paragraph" w:customStyle="1" w:styleId="1f2">
    <w:name w:val="Заг 1"/>
    <w:basedOn w:val="afff0"/>
    <w:rsid w:val="000C7DAB"/>
    <w:pPr>
      <w:keepNext/>
      <w:pageBreakBefore/>
      <w:spacing w:after="170" w:line="296" w:lineRule="atLeast"/>
      <w:ind w:firstLine="0"/>
      <w:jc w:val="center"/>
    </w:pPr>
    <w:rPr>
      <w:rFonts w:ascii="PragmaticaC" w:hAnsi="PragmaticaC" w:cs="PragmaticaC"/>
      <w:b/>
      <w:bCs/>
      <w:caps/>
      <w:sz w:val="26"/>
      <w:szCs w:val="26"/>
    </w:rPr>
  </w:style>
  <w:style w:type="paragraph" w:styleId="affff4">
    <w:name w:val="Signature"/>
    <w:basedOn w:val="afff0"/>
    <w:link w:val="affff5"/>
    <w:rsid w:val="000C7DAB"/>
    <w:pPr>
      <w:spacing w:before="57" w:line="194" w:lineRule="atLeast"/>
      <w:ind w:firstLine="0"/>
      <w:jc w:val="center"/>
    </w:pPr>
    <w:rPr>
      <w:sz w:val="19"/>
      <w:szCs w:val="19"/>
    </w:rPr>
  </w:style>
  <w:style w:type="character" w:customStyle="1" w:styleId="affff5">
    <w:name w:val="Подпись Знак"/>
    <w:basedOn w:val="a0"/>
    <w:link w:val="affff4"/>
    <w:rsid w:val="000C7DAB"/>
    <w:rPr>
      <w:rFonts w:ascii="NewtonCSanPin" w:eastAsia="Times New Roman" w:hAnsi="NewtonCSanPin" w:cs="Times New Roman"/>
      <w:color w:val="000000"/>
      <w:sz w:val="19"/>
      <w:szCs w:val="19"/>
    </w:rPr>
  </w:style>
  <w:style w:type="paragraph" w:customStyle="1" w:styleId="affff6">
    <w:name w:val="В скобках"/>
    <w:basedOn w:val="affff4"/>
    <w:rsid w:val="000C7DAB"/>
    <w:pPr>
      <w:spacing w:line="174" w:lineRule="atLeast"/>
    </w:pPr>
    <w:rPr>
      <w:sz w:val="17"/>
      <w:szCs w:val="17"/>
    </w:rPr>
  </w:style>
  <w:style w:type="paragraph" w:customStyle="1" w:styleId="1f3">
    <w:name w:val="Содержание 1"/>
    <w:basedOn w:val="afff0"/>
    <w:rsid w:val="000C7DAB"/>
    <w:pPr>
      <w:suppressAutoHyphens/>
      <w:ind w:firstLine="0"/>
    </w:pPr>
    <w:rPr>
      <w:rFonts w:ascii="Times New Roman" w:hAnsi="Times New Roman"/>
      <w:lang w:val="en-US"/>
    </w:rPr>
  </w:style>
  <w:style w:type="paragraph" w:customStyle="1" w:styleId="BasicParagraph">
    <w:name w:val="[Basic Paragraph]"/>
    <w:basedOn w:val="NoParagraphStyle"/>
    <w:rsid w:val="000C7DAB"/>
  </w:style>
  <w:style w:type="paragraph" w:customStyle="1" w:styleId="NoParagraphStyle">
    <w:name w:val="[No Paragraph Style]"/>
    <w:rsid w:val="000C7DAB"/>
    <w:pPr>
      <w:autoSpaceDE w:val="0"/>
      <w:autoSpaceDN w:val="0"/>
      <w:adjustRightInd w:val="0"/>
      <w:spacing w:line="288" w:lineRule="auto"/>
      <w:textAlignment w:val="center"/>
    </w:pPr>
    <w:rPr>
      <w:rFonts w:ascii="Minion Pro" w:eastAsia="Times New Roman" w:hAnsi="Minion Pro" w:cs="Minion Pro"/>
      <w:color w:val="000000"/>
      <w:sz w:val="24"/>
      <w:szCs w:val="24"/>
      <w:lang w:val="en-GB" w:eastAsia="ru-RU"/>
    </w:rPr>
  </w:style>
  <w:style w:type="paragraph" w:customStyle="1" w:styleId="2f1">
    <w:name w:val="Заг 2"/>
    <w:basedOn w:val="1f2"/>
    <w:rsid w:val="000C7DAB"/>
    <w:pPr>
      <w:pageBreakBefore w:val="0"/>
      <w:spacing w:before="283"/>
    </w:pPr>
    <w:rPr>
      <w:caps w:val="0"/>
    </w:rPr>
  </w:style>
  <w:style w:type="paragraph" w:customStyle="1" w:styleId="3c">
    <w:name w:val="Заг 3"/>
    <w:basedOn w:val="2f1"/>
    <w:rsid w:val="000C7DAB"/>
    <w:pPr>
      <w:spacing w:before="255" w:after="113" w:line="240" w:lineRule="atLeast"/>
    </w:pPr>
    <w:rPr>
      <w:i/>
      <w:iCs/>
      <w:sz w:val="23"/>
      <w:szCs w:val="23"/>
    </w:rPr>
  </w:style>
  <w:style w:type="paragraph" w:customStyle="1" w:styleId="affff7">
    <w:name w:val="Буллит Курсив"/>
    <w:basedOn w:val="afff2"/>
    <w:link w:val="affff8"/>
    <w:uiPriority w:val="99"/>
    <w:rsid w:val="000C7DAB"/>
    <w:rPr>
      <w:i/>
      <w:iCs/>
    </w:rPr>
  </w:style>
  <w:style w:type="paragraph" w:customStyle="1" w:styleId="affff9">
    <w:name w:val="Пж Курсив"/>
    <w:basedOn w:val="afff0"/>
    <w:rsid w:val="000C7DAB"/>
    <w:rPr>
      <w:b/>
      <w:bCs/>
      <w:i/>
      <w:iCs/>
    </w:rPr>
  </w:style>
  <w:style w:type="paragraph" w:styleId="affffa">
    <w:name w:val="annotation subject"/>
    <w:basedOn w:val="aff0"/>
    <w:next w:val="aff0"/>
    <w:link w:val="affffb"/>
    <w:uiPriority w:val="99"/>
    <w:rsid w:val="000C7DAB"/>
    <w:pPr>
      <w:jc w:val="left"/>
    </w:pPr>
    <w:rPr>
      <w:rFonts w:ascii="Times New Roman" w:hAnsi="Times New Roman"/>
      <w:b/>
      <w:bCs/>
      <w:lang w:eastAsia="ru-RU"/>
    </w:rPr>
  </w:style>
  <w:style w:type="character" w:customStyle="1" w:styleId="affffb">
    <w:name w:val="Тема примечания Знак"/>
    <w:basedOn w:val="aff1"/>
    <w:link w:val="affffa"/>
    <w:uiPriority w:val="99"/>
    <w:rsid w:val="000C7DAB"/>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0C7DAB"/>
    <w:rPr>
      <w:rFonts w:ascii="Times New Roman" w:eastAsia="Times New Roman" w:hAnsi="Times New Roman" w:cs="Times New Roman"/>
      <w:sz w:val="24"/>
      <w:szCs w:val="24"/>
      <w:lang w:eastAsia="ru-RU"/>
    </w:rPr>
  </w:style>
  <w:style w:type="paragraph" w:styleId="3d">
    <w:name w:val="toc 3"/>
    <w:basedOn w:val="a"/>
    <w:next w:val="a"/>
    <w:autoRedefine/>
    <w:uiPriority w:val="39"/>
    <w:qFormat/>
    <w:rsid w:val="000C7DAB"/>
    <w:pPr>
      <w:ind w:left="480"/>
    </w:pPr>
    <w:rPr>
      <w:rFonts w:ascii="Cambria" w:eastAsia="Times New Roman" w:hAnsi="Cambria" w:cs="Times New Roman"/>
      <w:lang w:eastAsia="ru-RU"/>
    </w:rPr>
  </w:style>
  <w:style w:type="paragraph" w:styleId="48">
    <w:name w:val="toc 4"/>
    <w:basedOn w:val="a"/>
    <w:next w:val="a"/>
    <w:autoRedefine/>
    <w:uiPriority w:val="39"/>
    <w:rsid w:val="000C7DAB"/>
    <w:pPr>
      <w:ind w:left="720"/>
    </w:pPr>
    <w:rPr>
      <w:rFonts w:ascii="Cambria" w:eastAsia="Times New Roman" w:hAnsi="Cambria" w:cs="Times New Roman"/>
      <w:sz w:val="20"/>
      <w:szCs w:val="20"/>
      <w:lang w:eastAsia="ru-RU"/>
    </w:rPr>
  </w:style>
  <w:style w:type="paragraph" w:styleId="51">
    <w:name w:val="toc 5"/>
    <w:basedOn w:val="a"/>
    <w:next w:val="a"/>
    <w:autoRedefine/>
    <w:uiPriority w:val="39"/>
    <w:rsid w:val="000C7DAB"/>
    <w:pPr>
      <w:ind w:left="960"/>
    </w:pPr>
    <w:rPr>
      <w:rFonts w:ascii="Cambria" w:eastAsia="Times New Roman" w:hAnsi="Cambria" w:cs="Times New Roman"/>
      <w:sz w:val="20"/>
      <w:szCs w:val="20"/>
      <w:lang w:eastAsia="ru-RU"/>
    </w:rPr>
  </w:style>
  <w:style w:type="paragraph" w:styleId="61">
    <w:name w:val="toc 6"/>
    <w:basedOn w:val="a"/>
    <w:next w:val="a"/>
    <w:autoRedefine/>
    <w:uiPriority w:val="39"/>
    <w:rsid w:val="000C7DAB"/>
    <w:pPr>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0C7DAB"/>
    <w:pPr>
      <w:ind w:left="1440"/>
    </w:pPr>
    <w:rPr>
      <w:rFonts w:ascii="Cambria" w:eastAsia="Times New Roman" w:hAnsi="Cambria" w:cs="Times New Roman"/>
      <w:sz w:val="20"/>
      <w:szCs w:val="20"/>
      <w:lang w:eastAsia="ru-RU"/>
    </w:rPr>
  </w:style>
  <w:style w:type="paragraph" w:styleId="81">
    <w:name w:val="toc 8"/>
    <w:basedOn w:val="a"/>
    <w:next w:val="a"/>
    <w:autoRedefine/>
    <w:uiPriority w:val="39"/>
    <w:rsid w:val="000C7DAB"/>
    <w:pPr>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0C7DAB"/>
    <w:pPr>
      <w:ind w:left="1920"/>
    </w:pPr>
    <w:rPr>
      <w:rFonts w:ascii="Cambria" w:eastAsia="Times New Roman" w:hAnsi="Cambria" w:cs="Times New Roman"/>
      <w:sz w:val="20"/>
      <w:szCs w:val="20"/>
      <w:lang w:eastAsia="ru-RU"/>
    </w:rPr>
  </w:style>
  <w:style w:type="paragraph" w:customStyle="1" w:styleId="-110">
    <w:name w:val="Цветная заливка - Акцент 11"/>
    <w:hidden/>
    <w:uiPriority w:val="99"/>
    <w:semiHidden/>
    <w:rsid w:val="000C7DAB"/>
    <w:rPr>
      <w:rFonts w:ascii="Times New Roman" w:eastAsia="Times New Roman" w:hAnsi="Times New Roman" w:cs="Times New Roman"/>
      <w:sz w:val="24"/>
      <w:szCs w:val="24"/>
      <w:lang w:eastAsia="ru-RU"/>
    </w:rPr>
  </w:style>
  <w:style w:type="character" w:customStyle="1" w:styleId="3e">
    <w:name w:val="Основной текст + Курсив3"/>
    <w:uiPriority w:val="99"/>
    <w:rsid w:val="000C7DAB"/>
    <w:rPr>
      <w:rFonts w:ascii="Times New Roman" w:hAnsi="Times New Roman" w:cs="Times New Roman"/>
      <w:i/>
      <w:iCs/>
      <w:spacing w:val="0"/>
      <w:sz w:val="18"/>
      <w:szCs w:val="18"/>
    </w:rPr>
  </w:style>
  <w:style w:type="character" w:customStyle="1" w:styleId="affff8">
    <w:name w:val="Буллит Курсив Знак"/>
    <w:link w:val="affff7"/>
    <w:uiPriority w:val="99"/>
    <w:rsid w:val="000C7DAB"/>
    <w:rPr>
      <w:rFonts w:ascii="NewtonCSanPin" w:eastAsia="Times New Roman" w:hAnsi="NewtonCSanPin" w:cs="Times New Roman"/>
      <w:i/>
      <w:iCs/>
      <w:color w:val="000000"/>
      <w:sz w:val="21"/>
      <w:szCs w:val="21"/>
    </w:rPr>
  </w:style>
  <w:style w:type="character" w:customStyle="1" w:styleId="82">
    <w:name w:val="Основной текст (8)_"/>
    <w:link w:val="810"/>
    <w:locked/>
    <w:rsid w:val="000C7DAB"/>
    <w:rPr>
      <w:rFonts w:ascii="Bookman Old Style" w:hAnsi="Bookman Old Style"/>
      <w:sz w:val="19"/>
      <w:szCs w:val="19"/>
      <w:shd w:val="clear" w:color="auto" w:fill="FFFFFF"/>
    </w:rPr>
  </w:style>
  <w:style w:type="character" w:customStyle="1" w:styleId="9pt">
    <w:name w:val="Основной текст + 9 pt"/>
    <w:aliases w:val="Полужирный58"/>
    <w:rsid w:val="000C7DAB"/>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0C7DAB"/>
    <w:pPr>
      <w:shd w:val="clear" w:color="auto" w:fill="FFFFFF"/>
      <w:spacing w:line="240" w:lineRule="atLeast"/>
    </w:pPr>
    <w:rPr>
      <w:rFonts w:ascii="Bookman Old Style" w:hAnsi="Bookman Old Style"/>
      <w:sz w:val="19"/>
      <w:szCs w:val="19"/>
    </w:rPr>
  </w:style>
  <w:style w:type="paragraph" w:customStyle="1" w:styleId="FootnoteText1">
    <w:name w:val="Footnote Text1"/>
    <w:basedOn w:val="a"/>
    <w:rsid w:val="000C7DAB"/>
    <w:pPr>
      <w:widowControl w:val="0"/>
      <w:suppressAutoHyphens/>
    </w:pPr>
    <w:rPr>
      <w:rFonts w:ascii="Times New Roman" w:eastAsia="SimSun" w:hAnsi="Times New Roman" w:cs="Lucida Sans"/>
      <w:kern w:val="1"/>
      <w:sz w:val="24"/>
      <w:szCs w:val="24"/>
      <w:lang w:eastAsia="hi-IN" w:bidi="hi-IN"/>
    </w:rPr>
  </w:style>
  <w:style w:type="character" w:customStyle="1" w:styleId="WW8Num39z4">
    <w:name w:val="WW8Num39z4"/>
    <w:rsid w:val="000C7DAB"/>
    <w:rPr>
      <w:rFonts w:ascii="Courier New" w:hAnsi="Courier New" w:cs="Courier New"/>
    </w:rPr>
  </w:style>
  <w:style w:type="paragraph" w:customStyle="1" w:styleId="c16">
    <w:name w:val="c1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FontStyle21">
    <w:name w:val="Font Style21"/>
    <w:rsid w:val="000C7DAB"/>
    <w:rPr>
      <w:rFonts w:ascii="Times New Roman" w:hAnsi="Times New Roman" w:cs="Times New Roman" w:hint="default"/>
      <w:b/>
      <w:bCs/>
      <w:spacing w:val="10"/>
      <w:sz w:val="20"/>
      <w:szCs w:val="20"/>
    </w:rPr>
  </w:style>
  <w:style w:type="character" w:customStyle="1" w:styleId="FontStyle158">
    <w:name w:val="Font Style158"/>
    <w:rsid w:val="000C7DAB"/>
    <w:rPr>
      <w:rFonts w:ascii="Times New Roman" w:hAnsi="Times New Roman" w:cs="Times New Roman"/>
      <w:sz w:val="20"/>
      <w:szCs w:val="20"/>
    </w:rPr>
  </w:style>
  <w:style w:type="character" w:customStyle="1" w:styleId="WW8Num23z0">
    <w:name w:val="WW8Num23z0"/>
    <w:rsid w:val="000C7DAB"/>
  </w:style>
  <w:style w:type="character" w:customStyle="1" w:styleId="WW8Num23z1">
    <w:name w:val="WW8Num23z1"/>
    <w:rsid w:val="000C7DAB"/>
  </w:style>
  <w:style w:type="character" w:customStyle="1" w:styleId="WW8Num23z2">
    <w:name w:val="WW8Num23z2"/>
    <w:rsid w:val="000C7DAB"/>
  </w:style>
  <w:style w:type="character" w:customStyle="1" w:styleId="WW8Num23z3">
    <w:name w:val="WW8Num23z3"/>
    <w:rsid w:val="000C7DAB"/>
  </w:style>
  <w:style w:type="character" w:customStyle="1" w:styleId="WW8Num23z4">
    <w:name w:val="WW8Num23z4"/>
    <w:rsid w:val="000C7DAB"/>
  </w:style>
  <w:style w:type="character" w:customStyle="1" w:styleId="WW8Num23z5">
    <w:name w:val="WW8Num23z5"/>
    <w:rsid w:val="000C7DAB"/>
  </w:style>
  <w:style w:type="character" w:customStyle="1" w:styleId="WW8Num23z6">
    <w:name w:val="WW8Num23z6"/>
    <w:rsid w:val="000C7DAB"/>
  </w:style>
  <w:style w:type="character" w:customStyle="1" w:styleId="WW8Num23z7">
    <w:name w:val="WW8Num23z7"/>
    <w:rsid w:val="000C7DAB"/>
  </w:style>
  <w:style w:type="character" w:customStyle="1" w:styleId="WW8Num23z8">
    <w:name w:val="WW8Num23z8"/>
    <w:rsid w:val="000C7DAB"/>
  </w:style>
  <w:style w:type="character" w:customStyle="1" w:styleId="WW8Num20z0">
    <w:name w:val="WW8Num20z0"/>
    <w:rsid w:val="000C7DAB"/>
    <w:rPr>
      <w:rFonts w:ascii="Symbol" w:hAnsi="Symbol" w:cs="Symbol"/>
      <w:sz w:val="24"/>
      <w:szCs w:val="24"/>
    </w:rPr>
  </w:style>
  <w:style w:type="character" w:customStyle="1" w:styleId="WW8Num20z1">
    <w:name w:val="WW8Num20z1"/>
    <w:rsid w:val="000C7DAB"/>
    <w:rPr>
      <w:rFonts w:ascii="Courier New" w:hAnsi="Courier New" w:cs="Courier New"/>
    </w:rPr>
  </w:style>
  <w:style w:type="character" w:customStyle="1" w:styleId="WW8Num20z2">
    <w:name w:val="WW8Num20z2"/>
    <w:rsid w:val="000C7DAB"/>
    <w:rPr>
      <w:rFonts w:ascii="Wingdings" w:hAnsi="Wingdings" w:cs="Wingdings"/>
    </w:rPr>
  </w:style>
  <w:style w:type="character" w:customStyle="1" w:styleId="WW8Num30z0">
    <w:name w:val="WW8Num30z0"/>
    <w:rsid w:val="000C7DAB"/>
    <w:rPr>
      <w:rFonts w:ascii="Symbol" w:hAnsi="Symbol" w:cs="Symbol"/>
      <w:sz w:val="24"/>
      <w:szCs w:val="24"/>
    </w:rPr>
  </w:style>
  <w:style w:type="character" w:customStyle="1" w:styleId="WW8Num30z1">
    <w:name w:val="WW8Num30z1"/>
    <w:rsid w:val="000C7DAB"/>
    <w:rPr>
      <w:rFonts w:ascii="Courier New" w:hAnsi="Courier New" w:cs="Courier New"/>
    </w:rPr>
  </w:style>
  <w:style w:type="character" w:customStyle="1" w:styleId="WW8Num30z2">
    <w:name w:val="WW8Num30z2"/>
    <w:rsid w:val="000C7DAB"/>
    <w:rPr>
      <w:rFonts w:ascii="Wingdings" w:hAnsi="Wingdings" w:cs="Wingdings"/>
    </w:rPr>
  </w:style>
  <w:style w:type="character" w:customStyle="1" w:styleId="WW8Num14z0">
    <w:name w:val="WW8Num14z0"/>
    <w:rsid w:val="000C7DAB"/>
    <w:rPr>
      <w:rFonts w:ascii="Symbol" w:hAnsi="Symbol" w:cs="Symbol"/>
      <w:sz w:val="24"/>
      <w:szCs w:val="24"/>
    </w:rPr>
  </w:style>
  <w:style w:type="character" w:customStyle="1" w:styleId="WW8Num14z1">
    <w:name w:val="WW8Num14z1"/>
    <w:rsid w:val="000C7DAB"/>
    <w:rPr>
      <w:rFonts w:ascii="Courier New" w:hAnsi="Courier New" w:cs="Courier New"/>
    </w:rPr>
  </w:style>
  <w:style w:type="character" w:customStyle="1" w:styleId="WW8Num14z2">
    <w:name w:val="WW8Num14z2"/>
    <w:rsid w:val="000C7DAB"/>
    <w:rPr>
      <w:rFonts w:ascii="Wingdings" w:hAnsi="Wingdings" w:cs="Wingdings"/>
    </w:rPr>
  </w:style>
  <w:style w:type="character" w:customStyle="1" w:styleId="FontStyle131">
    <w:name w:val="Font Style131"/>
    <w:rsid w:val="000C7DAB"/>
    <w:rPr>
      <w:rFonts w:ascii="Times New Roman" w:hAnsi="Times New Roman" w:cs="Times New Roman"/>
      <w:i/>
      <w:iCs/>
      <w:sz w:val="20"/>
      <w:szCs w:val="20"/>
    </w:rPr>
  </w:style>
  <w:style w:type="character" w:customStyle="1" w:styleId="WW8Num1z0">
    <w:name w:val="WW8Num1z0"/>
    <w:rsid w:val="000C7DAB"/>
    <w:rPr>
      <w:i/>
      <w:sz w:val="24"/>
      <w:szCs w:val="24"/>
    </w:rPr>
  </w:style>
  <w:style w:type="character" w:customStyle="1" w:styleId="WW8Num1z1">
    <w:name w:val="WW8Num1z1"/>
    <w:rsid w:val="000C7DAB"/>
  </w:style>
  <w:style w:type="character" w:customStyle="1" w:styleId="WW8Num1z2">
    <w:name w:val="WW8Num1z2"/>
    <w:rsid w:val="000C7DAB"/>
  </w:style>
  <w:style w:type="character" w:customStyle="1" w:styleId="WW8Num1z3">
    <w:name w:val="WW8Num1z3"/>
    <w:rsid w:val="000C7DAB"/>
  </w:style>
  <w:style w:type="character" w:customStyle="1" w:styleId="WW8Num1z4">
    <w:name w:val="WW8Num1z4"/>
    <w:rsid w:val="000C7DAB"/>
  </w:style>
  <w:style w:type="character" w:customStyle="1" w:styleId="WW8Num1z5">
    <w:name w:val="WW8Num1z5"/>
    <w:rsid w:val="000C7DAB"/>
  </w:style>
  <w:style w:type="character" w:customStyle="1" w:styleId="WW8Num1z6">
    <w:name w:val="WW8Num1z6"/>
    <w:rsid w:val="000C7DAB"/>
  </w:style>
  <w:style w:type="character" w:customStyle="1" w:styleId="WW8Num1z7">
    <w:name w:val="WW8Num1z7"/>
    <w:rsid w:val="000C7DAB"/>
  </w:style>
  <w:style w:type="character" w:customStyle="1" w:styleId="WW8Num1z8">
    <w:name w:val="WW8Num1z8"/>
    <w:rsid w:val="000C7DAB"/>
  </w:style>
  <w:style w:type="paragraph" w:styleId="affffc">
    <w:name w:val="List"/>
    <w:basedOn w:val="af0"/>
    <w:rsid w:val="000C7DAB"/>
    <w:pPr>
      <w:suppressAutoHyphens/>
      <w:spacing w:line="276" w:lineRule="auto"/>
      <w:jc w:val="left"/>
    </w:pPr>
    <w:rPr>
      <w:rFonts w:eastAsia="SimSun" w:cs="Mangal"/>
    </w:rPr>
  </w:style>
  <w:style w:type="paragraph" w:styleId="1f4">
    <w:name w:val="index 1"/>
    <w:basedOn w:val="a"/>
    <w:next w:val="a"/>
    <w:autoRedefine/>
    <w:rsid w:val="000C7DAB"/>
    <w:pPr>
      <w:ind w:left="240" w:hanging="240"/>
    </w:pPr>
    <w:rPr>
      <w:rFonts w:ascii="Times New Roman" w:eastAsia="Times New Roman" w:hAnsi="Times New Roman" w:cs="Times New Roman"/>
      <w:sz w:val="24"/>
      <w:szCs w:val="24"/>
      <w:lang w:eastAsia="ru-RU"/>
    </w:rPr>
  </w:style>
  <w:style w:type="paragraph" w:styleId="affffd">
    <w:name w:val="index heading"/>
    <w:basedOn w:val="a"/>
    <w:rsid w:val="000C7DAB"/>
    <w:pPr>
      <w:suppressLineNumbers/>
      <w:suppressAutoHyphens/>
      <w:spacing w:after="200" w:line="276" w:lineRule="auto"/>
    </w:pPr>
    <w:rPr>
      <w:rFonts w:ascii="Calibri" w:eastAsia="SimSun" w:hAnsi="Calibri" w:cs="Mangal"/>
    </w:rPr>
  </w:style>
  <w:style w:type="paragraph" w:customStyle="1" w:styleId="Style61">
    <w:name w:val="Style61"/>
    <w:basedOn w:val="a"/>
    <w:rsid w:val="000C7DAB"/>
    <w:pPr>
      <w:suppressAutoHyphens/>
      <w:spacing w:after="200" w:line="276" w:lineRule="auto"/>
    </w:pPr>
    <w:rPr>
      <w:rFonts w:ascii="Calibri" w:eastAsia="SimSun" w:hAnsi="Calibri" w:cs="Calibri"/>
    </w:rPr>
  </w:style>
  <w:style w:type="paragraph" w:customStyle="1" w:styleId="affffe">
    <w:name w:val="Заглавие"/>
    <w:basedOn w:val="1f0"/>
    <w:rsid w:val="000C7DAB"/>
    <w:pPr>
      <w:widowControl/>
      <w:spacing w:line="276" w:lineRule="auto"/>
    </w:pPr>
    <w:rPr>
      <w:rFonts w:eastAsia="Microsoft YaHei" w:cs="Mangal"/>
      <w:kern w:val="0"/>
      <w:lang w:eastAsia="en-US" w:bidi="ar-SA"/>
    </w:rPr>
  </w:style>
  <w:style w:type="paragraph" w:customStyle="1" w:styleId="Style55">
    <w:name w:val="Style55"/>
    <w:basedOn w:val="a"/>
    <w:rsid w:val="000C7DAB"/>
    <w:pPr>
      <w:suppressAutoHyphens/>
      <w:spacing w:after="200" w:line="276" w:lineRule="auto"/>
    </w:pPr>
    <w:rPr>
      <w:rFonts w:ascii="Calibri" w:eastAsia="SimSun" w:hAnsi="Calibri" w:cs="Calibri"/>
    </w:rPr>
  </w:style>
  <w:style w:type="paragraph" w:customStyle="1" w:styleId="Style12">
    <w:name w:val="Style12"/>
    <w:basedOn w:val="a"/>
    <w:rsid w:val="000C7DAB"/>
    <w:pPr>
      <w:widowControl w:val="0"/>
      <w:suppressAutoHyphens/>
      <w:autoSpaceDE w:val="0"/>
      <w:jc w:val="both"/>
    </w:pPr>
    <w:rPr>
      <w:rFonts w:ascii="Times New Roman" w:eastAsia="Times New Roman" w:hAnsi="Times New Roman" w:cs="Times New Roman"/>
      <w:sz w:val="24"/>
      <w:szCs w:val="24"/>
    </w:rPr>
  </w:style>
  <w:style w:type="paragraph" w:customStyle="1" w:styleId="msolistparagraphcxspmiddle">
    <w:name w:val="msolistparagraphcxspmiddle"/>
    <w:basedOn w:val="a"/>
    <w:rsid w:val="000C7DAB"/>
    <w:pPr>
      <w:spacing w:before="30" w:after="30"/>
    </w:pPr>
    <w:rPr>
      <w:rFonts w:ascii="Times New Roman" w:eastAsia="Times New Roman" w:hAnsi="Times New Roman" w:cs="Times New Roman"/>
      <w:sz w:val="20"/>
      <w:szCs w:val="20"/>
      <w:lang w:eastAsia="ru-RU"/>
    </w:rPr>
  </w:style>
  <w:style w:type="paragraph" w:customStyle="1" w:styleId="3f">
    <w:name w:val="Абзац списка3"/>
    <w:basedOn w:val="a"/>
    <w:rsid w:val="000C7DAB"/>
    <w:pPr>
      <w:spacing w:after="200" w:line="276" w:lineRule="auto"/>
      <w:ind w:left="720"/>
    </w:pPr>
    <w:rPr>
      <w:rFonts w:ascii="Calibri" w:eastAsia="Times New Roman" w:hAnsi="Calibri" w:cs="Times New Roman"/>
      <w:kern w:val="1"/>
      <w:lang w:eastAsia="ar-SA"/>
    </w:rPr>
  </w:style>
  <w:style w:type="paragraph" w:customStyle="1" w:styleId="49">
    <w:name w:val="Основной текст4"/>
    <w:basedOn w:val="a"/>
    <w:next w:val="a"/>
    <w:rsid w:val="000C7DAB"/>
    <w:pPr>
      <w:autoSpaceDE w:val="0"/>
      <w:spacing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ff">
    <w:name w:val="Стиль"/>
    <w:rsid w:val="000C7DAB"/>
    <w:pPr>
      <w:widowControl w:val="0"/>
      <w:autoSpaceDE w:val="0"/>
      <w:autoSpaceDN w:val="0"/>
      <w:adjustRightInd w:val="0"/>
    </w:pPr>
    <w:rPr>
      <w:rFonts w:ascii="Arial" w:eastAsia="Times New Roman" w:hAnsi="Arial" w:cs="Arial"/>
      <w:sz w:val="24"/>
      <w:szCs w:val="24"/>
      <w:lang w:eastAsia="ru-RU"/>
    </w:rPr>
  </w:style>
  <w:style w:type="paragraph" w:styleId="HTML">
    <w:name w:val="HTML Preformatted"/>
    <w:basedOn w:val="a"/>
    <w:link w:val="HTML0"/>
    <w:uiPriority w:val="99"/>
    <w:unhideWhenUsed/>
    <w:rsid w:val="000C7D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0C7DAB"/>
    <w:rPr>
      <w:rFonts w:ascii="Courier New" w:eastAsia="Times New Roman" w:hAnsi="Courier New" w:cs="Times New Roman"/>
      <w:sz w:val="20"/>
      <w:szCs w:val="20"/>
      <w:lang w:eastAsia="ru-RU"/>
    </w:rPr>
  </w:style>
  <w:style w:type="paragraph" w:customStyle="1" w:styleId="52">
    <w:name w:val="Обычный5"/>
    <w:next w:val="4a"/>
    <w:rsid w:val="000C7DAB"/>
    <w:rPr>
      <w:rFonts w:ascii="Times New Roman" w:eastAsia="Times New Roman" w:hAnsi="Times New Roman" w:cs="Times New Roman"/>
      <w:sz w:val="20"/>
      <w:szCs w:val="20"/>
      <w:lang w:eastAsia="ru-RU"/>
    </w:rPr>
  </w:style>
  <w:style w:type="paragraph" w:customStyle="1" w:styleId="4a">
    <w:name w:val="Обычный4"/>
    <w:next w:val="3f0"/>
    <w:rsid w:val="000C7DAB"/>
    <w:rPr>
      <w:rFonts w:ascii="Times New Roman" w:eastAsia="Times New Roman" w:hAnsi="Times New Roman" w:cs="Times New Roman"/>
      <w:sz w:val="20"/>
      <w:szCs w:val="20"/>
      <w:lang w:eastAsia="ru-RU"/>
    </w:rPr>
  </w:style>
  <w:style w:type="paragraph" w:customStyle="1" w:styleId="3f0">
    <w:name w:val="Обычный3"/>
    <w:next w:val="2f2"/>
    <w:rsid w:val="000C7DAB"/>
    <w:rPr>
      <w:rFonts w:ascii="Times New Roman" w:eastAsia="Times New Roman" w:hAnsi="Times New Roman" w:cs="Times New Roman"/>
      <w:sz w:val="20"/>
      <w:szCs w:val="20"/>
      <w:lang w:eastAsia="ru-RU"/>
    </w:rPr>
  </w:style>
  <w:style w:type="paragraph" w:customStyle="1" w:styleId="2f2">
    <w:name w:val="Обычный2"/>
    <w:next w:val="1f1"/>
    <w:rsid w:val="000C7DAB"/>
    <w:rPr>
      <w:rFonts w:ascii="Times New Roman" w:eastAsia="Times New Roman" w:hAnsi="Times New Roman" w:cs="Times New Roman"/>
      <w:sz w:val="20"/>
      <w:szCs w:val="20"/>
      <w:lang w:eastAsia="ru-RU"/>
    </w:rPr>
  </w:style>
  <w:style w:type="paragraph" w:customStyle="1" w:styleId="afffff0">
    <w:name w:val="Новый"/>
    <w:basedOn w:val="a"/>
    <w:rsid w:val="000C7DAB"/>
    <w:pPr>
      <w:spacing w:line="360" w:lineRule="auto"/>
      <w:ind w:firstLine="454"/>
      <w:jc w:val="both"/>
    </w:pPr>
    <w:rPr>
      <w:rFonts w:ascii="Times New Roman" w:eastAsia="Times New Roman" w:hAnsi="Times New Roman" w:cs="Times New Roman"/>
      <w:sz w:val="28"/>
      <w:szCs w:val="24"/>
      <w:lang w:eastAsia="ru-RU"/>
    </w:rPr>
  </w:style>
  <w:style w:type="table" w:customStyle="1" w:styleId="2f3">
    <w:name w:val="Сетка таблицы2"/>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Сетка таблицы3"/>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b">
    <w:name w:val="Сетка таблицы4"/>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4pt0">
    <w:name w:val="Основной текст (2) + 14 pt;Полужирный"/>
    <w:rsid w:val="000C7DAB"/>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413pt1">
    <w:name w:val="Заголовок №4 + 13 pt;Не полужирный"/>
    <w:rsid w:val="000C7DAB"/>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413pt2">
    <w:name w:val="Основной текст (4) + 13 pt;Не полужирный"/>
    <w:rsid w:val="000C7DAB"/>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afffff1">
    <w:name w:val="А ОСН ТЕКСТ"/>
    <w:basedOn w:val="a"/>
    <w:link w:val="afffff2"/>
    <w:rsid w:val="000C7DAB"/>
    <w:pPr>
      <w:spacing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ff2">
    <w:name w:val="А ОСН ТЕКСТ Знак"/>
    <w:basedOn w:val="a0"/>
    <w:link w:val="afffff1"/>
    <w:rsid w:val="000C7DAB"/>
    <w:rPr>
      <w:rFonts w:ascii="Times New Roman" w:eastAsia="Arial Unicode MS" w:hAnsi="Times New Roman" w:cs="Times New Roman"/>
      <w:color w:val="000000"/>
      <w:sz w:val="28"/>
      <w:szCs w:val="28"/>
      <w:lang w:eastAsia="ru-RU"/>
    </w:rPr>
  </w:style>
  <w:style w:type="paragraph" w:customStyle="1" w:styleId="ConsPlusCell">
    <w:name w:val="ConsPlusCell"/>
    <w:rsid w:val="000C7DAB"/>
    <w:pPr>
      <w:widowControl w:val="0"/>
      <w:autoSpaceDE w:val="0"/>
      <w:autoSpaceDN w:val="0"/>
      <w:adjustRightInd w:val="0"/>
    </w:pPr>
    <w:rPr>
      <w:rFonts w:ascii="Arial" w:eastAsia="Times New Roman" w:hAnsi="Arial" w:cs="Arial"/>
      <w:sz w:val="20"/>
      <w:szCs w:val="20"/>
      <w:lang w:eastAsia="ru-RU"/>
    </w:rPr>
  </w:style>
  <w:style w:type="table" w:customStyle="1" w:styleId="92">
    <w:name w:val="Сетка таблицы9"/>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3">
    <w:name w:val="Базовый"/>
    <w:rsid w:val="000C7DAB"/>
    <w:pPr>
      <w:tabs>
        <w:tab w:val="left" w:pos="709"/>
      </w:tabs>
      <w:suppressAutoHyphens/>
      <w:spacing w:after="200" w:line="276" w:lineRule="auto"/>
    </w:pPr>
    <w:rPr>
      <w:rFonts w:ascii="Times New Roman" w:eastAsia="Times New Roman" w:hAnsi="Times New Roman" w:cs="Calibri"/>
      <w:sz w:val="24"/>
      <w:szCs w:val="24"/>
      <w:lang w:eastAsia="ru-RU"/>
    </w:rPr>
  </w:style>
  <w:style w:type="numbering" w:customStyle="1" w:styleId="4c">
    <w:name w:val="Нет списка4"/>
    <w:next w:val="a2"/>
    <w:uiPriority w:val="99"/>
    <w:semiHidden/>
    <w:unhideWhenUsed/>
    <w:rsid w:val="000C7DAB"/>
  </w:style>
  <w:style w:type="numbering" w:customStyle="1" w:styleId="54">
    <w:name w:val="Нет списка5"/>
    <w:next w:val="a2"/>
    <w:uiPriority w:val="99"/>
    <w:semiHidden/>
    <w:unhideWhenUsed/>
    <w:rsid w:val="000C7DAB"/>
  </w:style>
  <w:style w:type="table" w:customStyle="1" w:styleId="1110">
    <w:name w:val="Сетка таблицы111"/>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0C7DAB"/>
  </w:style>
  <w:style w:type="table" w:customStyle="1" w:styleId="121">
    <w:name w:val="Сетка таблицы12"/>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0C7DAB"/>
  </w:style>
  <w:style w:type="paragraph" w:customStyle="1" w:styleId="CM1">
    <w:name w:val="CM1"/>
    <w:basedOn w:val="Default"/>
    <w:next w:val="Default"/>
    <w:rsid w:val="000C7DAB"/>
    <w:pPr>
      <w:widowControl w:val="0"/>
      <w:spacing w:line="228" w:lineRule="atLeast"/>
    </w:pPr>
    <w:rPr>
      <w:rFonts w:ascii="GFOGG P+ Pragmatica C" w:hAnsi="GFOGG P+ Pragmatica C" w:cs="GFOGG P+ Pragmatica C"/>
      <w:color w:val="auto"/>
    </w:rPr>
  </w:style>
  <w:style w:type="paragraph" w:customStyle="1" w:styleId="CM13">
    <w:name w:val="CM13"/>
    <w:basedOn w:val="Default"/>
    <w:next w:val="Default"/>
    <w:rsid w:val="000C7DAB"/>
    <w:pPr>
      <w:widowControl w:val="0"/>
      <w:spacing w:after="238"/>
    </w:pPr>
    <w:rPr>
      <w:rFonts w:ascii="GHOIB C+ School Book C San Pin" w:hAnsi="GHOIB C+ School Book C San Pin" w:cs="GHOIB C+ School Book C San Pin"/>
      <w:color w:val="auto"/>
    </w:rPr>
  </w:style>
  <w:style w:type="table" w:customStyle="1" w:styleId="140">
    <w:name w:val="Сетка таблицы14"/>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
    <w:name w:val="Сетка таблицы3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
    <w:next w:val="a2"/>
    <w:uiPriority w:val="99"/>
    <w:semiHidden/>
    <w:unhideWhenUsed/>
    <w:rsid w:val="000C7DAB"/>
  </w:style>
  <w:style w:type="table" w:customStyle="1" w:styleId="410">
    <w:name w:val="Сетка таблицы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Сетка таблицы6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0">
    <w:name w:val="Сетка таблицы7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
    <w:name w:val="Сетка таблицы8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
    <w:name w:val="Нет списка21"/>
    <w:next w:val="a2"/>
    <w:uiPriority w:val="99"/>
    <w:semiHidden/>
    <w:rsid w:val="000C7DAB"/>
  </w:style>
  <w:style w:type="character" w:customStyle="1" w:styleId="FontStyle19">
    <w:name w:val="Font Style19"/>
    <w:rsid w:val="000C7DAB"/>
    <w:rPr>
      <w:rFonts w:ascii="Times New Roman" w:hAnsi="Times New Roman" w:cs="Times New Roman"/>
      <w:sz w:val="22"/>
      <w:szCs w:val="22"/>
    </w:rPr>
  </w:style>
  <w:style w:type="table" w:customStyle="1" w:styleId="910">
    <w:name w:val="Сетка таблицы91"/>
    <w:basedOn w:val="a1"/>
    <w:next w:val="a5"/>
    <w:uiPriority w:val="59"/>
    <w:rsid w:val="000C7DAB"/>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3c6">
    <w:name w:val="c3 c6"/>
    <w:basedOn w:val="a0"/>
    <w:rsid w:val="000C7DAB"/>
  </w:style>
  <w:style w:type="character" w:customStyle="1" w:styleId="c3c2">
    <w:name w:val="c3 c2"/>
    <w:basedOn w:val="a0"/>
    <w:rsid w:val="000C7DAB"/>
  </w:style>
  <w:style w:type="character" w:customStyle="1" w:styleId="c1c3">
    <w:name w:val="c1 c3"/>
    <w:basedOn w:val="a0"/>
    <w:rsid w:val="000C7DAB"/>
  </w:style>
  <w:style w:type="paragraph" w:customStyle="1" w:styleId="c4c6">
    <w:name w:val="c4 c6"/>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c8">
    <w:name w:val="c5 c8"/>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c3">
    <w:name w:val="c2 c3"/>
    <w:basedOn w:val="a0"/>
    <w:rsid w:val="000C7DAB"/>
  </w:style>
  <w:style w:type="character" w:customStyle="1" w:styleId="1f5">
    <w:name w:val="Текст сноски Знак1"/>
    <w:aliases w:val="F1 Знак1,Знак6 Знак1"/>
    <w:basedOn w:val="a0"/>
    <w:uiPriority w:val="99"/>
    <w:semiHidden/>
    <w:rsid w:val="000C7DAB"/>
    <w:rPr>
      <w:sz w:val="20"/>
      <w:szCs w:val="20"/>
    </w:rPr>
  </w:style>
  <w:style w:type="paragraph" w:customStyle="1" w:styleId="ParagraphStyle">
    <w:name w:val="Paragraph Style"/>
    <w:rsid w:val="000C7DAB"/>
    <w:pPr>
      <w:autoSpaceDE w:val="0"/>
      <w:autoSpaceDN w:val="0"/>
      <w:adjustRightInd w:val="0"/>
    </w:pPr>
    <w:rPr>
      <w:rFonts w:ascii="Arial" w:eastAsia="Calibri" w:hAnsi="Arial" w:cs="Arial"/>
      <w:sz w:val="24"/>
      <w:szCs w:val="24"/>
    </w:rPr>
  </w:style>
  <w:style w:type="paragraph" w:customStyle="1" w:styleId="msonormalcxspmiddlecxspmiddle">
    <w:name w:val="msonormalcxspmiddlecxspmiddle"/>
    <w:basedOn w:val="a"/>
    <w:rsid w:val="000C7DAB"/>
    <w:pPr>
      <w:spacing w:before="100" w:beforeAutospacing="1" w:after="100" w:afterAutospacing="1"/>
    </w:pPr>
    <w:rPr>
      <w:rFonts w:ascii="Times New Roman" w:eastAsia="Times New Roman" w:hAnsi="Times New Roman" w:cs="Times New Roman"/>
      <w:sz w:val="24"/>
      <w:szCs w:val="24"/>
      <w:lang w:eastAsia="ru-RU"/>
    </w:rPr>
  </w:style>
  <w:style w:type="numbering" w:customStyle="1" w:styleId="11110">
    <w:name w:val="Нет списка1111"/>
    <w:next w:val="a2"/>
    <w:uiPriority w:val="99"/>
    <w:semiHidden/>
    <w:unhideWhenUsed/>
    <w:rsid w:val="000C7DAB"/>
  </w:style>
  <w:style w:type="numbering" w:customStyle="1" w:styleId="2110">
    <w:name w:val="Нет списка211"/>
    <w:next w:val="a2"/>
    <w:uiPriority w:val="99"/>
    <w:semiHidden/>
    <w:unhideWhenUsed/>
    <w:rsid w:val="000C7DAB"/>
  </w:style>
  <w:style w:type="table" w:customStyle="1" w:styleId="3110">
    <w:name w:val="Сетка таблицы311"/>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1"/>
    <w:uiPriority w:val="59"/>
    <w:rsid w:val="000C7DAB"/>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Сетка таблицы1111"/>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Основной текст с отступом Знак1"/>
    <w:basedOn w:val="a0"/>
    <w:semiHidden/>
    <w:rsid w:val="000C7DAB"/>
  </w:style>
  <w:style w:type="table" w:customStyle="1" w:styleId="411">
    <w:name w:val="Сетка таблицы411"/>
    <w:basedOn w:val="a1"/>
    <w:next w:val="a5"/>
    <w:uiPriority w:val="59"/>
    <w:rsid w:val="000C7DA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3">
    <w:name w:val="Нет списка31"/>
    <w:next w:val="a2"/>
    <w:uiPriority w:val="99"/>
    <w:semiHidden/>
    <w:unhideWhenUsed/>
    <w:rsid w:val="000C7DAB"/>
  </w:style>
  <w:style w:type="character" w:customStyle="1" w:styleId="1f7">
    <w:name w:val="Верхний колонтитул Знак1"/>
    <w:basedOn w:val="a0"/>
    <w:uiPriority w:val="99"/>
    <w:semiHidden/>
    <w:rsid w:val="000C7DAB"/>
  </w:style>
  <w:style w:type="character" w:customStyle="1" w:styleId="1f8">
    <w:name w:val="Нижний колонтитул Знак1"/>
    <w:basedOn w:val="a0"/>
    <w:uiPriority w:val="99"/>
    <w:semiHidden/>
    <w:rsid w:val="000C7DAB"/>
  </w:style>
  <w:style w:type="table" w:customStyle="1" w:styleId="1210">
    <w:name w:val="Сетка таблицы12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8">
    <w:name w:val="Style8"/>
    <w:basedOn w:val="a"/>
    <w:rsid w:val="000C7DAB"/>
    <w:pPr>
      <w:widowControl w:val="0"/>
      <w:autoSpaceDE w:val="0"/>
      <w:autoSpaceDN w:val="0"/>
      <w:adjustRightInd w:val="0"/>
    </w:pPr>
    <w:rPr>
      <w:rFonts w:ascii="Franklin Gothic Medium" w:eastAsia="Times New Roman" w:hAnsi="Franklin Gothic Medium" w:cs="Times New Roman"/>
      <w:sz w:val="24"/>
      <w:szCs w:val="24"/>
      <w:lang w:eastAsia="ru-RU"/>
    </w:rPr>
  </w:style>
  <w:style w:type="character" w:customStyle="1" w:styleId="FontStyle25">
    <w:name w:val="Font Style25"/>
    <w:basedOn w:val="a0"/>
    <w:rsid w:val="000C7DAB"/>
    <w:rPr>
      <w:rFonts w:ascii="Franklin Gothic Medium" w:hAnsi="Franklin Gothic Medium" w:cs="Franklin Gothic Medium"/>
      <w:b/>
      <w:bCs/>
      <w:sz w:val="18"/>
      <w:szCs w:val="18"/>
    </w:rPr>
  </w:style>
  <w:style w:type="paragraph" w:customStyle="1" w:styleId="CM3">
    <w:name w:val="CM3"/>
    <w:basedOn w:val="Default"/>
    <w:next w:val="Default"/>
    <w:rsid w:val="000C7DAB"/>
    <w:pPr>
      <w:widowControl w:val="0"/>
      <w:spacing w:line="228" w:lineRule="atLeast"/>
    </w:pPr>
    <w:rPr>
      <w:rFonts w:ascii="GFOGG P+ Pragmatica C" w:hAnsi="GFOGG P+ Pragmatica C" w:cs="GFOGG P+ Pragmatica C"/>
      <w:color w:val="auto"/>
    </w:rPr>
  </w:style>
  <w:style w:type="paragraph" w:customStyle="1" w:styleId="CM6">
    <w:name w:val="CM6"/>
    <w:basedOn w:val="Default"/>
    <w:next w:val="Default"/>
    <w:rsid w:val="000C7DAB"/>
    <w:pPr>
      <w:widowControl w:val="0"/>
      <w:spacing w:line="160" w:lineRule="atLeast"/>
    </w:pPr>
    <w:rPr>
      <w:rFonts w:ascii="GFOGG P+ Pragmatica C" w:hAnsi="GFOGG P+ Pragmatica C" w:cs="GFOGG P+ Pragmatica C"/>
      <w:color w:val="auto"/>
    </w:rPr>
  </w:style>
  <w:style w:type="paragraph" w:customStyle="1" w:styleId="CM14">
    <w:name w:val="CM14"/>
    <w:basedOn w:val="Default"/>
    <w:next w:val="Default"/>
    <w:rsid w:val="000C7DAB"/>
    <w:pPr>
      <w:widowControl w:val="0"/>
      <w:spacing w:after="355"/>
    </w:pPr>
    <w:rPr>
      <w:rFonts w:ascii="GHOIB C+ School Book C San Pin" w:hAnsi="GHOIB C+ School Book C San Pin" w:cs="GHOIB C+ School Book C San Pin"/>
      <w:color w:val="auto"/>
    </w:rPr>
  </w:style>
  <w:style w:type="paragraph" w:customStyle="1" w:styleId="CM15">
    <w:name w:val="CM15"/>
    <w:basedOn w:val="Default"/>
    <w:next w:val="Default"/>
    <w:rsid w:val="000C7DAB"/>
    <w:pPr>
      <w:widowControl w:val="0"/>
      <w:spacing w:after="455"/>
    </w:pPr>
    <w:rPr>
      <w:rFonts w:ascii="GHOIB C+ School Book C San Pin" w:hAnsi="GHOIB C+ School Book C San Pin" w:cs="GHOIB C+ School Book C San Pin"/>
      <w:color w:val="auto"/>
    </w:rPr>
  </w:style>
  <w:style w:type="paragraph" w:customStyle="1" w:styleId="CM16">
    <w:name w:val="CM16"/>
    <w:basedOn w:val="Default"/>
    <w:next w:val="Default"/>
    <w:rsid w:val="000C7DAB"/>
    <w:pPr>
      <w:widowControl w:val="0"/>
      <w:spacing w:after="455"/>
    </w:pPr>
    <w:rPr>
      <w:rFonts w:ascii="GMGNE C+ School Book C San Pin" w:hAnsi="GMGNE C+ School Book C San Pin" w:cs="GMGNE C+ School Book C San Pin"/>
      <w:color w:val="auto"/>
    </w:rPr>
  </w:style>
  <w:style w:type="character" w:customStyle="1" w:styleId="WW8Num2z0">
    <w:name w:val="WW8Num2z0"/>
    <w:rsid w:val="000C7DAB"/>
    <w:rPr>
      <w:b/>
    </w:rPr>
  </w:style>
  <w:style w:type="character" w:customStyle="1" w:styleId="WW8Num3z0">
    <w:name w:val="WW8Num3z0"/>
    <w:rsid w:val="000C7DAB"/>
    <w:rPr>
      <w:rFonts w:ascii="Symbol" w:hAnsi="Symbol"/>
    </w:rPr>
  </w:style>
  <w:style w:type="character" w:customStyle="1" w:styleId="WW8Num3z1">
    <w:name w:val="WW8Num3z1"/>
    <w:rsid w:val="000C7DAB"/>
    <w:rPr>
      <w:rFonts w:ascii="Courier New" w:hAnsi="Courier New"/>
    </w:rPr>
  </w:style>
  <w:style w:type="character" w:customStyle="1" w:styleId="WW8Num5z0">
    <w:name w:val="WW8Num5z0"/>
    <w:rsid w:val="000C7DAB"/>
    <w:rPr>
      <w:rFonts w:ascii="Symbol" w:hAnsi="Symbol" w:cs="OpenSymbol"/>
    </w:rPr>
  </w:style>
  <w:style w:type="character" w:customStyle="1" w:styleId="WW8Num5z1">
    <w:name w:val="WW8Num5z1"/>
    <w:rsid w:val="000C7DAB"/>
    <w:rPr>
      <w:rFonts w:ascii="OpenSymbol" w:hAnsi="OpenSymbol" w:cs="OpenSymbol"/>
    </w:rPr>
  </w:style>
  <w:style w:type="character" w:customStyle="1" w:styleId="WW8Num6z0">
    <w:name w:val="WW8Num6z0"/>
    <w:rsid w:val="000C7DAB"/>
    <w:rPr>
      <w:rFonts w:ascii="Symbol" w:hAnsi="Symbol"/>
    </w:rPr>
  </w:style>
  <w:style w:type="character" w:customStyle="1" w:styleId="WW8Num7z0">
    <w:name w:val="WW8Num7z0"/>
    <w:rsid w:val="000C7DAB"/>
    <w:rPr>
      <w:rFonts w:ascii="Times New Roman" w:hAnsi="Times New Roman" w:cs="Times New Roman"/>
    </w:rPr>
  </w:style>
  <w:style w:type="character" w:customStyle="1" w:styleId="WW8Num7z1">
    <w:name w:val="WW8Num7z1"/>
    <w:rsid w:val="000C7DAB"/>
    <w:rPr>
      <w:rFonts w:ascii="Courier New" w:hAnsi="Courier New" w:cs="Courier New"/>
    </w:rPr>
  </w:style>
  <w:style w:type="character" w:customStyle="1" w:styleId="WW8Num8z0">
    <w:name w:val="WW8Num8z0"/>
    <w:rsid w:val="000C7DAB"/>
    <w:rPr>
      <w:rFonts w:ascii="Times New Roman" w:hAnsi="Times New Roman" w:cs="Times New Roman"/>
    </w:rPr>
  </w:style>
  <w:style w:type="character" w:customStyle="1" w:styleId="WW8Num9z0">
    <w:name w:val="WW8Num9z0"/>
    <w:rsid w:val="000C7DAB"/>
    <w:rPr>
      <w:rFonts w:ascii="Symbol" w:hAnsi="Symbol"/>
    </w:rPr>
  </w:style>
  <w:style w:type="character" w:customStyle="1" w:styleId="WW8Num10z0">
    <w:name w:val="WW8Num10z0"/>
    <w:rsid w:val="000C7DAB"/>
    <w:rPr>
      <w:rFonts w:ascii="Symbol" w:hAnsi="Symbol" w:cs="OpenSymbol"/>
    </w:rPr>
  </w:style>
  <w:style w:type="character" w:customStyle="1" w:styleId="WW8Num10z1">
    <w:name w:val="WW8Num10z1"/>
    <w:rsid w:val="000C7DAB"/>
    <w:rPr>
      <w:rFonts w:ascii="OpenSymbol" w:hAnsi="OpenSymbol" w:cs="OpenSymbol"/>
    </w:rPr>
  </w:style>
  <w:style w:type="character" w:customStyle="1" w:styleId="WW8Num11z0">
    <w:name w:val="WW8Num11z0"/>
    <w:rsid w:val="000C7DAB"/>
    <w:rPr>
      <w:rFonts w:ascii="Symbol" w:hAnsi="Symbol" w:cs="OpenSymbol"/>
    </w:rPr>
  </w:style>
  <w:style w:type="character" w:customStyle="1" w:styleId="WW8Num11z1">
    <w:name w:val="WW8Num11z1"/>
    <w:rsid w:val="000C7DAB"/>
    <w:rPr>
      <w:rFonts w:ascii="OpenSymbol" w:hAnsi="OpenSymbol" w:cs="OpenSymbol"/>
    </w:rPr>
  </w:style>
  <w:style w:type="character" w:customStyle="1" w:styleId="WW8Num13z0">
    <w:name w:val="WW8Num13z0"/>
    <w:rsid w:val="000C7DAB"/>
    <w:rPr>
      <w:rFonts w:ascii="Symbol" w:hAnsi="Symbol" w:cs="OpenSymbol"/>
    </w:rPr>
  </w:style>
  <w:style w:type="character" w:customStyle="1" w:styleId="WW8Num13z1">
    <w:name w:val="WW8Num13z1"/>
    <w:rsid w:val="000C7DAB"/>
    <w:rPr>
      <w:rFonts w:ascii="OpenSymbol" w:hAnsi="OpenSymbol" w:cs="OpenSymbol"/>
    </w:rPr>
  </w:style>
  <w:style w:type="character" w:customStyle="1" w:styleId="4d">
    <w:name w:val="Основной шрифт абзаца4"/>
    <w:rsid w:val="000C7DAB"/>
  </w:style>
  <w:style w:type="character" w:customStyle="1" w:styleId="WW8Num12z0">
    <w:name w:val="WW8Num12z0"/>
    <w:rsid w:val="000C7DAB"/>
    <w:rPr>
      <w:rFonts w:ascii="Symbol" w:hAnsi="Symbol" w:cs="OpenSymbol"/>
    </w:rPr>
  </w:style>
  <w:style w:type="character" w:customStyle="1" w:styleId="WW8Num15z0">
    <w:name w:val="WW8Num15z0"/>
    <w:rsid w:val="000C7DAB"/>
    <w:rPr>
      <w:rFonts w:ascii="Symbol" w:hAnsi="Symbol" w:cs="OpenSymbol"/>
    </w:rPr>
  </w:style>
  <w:style w:type="character" w:customStyle="1" w:styleId="WW8Num15z1">
    <w:name w:val="WW8Num15z1"/>
    <w:rsid w:val="000C7DAB"/>
    <w:rPr>
      <w:rFonts w:ascii="OpenSymbol" w:hAnsi="OpenSymbol" w:cs="OpenSymbol"/>
    </w:rPr>
  </w:style>
  <w:style w:type="character" w:customStyle="1" w:styleId="WW8Num17z0">
    <w:name w:val="WW8Num17z0"/>
    <w:rsid w:val="000C7DAB"/>
    <w:rPr>
      <w:rFonts w:ascii="Symbol" w:hAnsi="Symbol" w:cs="OpenSymbol"/>
    </w:rPr>
  </w:style>
  <w:style w:type="character" w:customStyle="1" w:styleId="WW8Num17z1">
    <w:name w:val="WW8Num17z1"/>
    <w:rsid w:val="000C7DAB"/>
    <w:rPr>
      <w:rFonts w:ascii="OpenSymbol" w:hAnsi="OpenSymbol" w:cs="OpenSymbol"/>
    </w:rPr>
  </w:style>
  <w:style w:type="character" w:customStyle="1" w:styleId="WW8Num18z0">
    <w:name w:val="WW8Num18z0"/>
    <w:rsid w:val="000C7DAB"/>
    <w:rPr>
      <w:rFonts w:ascii="Symbol" w:hAnsi="Symbol"/>
    </w:rPr>
  </w:style>
  <w:style w:type="character" w:customStyle="1" w:styleId="WW8Num18z1">
    <w:name w:val="WW8Num18z1"/>
    <w:rsid w:val="000C7DAB"/>
    <w:rPr>
      <w:rFonts w:ascii="Courier New" w:hAnsi="Courier New" w:cs="Courier New"/>
    </w:rPr>
  </w:style>
  <w:style w:type="character" w:customStyle="1" w:styleId="WW8Num18z2">
    <w:name w:val="WW8Num18z2"/>
    <w:rsid w:val="000C7DAB"/>
    <w:rPr>
      <w:rFonts w:ascii="Wingdings" w:hAnsi="Wingdings"/>
    </w:rPr>
  </w:style>
  <w:style w:type="character" w:customStyle="1" w:styleId="WW8Num19z0">
    <w:name w:val="WW8Num19z0"/>
    <w:rsid w:val="000C7DAB"/>
    <w:rPr>
      <w:rFonts w:ascii="Symbol" w:hAnsi="Symbol"/>
    </w:rPr>
  </w:style>
  <w:style w:type="character" w:customStyle="1" w:styleId="WW8Num19z1">
    <w:name w:val="WW8Num19z1"/>
    <w:rsid w:val="000C7DAB"/>
    <w:rPr>
      <w:rFonts w:ascii="Courier New" w:hAnsi="Courier New" w:cs="Courier New"/>
    </w:rPr>
  </w:style>
  <w:style w:type="character" w:customStyle="1" w:styleId="WW8Num19z2">
    <w:name w:val="WW8Num19z2"/>
    <w:rsid w:val="000C7DAB"/>
    <w:rPr>
      <w:rFonts w:ascii="Wingdings" w:hAnsi="Wingdings"/>
    </w:rPr>
  </w:style>
  <w:style w:type="character" w:customStyle="1" w:styleId="3f2">
    <w:name w:val="Основной шрифт абзаца3"/>
    <w:rsid w:val="000C7DAB"/>
  </w:style>
  <w:style w:type="character" w:customStyle="1" w:styleId="WW8Num7z2">
    <w:name w:val="WW8Num7z2"/>
    <w:rsid w:val="000C7DAB"/>
    <w:rPr>
      <w:rFonts w:ascii="Wingdings" w:hAnsi="Wingdings"/>
    </w:rPr>
  </w:style>
  <w:style w:type="character" w:customStyle="1" w:styleId="WW8Num7z3">
    <w:name w:val="WW8Num7z3"/>
    <w:rsid w:val="000C7DAB"/>
    <w:rPr>
      <w:rFonts w:ascii="Symbol" w:hAnsi="Symbol"/>
    </w:rPr>
  </w:style>
  <w:style w:type="character" w:customStyle="1" w:styleId="WW8Num8z1">
    <w:name w:val="WW8Num8z1"/>
    <w:rsid w:val="000C7DAB"/>
    <w:rPr>
      <w:rFonts w:ascii="Courier New" w:hAnsi="Courier New" w:cs="Courier New"/>
    </w:rPr>
  </w:style>
  <w:style w:type="character" w:customStyle="1" w:styleId="WW8Num8z2">
    <w:name w:val="WW8Num8z2"/>
    <w:rsid w:val="000C7DAB"/>
    <w:rPr>
      <w:rFonts w:ascii="Wingdings" w:hAnsi="Wingdings"/>
    </w:rPr>
  </w:style>
  <w:style w:type="character" w:customStyle="1" w:styleId="WW8Num8z3">
    <w:name w:val="WW8Num8z3"/>
    <w:rsid w:val="000C7DAB"/>
    <w:rPr>
      <w:rFonts w:ascii="Symbol" w:hAnsi="Symbol"/>
    </w:rPr>
  </w:style>
  <w:style w:type="character" w:customStyle="1" w:styleId="WW8Num9z1">
    <w:name w:val="WW8Num9z1"/>
    <w:rsid w:val="000C7DAB"/>
    <w:rPr>
      <w:rFonts w:ascii="Courier New" w:hAnsi="Courier New" w:cs="Courier New"/>
    </w:rPr>
  </w:style>
  <w:style w:type="character" w:customStyle="1" w:styleId="WW8Num9z2">
    <w:name w:val="WW8Num9z2"/>
    <w:rsid w:val="000C7DAB"/>
    <w:rPr>
      <w:rFonts w:ascii="Wingdings" w:hAnsi="Wingdings"/>
    </w:rPr>
  </w:style>
  <w:style w:type="character" w:customStyle="1" w:styleId="2f4">
    <w:name w:val="Основной шрифт абзаца2"/>
    <w:rsid w:val="000C7DAB"/>
  </w:style>
  <w:style w:type="character" w:customStyle="1" w:styleId="Absatz-Standardschriftart">
    <w:name w:val="Absatz-Standardschriftart"/>
    <w:rsid w:val="000C7DAB"/>
  </w:style>
  <w:style w:type="character" w:customStyle="1" w:styleId="WW8Num3z2">
    <w:name w:val="WW8Num3z2"/>
    <w:rsid w:val="000C7DAB"/>
    <w:rPr>
      <w:rFonts w:ascii="Wingdings" w:hAnsi="Wingdings"/>
    </w:rPr>
  </w:style>
  <w:style w:type="character" w:customStyle="1" w:styleId="WW8Num4z0">
    <w:name w:val="WW8Num4z0"/>
    <w:rsid w:val="000C7DAB"/>
    <w:rPr>
      <w:b/>
      <w:sz w:val="24"/>
      <w:szCs w:val="24"/>
    </w:rPr>
  </w:style>
  <w:style w:type="character" w:customStyle="1" w:styleId="1f9">
    <w:name w:val="Основной шрифт абзаца1"/>
    <w:rsid w:val="000C7DAB"/>
  </w:style>
  <w:style w:type="character" w:customStyle="1" w:styleId="4e">
    <w:name w:val="Знак Знак4"/>
    <w:basedOn w:val="1f9"/>
    <w:rsid w:val="000C7DAB"/>
    <w:rPr>
      <w:rFonts w:ascii="Tahoma" w:eastAsia="Times New Roman" w:hAnsi="Tahoma" w:cs="Tahoma"/>
      <w:color w:val="000000"/>
      <w:sz w:val="32"/>
      <w:szCs w:val="32"/>
    </w:rPr>
  </w:style>
  <w:style w:type="character" w:customStyle="1" w:styleId="3f3">
    <w:name w:val="Знак Знак3"/>
    <w:basedOn w:val="1f9"/>
    <w:rsid w:val="000C7DAB"/>
    <w:rPr>
      <w:rFonts w:eastAsia="Times New Roman" w:cs="Times New Roman"/>
      <w:b/>
      <w:bCs/>
      <w:szCs w:val="20"/>
    </w:rPr>
  </w:style>
  <w:style w:type="character" w:customStyle="1" w:styleId="2f5">
    <w:name w:val="Знак Знак2"/>
    <w:basedOn w:val="1f9"/>
    <w:rsid w:val="000C7DAB"/>
    <w:rPr>
      <w:rFonts w:eastAsia="Times New Roman" w:cs="Times New Roman"/>
      <w:b/>
      <w:bCs/>
      <w:sz w:val="28"/>
      <w:szCs w:val="28"/>
    </w:rPr>
  </w:style>
  <w:style w:type="character" w:customStyle="1" w:styleId="1fa">
    <w:name w:val="Знак Знак1"/>
    <w:basedOn w:val="1f9"/>
    <w:rsid w:val="000C7DAB"/>
    <w:rPr>
      <w:rFonts w:eastAsia="Times New Roman" w:cs="Times New Roman"/>
      <w:sz w:val="28"/>
      <w:szCs w:val="28"/>
    </w:rPr>
  </w:style>
  <w:style w:type="character" w:customStyle="1" w:styleId="afffff4">
    <w:name w:val="Знак Знак"/>
    <w:basedOn w:val="1f9"/>
    <w:rsid w:val="000C7DAB"/>
    <w:rPr>
      <w:rFonts w:eastAsia="Times New Roman"/>
    </w:rPr>
  </w:style>
  <w:style w:type="character" w:customStyle="1" w:styleId="afffff5">
    <w:name w:val="Маркеры списка"/>
    <w:rsid w:val="000C7DAB"/>
    <w:rPr>
      <w:rFonts w:ascii="OpenSymbol" w:eastAsia="OpenSymbol" w:hAnsi="OpenSymbol" w:cs="OpenSymbol"/>
    </w:rPr>
  </w:style>
  <w:style w:type="character" w:customStyle="1" w:styleId="afffff6">
    <w:name w:val="Символ нумерации"/>
    <w:rsid w:val="000C7DAB"/>
  </w:style>
  <w:style w:type="paragraph" w:customStyle="1" w:styleId="4f">
    <w:name w:val="Название4"/>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4f0">
    <w:name w:val="Указатель4"/>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3f4">
    <w:name w:val="Название3"/>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3f5">
    <w:name w:val="Указатель3"/>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2f6">
    <w:name w:val="Название2"/>
    <w:basedOn w:val="a"/>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2f7">
    <w:name w:val="Указатель2"/>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1fb">
    <w:name w:val="Название1"/>
    <w:aliases w:val="Знак5"/>
    <w:basedOn w:val="a"/>
    <w:qFormat/>
    <w:rsid w:val="000C7DAB"/>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1fc">
    <w:name w:val="Указатель1"/>
    <w:basedOn w:val="a"/>
    <w:rsid w:val="000C7DAB"/>
    <w:pPr>
      <w:suppressLineNumbers/>
      <w:suppressAutoHyphens/>
    </w:pPr>
    <w:rPr>
      <w:rFonts w:ascii="Times New Roman" w:eastAsia="Times New Roman" w:hAnsi="Times New Roman" w:cs="Times New Roman"/>
      <w:sz w:val="20"/>
      <w:szCs w:val="20"/>
      <w:lang w:eastAsia="ar-SA"/>
    </w:rPr>
  </w:style>
  <w:style w:type="paragraph" w:customStyle="1" w:styleId="214">
    <w:name w:val="Основной текст 21"/>
    <w:basedOn w:val="a"/>
    <w:rsid w:val="000C7DAB"/>
    <w:pPr>
      <w:suppressAutoHyphens/>
      <w:jc w:val="both"/>
    </w:pPr>
    <w:rPr>
      <w:rFonts w:ascii="Times New Roman" w:eastAsia="Times New Roman" w:hAnsi="Times New Roman" w:cs="Times New Roman"/>
      <w:b/>
      <w:bCs/>
      <w:sz w:val="28"/>
      <w:szCs w:val="28"/>
      <w:lang w:eastAsia="ar-SA"/>
    </w:rPr>
  </w:style>
  <w:style w:type="paragraph" w:customStyle="1" w:styleId="1fd">
    <w:name w:val="Схема документа1"/>
    <w:basedOn w:val="a"/>
    <w:rsid w:val="000C7DAB"/>
    <w:pPr>
      <w:shd w:val="clear" w:color="auto" w:fill="000080"/>
      <w:suppressAutoHyphens/>
    </w:pPr>
    <w:rPr>
      <w:rFonts w:ascii="Tahoma" w:eastAsia="Times New Roman" w:hAnsi="Tahoma" w:cs="Tahoma"/>
      <w:sz w:val="20"/>
      <w:szCs w:val="20"/>
      <w:lang w:eastAsia="ar-SA"/>
    </w:rPr>
  </w:style>
  <w:style w:type="paragraph" w:styleId="afffff7">
    <w:name w:val="endnote text"/>
    <w:basedOn w:val="a"/>
    <w:link w:val="afffff8"/>
    <w:semiHidden/>
    <w:rsid w:val="000C7DAB"/>
    <w:rPr>
      <w:rFonts w:ascii="Times New Roman" w:eastAsia="Times New Roman" w:hAnsi="Times New Roman" w:cs="Times New Roman"/>
      <w:sz w:val="20"/>
      <w:szCs w:val="20"/>
      <w:lang w:eastAsia="ru-RU"/>
    </w:rPr>
  </w:style>
  <w:style w:type="character" w:customStyle="1" w:styleId="afffff8">
    <w:name w:val="Текст концевой сноски Знак"/>
    <w:basedOn w:val="a0"/>
    <w:link w:val="afffff7"/>
    <w:semiHidden/>
    <w:rsid w:val="000C7DAB"/>
    <w:rPr>
      <w:rFonts w:ascii="Times New Roman" w:eastAsia="Times New Roman" w:hAnsi="Times New Roman" w:cs="Times New Roman"/>
      <w:sz w:val="20"/>
      <w:szCs w:val="20"/>
      <w:lang w:eastAsia="ru-RU"/>
    </w:rPr>
  </w:style>
  <w:style w:type="character" w:styleId="afffff9">
    <w:name w:val="endnote reference"/>
    <w:basedOn w:val="a0"/>
    <w:semiHidden/>
    <w:rsid w:val="000C7DAB"/>
    <w:rPr>
      <w:vertAlign w:val="superscript"/>
    </w:rPr>
  </w:style>
  <w:style w:type="character" w:styleId="afffffa">
    <w:name w:val="line number"/>
    <w:basedOn w:val="a0"/>
    <w:uiPriority w:val="99"/>
    <w:semiHidden/>
    <w:unhideWhenUsed/>
    <w:rsid w:val="000C7DAB"/>
  </w:style>
  <w:style w:type="numbering" w:customStyle="1" w:styleId="84">
    <w:name w:val="Нет списка8"/>
    <w:next w:val="a2"/>
    <w:uiPriority w:val="99"/>
    <w:semiHidden/>
    <w:unhideWhenUsed/>
    <w:rsid w:val="000C7DAB"/>
  </w:style>
  <w:style w:type="numbering" w:customStyle="1" w:styleId="93">
    <w:name w:val="Нет списка9"/>
    <w:next w:val="a2"/>
    <w:uiPriority w:val="99"/>
    <w:semiHidden/>
    <w:unhideWhenUsed/>
    <w:rsid w:val="000C7DAB"/>
  </w:style>
  <w:style w:type="character" w:customStyle="1" w:styleId="314">
    <w:name w:val="Основной текст с отступом 3 Знак1"/>
    <w:basedOn w:val="a0"/>
    <w:uiPriority w:val="99"/>
    <w:rsid w:val="000C7DAB"/>
    <w:rPr>
      <w:rFonts w:eastAsia="Times New Roman"/>
      <w:sz w:val="16"/>
      <w:szCs w:val="16"/>
      <w:lang w:eastAsia="en-US"/>
    </w:rPr>
  </w:style>
  <w:style w:type="table" w:customStyle="1" w:styleId="150">
    <w:name w:val="Сетка таблицы15"/>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0C7DAB"/>
  </w:style>
  <w:style w:type="table" w:customStyle="1" w:styleId="160">
    <w:name w:val="Сетка таблицы16"/>
    <w:basedOn w:val="a1"/>
    <w:uiPriority w:val="59"/>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0C7DAB"/>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
    <w:name w:val="Нет списка10"/>
    <w:next w:val="a2"/>
    <w:uiPriority w:val="99"/>
    <w:semiHidden/>
    <w:unhideWhenUsed/>
    <w:rsid w:val="000C7DAB"/>
  </w:style>
  <w:style w:type="table" w:customStyle="1" w:styleId="170">
    <w:name w:val="Сетка таблицы17"/>
    <w:basedOn w:val="a1"/>
    <w:next w:val="a5"/>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0C7DAB"/>
  </w:style>
  <w:style w:type="numbering" w:customStyle="1" w:styleId="141">
    <w:name w:val="Нет списка14"/>
    <w:next w:val="a2"/>
    <w:uiPriority w:val="99"/>
    <w:semiHidden/>
    <w:unhideWhenUsed/>
    <w:rsid w:val="000C7DAB"/>
  </w:style>
  <w:style w:type="numbering" w:customStyle="1" w:styleId="151">
    <w:name w:val="Нет списка15"/>
    <w:next w:val="a2"/>
    <w:uiPriority w:val="99"/>
    <w:semiHidden/>
    <w:unhideWhenUsed/>
    <w:rsid w:val="000C7DAB"/>
  </w:style>
  <w:style w:type="table" w:customStyle="1" w:styleId="TableNormal">
    <w:name w:val="Table Normal"/>
    <w:uiPriority w:val="2"/>
    <w:semiHidden/>
    <w:unhideWhenUsed/>
    <w:qFormat/>
    <w:rsid w:val="000C7DA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61">
    <w:name w:val="Нет списка16"/>
    <w:next w:val="a2"/>
    <w:uiPriority w:val="99"/>
    <w:semiHidden/>
    <w:unhideWhenUsed/>
    <w:rsid w:val="000C7DAB"/>
  </w:style>
  <w:style w:type="character" w:customStyle="1" w:styleId="FontStyle69">
    <w:name w:val="Font Style69"/>
    <w:rsid w:val="000C7DAB"/>
    <w:rPr>
      <w:rFonts w:ascii="Times New Roman" w:hAnsi="Times New Roman" w:cs="Times New Roman"/>
      <w:b/>
      <w:bCs/>
      <w:sz w:val="18"/>
      <w:szCs w:val="18"/>
    </w:rPr>
  </w:style>
  <w:style w:type="paragraph" w:customStyle="1" w:styleId="Style31">
    <w:name w:val="Style31"/>
    <w:basedOn w:val="a"/>
    <w:uiPriority w:val="99"/>
    <w:rsid w:val="000C7DAB"/>
    <w:pPr>
      <w:widowControl w:val="0"/>
      <w:autoSpaceDE w:val="0"/>
      <w:autoSpaceDN w:val="0"/>
      <w:adjustRightInd w:val="0"/>
      <w:spacing w:line="230" w:lineRule="exact"/>
    </w:pPr>
    <w:rPr>
      <w:rFonts w:ascii="Times New Roman" w:eastAsia="Times New Roman" w:hAnsi="Times New Roman" w:cs="Times New Roman"/>
      <w:sz w:val="24"/>
      <w:szCs w:val="24"/>
      <w:lang w:eastAsia="ru-RU"/>
    </w:rPr>
  </w:style>
  <w:style w:type="paragraph" w:customStyle="1" w:styleId="Style41">
    <w:name w:val="Style41"/>
    <w:basedOn w:val="a"/>
    <w:uiPriority w:val="99"/>
    <w:rsid w:val="000C7DAB"/>
    <w:pPr>
      <w:widowControl w:val="0"/>
      <w:autoSpaceDE w:val="0"/>
      <w:autoSpaceDN w:val="0"/>
      <w:adjustRightInd w:val="0"/>
      <w:spacing w:line="230" w:lineRule="exact"/>
      <w:ind w:hanging="360"/>
    </w:pPr>
    <w:rPr>
      <w:rFonts w:ascii="Times New Roman" w:eastAsia="Times New Roman" w:hAnsi="Times New Roman" w:cs="Times New Roman"/>
      <w:sz w:val="24"/>
      <w:szCs w:val="24"/>
      <w:lang w:eastAsia="ru-RU"/>
    </w:rPr>
  </w:style>
  <w:style w:type="table" w:customStyle="1" w:styleId="180">
    <w:name w:val="Сетка таблицы18"/>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0C7DAB"/>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afffffb">
    <w:name w:val="Заголовок таблицы"/>
    <w:basedOn w:val="a"/>
    <w:rsid w:val="000C7DAB"/>
    <w:pPr>
      <w:widowControl w:val="0"/>
      <w:suppressLineNumbers/>
      <w:suppressAutoHyphens/>
      <w:jc w:val="center"/>
    </w:pPr>
    <w:rPr>
      <w:rFonts w:ascii="Times" w:eastAsia="Times" w:hAnsi="Times" w:cs="Times New Roman"/>
      <w:b/>
      <w:bCs/>
      <w:sz w:val="24"/>
      <w:szCs w:val="20"/>
      <w:lang w:val="en-US" w:eastAsia="ru-RU"/>
    </w:rPr>
  </w:style>
  <w:style w:type="paragraph" w:customStyle="1" w:styleId="c13">
    <w:name w:val="c13"/>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47">
    <w:name w:val="Заголовок4 Знак"/>
    <w:link w:val="46"/>
    <w:locked/>
    <w:rsid w:val="000C7DAB"/>
    <w:rPr>
      <w:rFonts w:ascii="Times New Roman" w:eastAsia="MS Mincho" w:hAnsi="Times New Roman" w:cs="Times New Roman"/>
      <w:b/>
      <w:bCs/>
      <w:spacing w:val="-4"/>
      <w:sz w:val="24"/>
      <w:szCs w:val="24"/>
      <w:lang w:eastAsia="ru-RU"/>
    </w:rPr>
  </w:style>
  <w:style w:type="paragraph" w:customStyle="1" w:styleId="msonormalbullet1gif">
    <w:name w:val="msonormalbullet1.gif"/>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f6">
    <w:name w:val="Заголовок 3+"/>
    <w:basedOn w:val="a"/>
    <w:uiPriority w:val="99"/>
    <w:rsid w:val="000C7DAB"/>
    <w:pPr>
      <w:widowControl w:val="0"/>
      <w:overflowPunct w:val="0"/>
      <w:autoSpaceDE w:val="0"/>
      <w:autoSpaceDN w:val="0"/>
      <w:adjustRightInd w:val="0"/>
      <w:spacing w:before="240"/>
      <w:jc w:val="center"/>
      <w:textAlignment w:val="baseline"/>
    </w:pPr>
    <w:rPr>
      <w:rFonts w:ascii="Times New Roman" w:eastAsia="Times New Roman" w:hAnsi="Times New Roman" w:cs="Times New Roman"/>
      <w:b/>
      <w:sz w:val="28"/>
      <w:szCs w:val="20"/>
      <w:lang w:eastAsia="ru-RU"/>
    </w:rPr>
  </w:style>
  <w:style w:type="character" w:customStyle="1" w:styleId="FontStyle43">
    <w:name w:val="Font Style43"/>
    <w:uiPriority w:val="99"/>
    <w:rsid w:val="000C7DAB"/>
    <w:rPr>
      <w:rFonts w:ascii="Times New Roman" w:hAnsi="Times New Roman" w:cs="Times New Roman"/>
      <w:sz w:val="18"/>
      <w:szCs w:val="18"/>
    </w:rPr>
  </w:style>
  <w:style w:type="paragraph" w:customStyle="1" w:styleId="c87">
    <w:name w:val="c87"/>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0">
    <w:name w:val="c30"/>
    <w:basedOn w:val="a0"/>
    <w:rsid w:val="000C7DAB"/>
  </w:style>
  <w:style w:type="paragraph" w:customStyle="1" w:styleId="c61">
    <w:name w:val="c61"/>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3">
    <w:name w:val="c63"/>
    <w:basedOn w:val="a0"/>
    <w:rsid w:val="000C7DAB"/>
  </w:style>
  <w:style w:type="paragraph" w:customStyle="1" w:styleId="Style19">
    <w:name w:val="Style19"/>
    <w:basedOn w:val="a"/>
    <w:uiPriority w:val="99"/>
    <w:semiHidden/>
    <w:rsid w:val="000C7DAB"/>
    <w:pPr>
      <w:widowControl w:val="0"/>
      <w:autoSpaceDE w:val="0"/>
      <w:autoSpaceDN w:val="0"/>
      <w:adjustRightInd w:val="0"/>
      <w:spacing w:line="319" w:lineRule="exact"/>
      <w:ind w:firstLine="370"/>
      <w:jc w:val="both"/>
    </w:pPr>
    <w:rPr>
      <w:rFonts w:ascii="Times New Roman" w:eastAsia="Times New Roman" w:hAnsi="Times New Roman" w:cs="Times New Roman"/>
      <w:sz w:val="24"/>
      <w:szCs w:val="24"/>
      <w:lang w:eastAsia="ru-RU"/>
    </w:rPr>
  </w:style>
  <w:style w:type="character" w:customStyle="1" w:styleId="FontStyle52">
    <w:name w:val="Font Style52"/>
    <w:uiPriority w:val="99"/>
    <w:rsid w:val="000C7DAB"/>
    <w:rPr>
      <w:rFonts w:ascii="Times New Roman" w:hAnsi="Times New Roman" w:cs="Times New Roman" w:hint="default"/>
      <w:i/>
      <w:iCs/>
      <w:sz w:val="26"/>
      <w:szCs w:val="26"/>
    </w:rPr>
  </w:style>
  <w:style w:type="character" w:customStyle="1" w:styleId="FontStyle54">
    <w:name w:val="Font Style54"/>
    <w:uiPriority w:val="99"/>
    <w:rsid w:val="000C7DAB"/>
    <w:rPr>
      <w:rFonts w:ascii="Times New Roman" w:hAnsi="Times New Roman" w:cs="Times New Roman" w:hint="default"/>
      <w:sz w:val="26"/>
      <w:szCs w:val="26"/>
    </w:rPr>
  </w:style>
  <w:style w:type="character" w:customStyle="1" w:styleId="12Arial">
    <w:name w:val="Заголовок №1 (2) + Arial"/>
    <w:aliases w:val="11,5 pt4,Полужирный5,Малые прописные"/>
    <w:rsid w:val="000C7DAB"/>
    <w:rPr>
      <w:rFonts w:ascii="Arial" w:hAnsi="Arial" w:cs="Arial"/>
      <w:b/>
      <w:bCs/>
      <w:smallCaps/>
      <w:sz w:val="23"/>
      <w:szCs w:val="23"/>
      <w:shd w:val="clear" w:color="auto" w:fill="FFFFFF"/>
    </w:rPr>
  </w:style>
  <w:style w:type="character" w:customStyle="1" w:styleId="103">
    <w:name w:val="Основной текст (10) + Полужирный"/>
    <w:rsid w:val="000C7DAB"/>
    <w:rPr>
      <w:rFonts w:ascii="Arial" w:hAnsi="Arial" w:cs="Arial"/>
      <w:b/>
      <w:bCs/>
      <w:i/>
      <w:iCs/>
      <w:shd w:val="clear" w:color="auto" w:fill="FFFFFF"/>
    </w:rPr>
  </w:style>
  <w:style w:type="character" w:customStyle="1" w:styleId="104">
    <w:name w:val="Основной текст (10) + Курсив"/>
    <w:rsid w:val="000C7DAB"/>
    <w:rPr>
      <w:rFonts w:ascii="Arial" w:hAnsi="Arial" w:cs="Arial"/>
      <w:i/>
      <w:iCs/>
      <w:shd w:val="clear" w:color="auto" w:fill="FFFFFF"/>
    </w:rPr>
  </w:style>
  <w:style w:type="character" w:customStyle="1" w:styleId="Arial">
    <w:name w:val="Основной текст + Arial"/>
    <w:aliases w:val="Не курсив3"/>
    <w:rsid w:val="000C7DAB"/>
    <w:rPr>
      <w:rFonts w:ascii="Arial" w:hAnsi="Arial" w:cs="Arial"/>
      <w:i/>
      <w:iCs/>
      <w:spacing w:val="0"/>
      <w:sz w:val="22"/>
      <w:szCs w:val="22"/>
      <w:shd w:val="clear" w:color="auto" w:fill="FFFFFF"/>
    </w:rPr>
  </w:style>
  <w:style w:type="character" w:customStyle="1" w:styleId="Arial3">
    <w:name w:val="Основной текст + Arial3"/>
    <w:aliases w:val="7,5 pt3,Не курсив2"/>
    <w:rsid w:val="000C7DAB"/>
    <w:rPr>
      <w:rFonts w:ascii="Arial" w:hAnsi="Arial" w:cs="Arial"/>
      <w:i/>
      <w:iCs/>
      <w:spacing w:val="0"/>
      <w:sz w:val="15"/>
      <w:szCs w:val="15"/>
      <w:shd w:val="clear" w:color="auto" w:fill="FFFFFF"/>
    </w:rPr>
  </w:style>
  <w:style w:type="character" w:customStyle="1" w:styleId="Arial2">
    <w:name w:val="Основной текст + Arial2"/>
    <w:aliases w:val="Полужирный4"/>
    <w:rsid w:val="000C7DAB"/>
    <w:rPr>
      <w:rFonts w:ascii="Arial" w:hAnsi="Arial" w:cs="Arial"/>
      <w:b/>
      <w:bCs/>
      <w:spacing w:val="0"/>
      <w:sz w:val="22"/>
      <w:szCs w:val="22"/>
      <w:shd w:val="clear" w:color="auto" w:fill="FFFFFF"/>
    </w:rPr>
  </w:style>
  <w:style w:type="character" w:customStyle="1" w:styleId="12Arial2">
    <w:name w:val="Заголовок №1 (2) + Arial2"/>
    <w:aliases w:val="111,5 pt2,Полужирный3,Малые прописные1,Основной текст (4) + Arial Narrow,12 pt,Заголовок №1 (5) + Calibri,12"/>
    <w:rsid w:val="000C7DAB"/>
    <w:rPr>
      <w:rFonts w:ascii="Arial" w:hAnsi="Arial" w:cs="Arial"/>
      <w:b/>
      <w:bCs/>
      <w:smallCaps/>
      <w:sz w:val="23"/>
      <w:szCs w:val="23"/>
      <w:shd w:val="clear" w:color="auto" w:fill="FFFFFF"/>
    </w:rPr>
  </w:style>
  <w:style w:type="character" w:customStyle="1" w:styleId="1130">
    <w:name w:val="Основной текст + 113"/>
    <w:aliases w:val="5 pt7,Полужирный8"/>
    <w:rsid w:val="000C7DAB"/>
    <w:rPr>
      <w:rFonts w:ascii="Arial" w:hAnsi="Arial" w:cs="Arial"/>
      <w:b/>
      <w:bCs/>
      <w:spacing w:val="0"/>
      <w:sz w:val="23"/>
      <w:szCs w:val="23"/>
      <w:shd w:val="clear" w:color="auto" w:fill="FFFFFF"/>
    </w:rPr>
  </w:style>
  <w:style w:type="paragraph" w:customStyle="1" w:styleId="zagarial120">
    <w:name w:val="zag_arial_120"/>
    <w:basedOn w:val="a"/>
    <w:uiPriority w:val="99"/>
    <w:rsid w:val="000C7DAB"/>
    <w:pPr>
      <w:widowControl w:val="0"/>
      <w:suppressAutoHyphens/>
      <w:spacing w:before="280" w:after="280"/>
      <w:jc w:val="center"/>
    </w:pPr>
    <w:rPr>
      <w:rFonts w:ascii="Arial" w:eastAsia="Lucida Sans Unicode" w:hAnsi="Arial" w:cs="Arial"/>
      <w:kern w:val="1"/>
      <w:sz w:val="29"/>
      <w:szCs w:val="29"/>
      <w:lang w:eastAsia="ru-RU"/>
    </w:rPr>
  </w:style>
  <w:style w:type="paragraph" w:customStyle="1" w:styleId="zagarial100">
    <w:name w:val="zag_arial_100"/>
    <w:basedOn w:val="a"/>
    <w:uiPriority w:val="99"/>
    <w:rsid w:val="000C7DAB"/>
    <w:pPr>
      <w:widowControl w:val="0"/>
      <w:suppressAutoHyphens/>
      <w:spacing w:before="280" w:after="280"/>
      <w:jc w:val="center"/>
    </w:pPr>
    <w:rPr>
      <w:rFonts w:ascii="Arial" w:eastAsia="Lucida Sans Unicode" w:hAnsi="Arial" w:cs="Arial"/>
      <w:kern w:val="1"/>
      <w:sz w:val="26"/>
      <w:szCs w:val="26"/>
      <w:lang w:eastAsia="ru-RU"/>
    </w:rPr>
  </w:style>
  <w:style w:type="paragraph" w:customStyle="1" w:styleId="centr">
    <w:name w:val="centr"/>
    <w:basedOn w:val="a"/>
    <w:uiPriority w:val="99"/>
    <w:rsid w:val="000C7DAB"/>
    <w:pPr>
      <w:widowControl w:val="0"/>
      <w:suppressAutoHyphens/>
      <w:spacing w:before="280" w:after="280"/>
      <w:jc w:val="center"/>
    </w:pPr>
    <w:rPr>
      <w:rFonts w:ascii="Arial" w:eastAsia="Lucida Sans Unicode" w:hAnsi="Arial" w:cs="Times New Roman"/>
      <w:i/>
      <w:iCs/>
      <w:kern w:val="1"/>
      <w:lang w:eastAsia="ru-RU"/>
    </w:rPr>
  </w:style>
  <w:style w:type="paragraph" w:customStyle="1" w:styleId="315">
    <w:name w:val="Основной текст 31"/>
    <w:basedOn w:val="a"/>
    <w:uiPriority w:val="99"/>
    <w:rsid w:val="000C7DAB"/>
    <w:pPr>
      <w:overflowPunct w:val="0"/>
      <w:autoSpaceDE w:val="0"/>
      <w:autoSpaceDN w:val="0"/>
      <w:adjustRightInd w:val="0"/>
    </w:pPr>
    <w:rPr>
      <w:rFonts w:ascii="Times New Roman" w:eastAsia="Times New Roman" w:hAnsi="Times New Roman" w:cs="Times New Roman"/>
      <w:sz w:val="24"/>
      <w:szCs w:val="20"/>
      <w:lang w:val="tt-RU" w:eastAsia="ru-RU"/>
    </w:rPr>
  </w:style>
  <w:style w:type="character" w:customStyle="1" w:styleId="7pt0pt">
    <w:name w:val="Основной текст + 7 pt;Интервал 0 pt"/>
    <w:rsid w:val="000C7DAB"/>
    <w:rPr>
      <w:rFonts w:ascii="Times New Roman" w:eastAsia="Times New Roman" w:hAnsi="Times New Roman" w:cs="Times New Roman"/>
      <w:b w:val="0"/>
      <w:bCs w:val="0"/>
      <w:i w:val="0"/>
      <w:iCs w:val="0"/>
      <w:smallCaps w:val="0"/>
      <w:strike w:val="0"/>
      <w:color w:val="000000"/>
      <w:spacing w:val="3"/>
      <w:w w:val="100"/>
      <w:position w:val="0"/>
      <w:sz w:val="14"/>
      <w:szCs w:val="14"/>
      <w:u w:val="none"/>
      <w:shd w:val="clear" w:color="auto" w:fill="FFFFFF"/>
      <w:lang w:val="tt-RU" w:eastAsia="ru-RU" w:bidi="ar-SA"/>
    </w:rPr>
  </w:style>
  <w:style w:type="paragraph" w:customStyle="1" w:styleId="afffffc">
    <w:name w:val="Текст в заданном формате"/>
    <w:basedOn w:val="a"/>
    <w:uiPriority w:val="99"/>
    <w:rsid w:val="000C7DAB"/>
    <w:pPr>
      <w:widowControl w:val="0"/>
      <w:suppressAutoHyphens/>
    </w:pPr>
    <w:rPr>
      <w:rFonts w:ascii="Times New Roman" w:eastAsia="Times New Roman" w:hAnsi="Times New Roman" w:cs="Times New Roman"/>
      <w:sz w:val="20"/>
      <w:szCs w:val="20"/>
      <w:lang w:eastAsia="ru-RU"/>
    </w:rPr>
  </w:style>
  <w:style w:type="paragraph" w:customStyle="1" w:styleId="Web">
    <w:name w:val="Обычный (Web)"/>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tandard">
    <w:name w:val="Standard"/>
    <w:uiPriority w:val="99"/>
    <w:rsid w:val="000C7DAB"/>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numbering" w:customStyle="1" w:styleId="WW8Num12">
    <w:name w:val="WW8Num12"/>
    <w:basedOn w:val="a2"/>
    <w:rsid w:val="000C7DAB"/>
    <w:pPr>
      <w:numPr>
        <w:numId w:val="13"/>
      </w:numPr>
    </w:pPr>
  </w:style>
  <w:style w:type="paragraph" w:customStyle="1" w:styleId="style20">
    <w:name w:val="style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rmal1">
    <w:name w:val="Normal1"/>
    <w:uiPriority w:val="99"/>
    <w:rsid w:val="000C7DAB"/>
    <w:pPr>
      <w:widowControl w:val="0"/>
      <w:jc w:val="both"/>
    </w:pPr>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0C7DAB"/>
    <w:rPr>
      <w:rFonts w:ascii="Times New Roman" w:hAnsi="Times New Roman" w:cs="Times New Roman" w:hint="default"/>
      <w:strike w:val="0"/>
      <w:dstrike w:val="0"/>
      <w:sz w:val="24"/>
      <w:szCs w:val="24"/>
      <w:u w:val="none"/>
      <w:effect w:val="none"/>
    </w:rPr>
  </w:style>
  <w:style w:type="paragraph" w:styleId="afffffd">
    <w:name w:val="Intense Quote"/>
    <w:basedOn w:val="a"/>
    <w:next w:val="a"/>
    <w:link w:val="afffffe"/>
    <w:uiPriority w:val="30"/>
    <w:qFormat/>
    <w:rsid w:val="000C7DAB"/>
    <w:pPr>
      <w:pBdr>
        <w:bottom w:val="single" w:sz="4" w:space="4" w:color="4F81BD"/>
      </w:pBdr>
      <w:spacing w:before="200" w:after="280" w:line="276" w:lineRule="auto"/>
      <w:ind w:left="936" w:right="936"/>
    </w:pPr>
    <w:rPr>
      <w:rFonts w:ascii="Calibri" w:eastAsia="Times New Roman" w:hAnsi="Calibri" w:cs="Times New Roman"/>
      <w:b/>
      <w:bCs/>
      <w:i/>
      <w:iCs/>
      <w:color w:val="4F81BD"/>
      <w:lang w:val="x-none"/>
    </w:rPr>
  </w:style>
  <w:style w:type="character" w:customStyle="1" w:styleId="afffffe">
    <w:name w:val="Выделенная цитата Знак"/>
    <w:basedOn w:val="a0"/>
    <w:link w:val="afffffd"/>
    <w:uiPriority w:val="30"/>
    <w:rsid w:val="000C7DAB"/>
    <w:rPr>
      <w:rFonts w:ascii="Calibri" w:eastAsia="Times New Roman" w:hAnsi="Calibri" w:cs="Times New Roman"/>
      <w:b/>
      <w:bCs/>
      <w:i/>
      <w:iCs/>
      <w:color w:val="4F81BD"/>
      <w:lang w:val="x-none"/>
    </w:rPr>
  </w:style>
  <w:style w:type="paragraph" w:customStyle="1" w:styleId="p2">
    <w:name w:val="p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fe">
    <w:name w:val="Название Знак1"/>
    <w:uiPriority w:val="10"/>
    <w:rsid w:val="000C7DAB"/>
    <w:rPr>
      <w:rFonts w:ascii="Cambria" w:eastAsia="Times New Roman" w:hAnsi="Cambria" w:cs="Times New Roman"/>
      <w:color w:val="17365D"/>
      <w:spacing w:val="5"/>
      <w:kern w:val="28"/>
      <w:sz w:val="52"/>
      <w:szCs w:val="52"/>
    </w:rPr>
  </w:style>
  <w:style w:type="paragraph" w:customStyle="1" w:styleId="Style22">
    <w:name w:val="Style22"/>
    <w:basedOn w:val="a"/>
    <w:uiPriority w:val="99"/>
    <w:rsid w:val="000C7DAB"/>
    <w:pPr>
      <w:widowControl w:val="0"/>
      <w:autoSpaceDE w:val="0"/>
      <w:autoSpaceDN w:val="0"/>
      <w:adjustRightInd w:val="0"/>
      <w:spacing w:line="235" w:lineRule="exact"/>
    </w:pPr>
    <w:rPr>
      <w:rFonts w:ascii="Book Antiqua" w:eastAsia="Times New Roman" w:hAnsi="Book Antiqua" w:cs="Times New Roman"/>
      <w:sz w:val="24"/>
      <w:szCs w:val="24"/>
      <w:lang w:eastAsia="ru-RU"/>
    </w:rPr>
  </w:style>
  <w:style w:type="paragraph" w:customStyle="1" w:styleId="Style23">
    <w:name w:val="Style23"/>
    <w:basedOn w:val="a"/>
    <w:uiPriority w:val="99"/>
    <w:rsid w:val="000C7DAB"/>
    <w:pPr>
      <w:widowControl w:val="0"/>
      <w:autoSpaceDE w:val="0"/>
      <w:autoSpaceDN w:val="0"/>
      <w:adjustRightInd w:val="0"/>
    </w:pPr>
    <w:rPr>
      <w:rFonts w:ascii="Book Antiqua" w:eastAsia="Times New Roman" w:hAnsi="Book Antiqua" w:cs="Times New Roman"/>
      <w:sz w:val="24"/>
      <w:szCs w:val="24"/>
      <w:lang w:eastAsia="ru-RU"/>
    </w:rPr>
  </w:style>
  <w:style w:type="paragraph" w:customStyle="1" w:styleId="Style27">
    <w:name w:val="Style27"/>
    <w:basedOn w:val="a"/>
    <w:uiPriority w:val="99"/>
    <w:rsid w:val="000C7DAB"/>
    <w:pPr>
      <w:widowControl w:val="0"/>
      <w:autoSpaceDE w:val="0"/>
      <w:autoSpaceDN w:val="0"/>
      <w:adjustRightInd w:val="0"/>
      <w:spacing w:line="228" w:lineRule="exact"/>
    </w:pPr>
    <w:rPr>
      <w:rFonts w:ascii="Book Antiqua" w:eastAsia="Times New Roman" w:hAnsi="Book Antiqua" w:cs="Times New Roman"/>
      <w:sz w:val="24"/>
      <w:szCs w:val="24"/>
      <w:lang w:eastAsia="ru-RU"/>
    </w:rPr>
  </w:style>
  <w:style w:type="paragraph" w:customStyle="1" w:styleId="Style28">
    <w:name w:val="Style28"/>
    <w:basedOn w:val="a"/>
    <w:uiPriority w:val="99"/>
    <w:rsid w:val="000C7DAB"/>
    <w:pPr>
      <w:widowControl w:val="0"/>
      <w:autoSpaceDE w:val="0"/>
      <w:autoSpaceDN w:val="0"/>
      <w:adjustRightInd w:val="0"/>
      <w:spacing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0C7DAB"/>
    <w:rPr>
      <w:rFonts w:ascii="Arial" w:hAnsi="Arial" w:cs="Arial" w:hint="default"/>
      <w:sz w:val="18"/>
      <w:szCs w:val="18"/>
    </w:rPr>
  </w:style>
  <w:style w:type="character" w:customStyle="1" w:styleId="FontStyle39">
    <w:name w:val="Font Style39"/>
    <w:rsid w:val="000C7DAB"/>
    <w:rPr>
      <w:rFonts w:ascii="Arial" w:hAnsi="Arial" w:cs="Arial" w:hint="default"/>
      <w:b/>
      <w:bCs/>
      <w:i/>
      <w:iCs/>
      <w:sz w:val="18"/>
      <w:szCs w:val="18"/>
    </w:rPr>
  </w:style>
  <w:style w:type="character" w:customStyle="1" w:styleId="FontStyle40">
    <w:name w:val="Font Style40"/>
    <w:rsid w:val="000C7DAB"/>
    <w:rPr>
      <w:rFonts w:ascii="Arial" w:hAnsi="Arial" w:cs="Arial" w:hint="default"/>
      <w:b/>
      <w:bCs/>
      <w:sz w:val="18"/>
      <w:szCs w:val="18"/>
    </w:rPr>
  </w:style>
  <w:style w:type="character" w:customStyle="1" w:styleId="2f8">
    <w:name w:val="Основной текст (2) + Полужирный"/>
    <w:rsid w:val="000C7DAB"/>
    <w:rPr>
      <w:b/>
      <w:bCs/>
      <w:spacing w:val="0"/>
      <w:shd w:val="clear" w:color="auto" w:fill="FFFFFF"/>
    </w:rPr>
  </w:style>
  <w:style w:type="paragraph" w:customStyle="1" w:styleId="msonormalcxspmiddle">
    <w:name w:val="msonormalcxspmiddle"/>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ffffff">
    <w:name w:val="Красная строка Знак"/>
    <w:link w:val="affffff0"/>
    <w:uiPriority w:val="99"/>
    <w:semiHidden/>
    <w:rsid w:val="000C7DAB"/>
    <w:rPr>
      <w:color w:val="000000"/>
      <w:sz w:val="28"/>
    </w:rPr>
  </w:style>
  <w:style w:type="paragraph" w:customStyle="1" w:styleId="1ff">
    <w:name w:val="Красная строка1"/>
    <w:basedOn w:val="af0"/>
    <w:next w:val="affffff0"/>
    <w:uiPriority w:val="99"/>
    <w:semiHidden/>
    <w:unhideWhenUsed/>
    <w:rsid w:val="000C7DAB"/>
    <w:pPr>
      <w:spacing w:after="200" w:line="276" w:lineRule="auto"/>
      <w:ind w:firstLine="360"/>
      <w:jc w:val="left"/>
    </w:pPr>
    <w:rPr>
      <w:rFonts w:eastAsia="Calibri"/>
      <w:color w:val="000000"/>
      <w:sz w:val="28"/>
    </w:rPr>
  </w:style>
  <w:style w:type="character" w:customStyle="1" w:styleId="1ff0">
    <w:name w:val="Красная строка Знак1"/>
    <w:basedOn w:val="af1"/>
    <w:uiPriority w:val="99"/>
    <w:semiHidden/>
    <w:rsid w:val="000C7DAB"/>
    <w:rPr>
      <w:rFonts w:ascii="Calibri" w:eastAsia="Times New Roman" w:hAnsi="Calibri" w:cs="Times New Roman"/>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0C7DAB"/>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0C7DAB"/>
    <w:pPr>
      <w:ind w:left="720" w:firstLine="700"/>
      <w:jc w:val="both"/>
    </w:pPr>
    <w:rPr>
      <w:rFonts w:ascii="Times New Roman" w:eastAsia="Times New Roman" w:hAnsi="Times New Roman" w:cs="Times New Roman"/>
      <w:sz w:val="24"/>
      <w:szCs w:val="24"/>
      <w:lang w:eastAsia="ru-RU"/>
    </w:rPr>
  </w:style>
  <w:style w:type="paragraph" w:customStyle="1" w:styleId="msonormal3">
    <w:name w:val="msonormal3"/>
    <w:uiPriority w:val="99"/>
    <w:rsid w:val="000C7DAB"/>
    <w:rPr>
      <w:rFonts w:ascii="Times New Roman" w:eastAsia="Times New Roman" w:hAnsi="Times New Roman" w:cs="Times New Roman"/>
      <w:color w:val="000000"/>
      <w:sz w:val="20"/>
      <w:szCs w:val="20"/>
      <w:lang w:eastAsia="ru-RU"/>
    </w:rPr>
  </w:style>
  <w:style w:type="character" w:customStyle="1" w:styleId="c40">
    <w:name w:val="c40"/>
    <w:rsid w:val="000C7DAB"/>
  </w:style>
  <w:style w:type="character" w:customStyle="1" w:styleId="215">
    <w:name w:val="Основной текст с отступом 2 Знак1"/>
    <w:uiPriority w:val="99"/>
    <w:semiHidden/>
    <w:rsid w:val="000C7DAB"/>
    <w:rPr>
      <w:rFonts w:ascii="Times New Roman" w:eastAsia="Times New Roman" w:hAnsi="Times New Roman" w:cs="Times New Roman"/>
      <w:sz w:val="24"/>
      <w:szCs w:val="24"/>
      <w:lang w:eastAsia="ru-RU"/>
    </w:rPr>
  </w:style>
  <w:style w:type="paragraph" w:customStyle="1" w:styleId="3f7">
    <w:name w:val="......... 3"/>
    <w:basedOn w:val="a"/>
    <w:next w:val="a"/>
    <w:uiPriority w:val="99"/>
    <w:rsid w:val="000C7DAB"/>
    <w:pPr>
      <w:autoSpaceDE w:val="0"/>
      <w:autoSpaceDN w:val="0"/>
      <w:adjustRightInd w:val="0"/>
    </w:pPr>
    <w:rPr>
      <w:rFonts w:ascii="Times New Roman" w:eastAsia="Calibri" w:hAnsi="Times New Roman" w:cs="Times New Roman"/>
      <w:sz w:val="24"/>
      <w:szCs w:val="24"/>
      <w:lang w:eastAsia="ru-RU"/>
    </w:rPr>
  </w:style>
  <w:style w:type="paragraph" w:customStyle="1" w:styleId="paragraphstyle0">
    <w:name w:val="paragraphstyle"/>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table" w:customStyle="1" w:styleId="190">
    <w:name w:val="Сетка таблицы19"/>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2"/>
    <w:uiPriority w:val="99"/>
    <w:semiHidden/>
    <w:unhideWhenUsed/>
    <w:rsid w:val="000C7DAB"/>
  </w:style>
  <w:style w:type="table" w:customStyle="1" w:styleId="1121">
    <w:name w:val="Сетка таблицы112"/>
    <w:basedOn w:val="a1"/>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0">
    <w:name w:val="Сетка таблицы212"/>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 1"/>
    <w:uiPriority w:val="99"/>
    <w:rsid w:val="000C7DAB"/>
    <w:pPr>
      <w:widowControl w:val="0"/>
      <w:autoSpaceDE w:val="0"/>
      <w:autoSpaceDN w:val="0"/>
      <w:adjustRightInd w:val="0"/>
    </w:pPr>
    <w:rPr>
      <w:rFonts w:ascii="Times New Roman" w:eastAsia="Times New Roman" w:hAnsi="Times New Roman" w:cs="Times New Roman"/>
      <w:sz w:val="20"/>
      <w:szCs w:val="20"/>
      <w:lang w:val="en-US" w:eastAsia="ru-RU"/>
    </w:rPr>
  </w:style>
  <w:style w:type="paragraph" w:customStyle="1" w:styleId="4f1">
    <w:name w:val="Текст_4п_Снизу"/>
    <w:basedOn w:val="a"/>
    <w:next w:val="a"/>
    <w:uiPriority w:val="99"/>
    <w:rsid w:val="000C7DAB"/>
    <w:pPr>
      <w:autoSpaceDE w:val="0"/>
      <w:autoSpaceDN w:val="0"/>
      <w:adjustRightInd w:val="0"/>
    </w:pPr>
    <w:rPr>
      <w:rFonts w:ascii="BNGNA J+ Newton C San Pin" w:eastAsia="Times New Roman" w:hAnsi="BNGNA J+ Newton C San Pin" w:cs="Times New Roman"/>
      <w:sz w:val="24"/>
      <w:szCs w:val="24"/>
      <w:lang w:eastAsia="ru-RU"/>
    </w:rPr>
  </w:style>
  <w:style w:type="character" w:customStyle="1" w:styleId="affff">
    <w:name w:val="Таблица Знак"/>
    <w:link w:val="afffe"/>
    <w:rsid w:val="000C7DAB"/>
    <w:rPr>
      <w:rFonts w:ascii="NewtonCSanPin" w:eastAsia="Times New Roman" w:hAnsi="NewtonCSanPin" w:cs="Times New Roman"/>
      <w:color w:val="000000"/>
      <w:sz w:val="19"/>
      <w:szCs w:val="19"/>
    </w:rPr>
  </w:style>
  <w:style w:type="paragraph" w:customStyle="1" w:styleId="c36">
    <w:name w:val="c3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30">
    <w:name w:val="Заголовок №6 (3)_"/>
    <w:link w:val="631"/>
    <w:rsid w:val="000C7DAB"/>
    <w:rPr>
      <w:sz w:val="27"/>
      <w:szCs w:val="27"/>
      <w:shd w:val="clear" w:color="auto" w:fill="FFFFFF"/>
    </w:rPr>
  </w:style>
  <w:style w:type="paragraph" w:customStyle="1" w:styleId="631">
    <w:name w:val="Заголовок №6 (3)"/>
    <w:basedOn w:val="a"/>
    <w:link w:val="630"/>
    <w:rsid w:val="000C7DAB"/>
    <w:pPr>
      <w:shd w:val="clear" w:color="auto" w:fill="FFFFFF"/>
      <w:spacing w:after="180" w:line="0" w:lineRule="atLeast"/>
      <w:ind w:hanging="480"/>
      <w:outlineLvl w:val="5"/>
    </w:pPr>
    <w:rPr>
      <w:sz w:val="27"/>
      <w:szCs w:val="27"/>
    </w:rPr>
  </w:style>
  <w:style w:type="paragraph" w:customStyle="1" w:styleId="Caaieiaie8">
    <w:name w:val="Caaieiaie 8"/>
    <w:basedOn w:val="Default"/>
    <w:next w:val="Default"/>
    <w:uiPriority w:val="99"/>
    <w:rsid w:val="000C7DAB"/>
    <w:rPr>
      <w:color w:val="auto"/>
    </w:rPr>
  </w:style>
  <w:style w:type="paragraph" w:customStyle="1" w:styleId="Iniiaiieoaeno">
    <w:name w:val="Iniiaiie oaeno"/>
    <w:basedOn w:val="Default"/>
    <w:next w:val="Default"/>
    <w:uiPriority w:val="99"/>
    <w:rsid w:val="000C7DAB"/>
    <w:pPr>
      <w:spacing w:after="120"/>
    </w:pPr>
    <w:rPr>
      <w:color w:val="auto"/>
    </w:rPr>
  </w:style>
  <w:style w:type="paragraph" w:customStyle="1" w:styleId="Iauiue">
    <w:name w:val="Iau.iue"/>
    <w:basedOn w:val="Default"/>
    <w:next w:val="Default"/>
    <w:uiPriority w:val="99"/>
    <w:rsid w:val="000C7DAB"/>
    <w:rPr>
      <w:color w:val="auto"/>
    </w:rPr>
  </w:style>
  <w:style w:type="paragraph" w:customStyle="1" w:styleId="Caaieiaie3">
    <w:name w:val="Caaieiaie 3"/>
    <w:basedOn w:val="Default"/>
    <w:next w:val="Default"/>
    <w:uiPriority w:val="99"/>
    <w:rsid w:val="000C7DAB"/>
    <w:rPr>
      <w:color w:val="auto"/>
    </w:rPr>
  </w:style>
  <w:style w:type="character" w:customStyle="1" w:styleId="0pt0">
    <w:name w:val="Основной текст + Полужирный;Интервал 0 pt"/>
    <w:rsid w:val="000C7DAB"/>
    <w:rPr>
      <w:rFonts w:ascii="Times New Roman" w:eastAsia="Times New Roman" w:hAnsi="Times New Roman" w:cs="Times New Roman"/>
      <w:b/>
      <w:bCs/>
      <w:color w:val="000000"/>
      <w:spacing w:val="1"/>
      <w:w w:val="100"/>
      <w:position w:val="0"/>
      <w:sz w:val="20"/>
      <w:szCs w:val="20"/>
      <w:shd w:val="clear" w:color="auto" w:fill="FFFFFF"/>
      <w:lang w:val="tt-RU" w:eastAsia="tt-RU" w:bidi="tt-RU"/>
    </w:rPr>
  </w:style>
  <w:style w:type="character" w:customStyle="1" w:styleId="0pt1">
    <w:name w:val="Основной текст + Интервал 0 pt"/>
    <w:rsid w:val="000C7DAB"/>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paragraph" w:styleId="affffff1">
    <w:name w:val="TOC Heading"/>
    <w:basedOn w:val="1"/>
    <w:next w:val="a"/>
    <w:uiPriority w:val="39"/>
    <w:unhideWhenUsed/>
    <w:qFormat/>
    <w:rsid w:val="000C7DAB"/>
    <w:pPr>
      <w:outlineLvl w:val="9"/>
    </w:pPr>
    <w:rPr>
      <w:rFonts w:cs="Times New Roman"/>
      <w:lang w:eastAsia="ru-RU"/>
    </w:rPr>
  </w:style>
  <w:style w:type="paragraph" w:customStyle="1" w:styleId="c101">
    <w:name w:val="c101"/>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2">
    <w:name w:val="c42"/>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35">
    <w:name w:val="c135"/>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90">
    <w:name w:val="c90"/>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26">
    <w:name w:val="c126"/>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17">
    <w:name w:val="c117"/>
    <w:basedOn w:val="a"/>
    <w:uiPriority w:val="99"/>
    <w:rsid w:val="000C7DA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0C7DAB"/>
    <w:pPr>
      <w:overflowPunct w:val="0"/>
      <w:autoSpaceDE w:val="0"/>
      <w:autoSpaceDN w:val="0"/>
      <w:adjustRightInd w:val="0"/>
    </w:pPr>
    <w:rPr>
      <w:rFonts w:ascii="Times New Roman" w:eastAsia="Calibri" w:hAnsi="Times New Roman" w:cs="Times New Roman"/>
      <w:sz w:val="24"/>
      <w:szCs w:val="20"/>
      <w:lang w:val="tt-RU" w:eastAsia="ru-RU"/>
    </w:rPr>
  </w:style>
  <w:style w:type="paragraph" w:customStyle="1" w:styleId="1ff1">
    <w:name w:val="Номер 1"/>
    <w:basedOn w:val="1"/>
    <w:uiPriority w:val="99"/>
    <w:rsid w:val="000C7DAB"/>
    <w:pPr>
      <w:keepLines w:val="0"/>
      <w:suppressAutoHyphens/>
      <w:autoSpaceDE w:val="0"/>
      <w:autoSpaceDN w:val="0"/>
      <w:adjustRightInd w:val="0"/>
      <w:spacing w:before="360" w:after="240" w:line="360" w:lineRule="auto"/>
      <w:jc w:val="center"/>
    </w:pPr>
    <w:rPr>
      <w:rFonts w:ascii="Times New Roman" w:hAnsi="Times New Roman" w:cs="Times New Roman"/>
      <w:bCs w:val="0"/>
      <w:color w:val="auto"/>
      <w:szCs w:val="20"/>
      <w:lang w:eastAsia="ru-RU"/>
    </w:rPr>
  </w:style>
  <w:style w:type="paragraph" w:customStyle="1" w:styleId="74">
    <w:name w:val="Основной текст7"/>
    <w:basedOn w:val="a"/>
    <w:uiPriority w:val="99"/>
    <w:rsid w:val="000C7DAB"/>
    <w:pPr>
      <w:shd w:val="clear" w:color="auto" w:fill="FFFFFF"/>
      <w:spacing w:before="180" w:line="254" w:lineRule="exact"/>
      <w:ind w:firstLine="420"/>
      <w:jc w:val="both"/>
    </w:pPr>
    <w:rPr>
      <w:rFonts w:ascii="Times New Roman" w:eastAsia="Times New Roman" w:hAnsi="Times New Roman" w:cs="Times New Roman"/>
      <w:lang w:eastAsia="ru-RU"/>
    </w:rPr>
  </w:style>
  <w:style w:type="paragraph" w:customStyle="1" w:styleId="CharChar">
    <w:name w:val="Char Char Знак Знак Знак Знак Знак Знак Знак Знак Знак Знак"/>
    <w:basedOn w:val="a"/>
    <w:uiPriority w:val="99"/>
    <w:rsid w:val="000C7DAB"/>
    <w:pPr>
      <w:spacing w:after="160" w:line="240" w:lineRule="exact"/>
    </w:pPr>
    <w:rPr>
      <w:rFonts w:ascii="Verdana" w:eastAsia="Times New Roman" w:hAnsi="Verdana" w:cs="Times New Roman"/>
      <w:sz w:val="20"/>
      <w:szCs w:val="20"/>
      <w:lang w:val="en-US"/>
    </w:rPr>
  </w:style>
  <w:style w:type="paragraph" w:customStyle="1" w:styleId="ListParagraph1">
    <w:name w:val="List Paragraph1"/>
    <w:basedOn w:val="a"/>
    <w:uiPriority w:val="99"/>
    <w:rsid w:val="000C7DAB"/>
    <w:pPr>
      <w:spacing w:after="200" w:line="276" w:lineRule="auto"/>
      <w:ind w:left="720"/>
    </w:pPr>
    <w:rPr>
      <w:rFonts w:ascii="Calibri" w:eastAsia="Calibri" w:hAnsi="Calibri" w:cs="Times New Roman"/>
    </w:rPr>
  </w:style>
  <w:style w:type="paragraph" w:customStyle="1" w:styleId="Zag">
    <w:name w:val="Zag"/>
    <w:basedOn w:val="a"/>
    <w:uiPriority w:val="99"/>
    <w:rsid w:val="000C7DAB"/>
    <w:pPr>
      <w:autoSpaceDE w:val="0"/>
      <w:autoSpaceDN w:val="0"/>
      <w:adjustRightInd w:val="0"/>
      <w:spacing w:line="240" w:lineRule="atLeast"/>
      <w:jc w:val="center"/>
    </w:pPr>
    <w:rPr>
      <w:rFonts w:ascii="SchoolBook Tat M F OTF" w:eastAsia="Times New Roman" w:hAnsi="SchoolBook Tat M F OTF" w:cs="SchoolBook Tat M F OTF"/>
      <w:b/>
      <w:bCs/>
      <w:caps/>
      <w:color w:val="000000"/>
      <w:sz w:val="21"/>
      <w:szCs w:val="21"/>
      <w:u w:color="000000"/>
    </w:rPr>
  </w:style>
  <w:style w:type="paragraph" w:customStyle="1" w:styleId="142">
    <w:name w:val="Обычный (веб) + 14 пт"/>
    <w:aliases w:val="После:  0 пт"/>
    <w:basedOn w:val="a"/>
    <w:uiPriority w:val="99"/>
    <w:rsid w:val="000C7DAB"/>
    <w:pPr>
      <w:spacing w:before="100" w:beforeAutospacing="1"/>
    </w:pPr>
    <w:rPr>
      <w:rFonts w:ascii="Times New Roman" w:eastAsia="Times New Roman" w:hAnsi="Times New Roman" w:cs="Times New Roman"/>
      <w:sz w:val="28"/>
      <w:szCs w:val="28"/>
      <w:lang w:eastAsia="ru-RU"/>
    </w:rPr>
  </w:style>
  <w:style w:type="character" w:customStyle="1" w:styleId="FontStyle15">
    <w:name w:val="Font Style15"/>
    <w:rsid w:val="000C7DAB"/>
    <w:rPr>
      <w:rFonts w:ascii="Times New Roman" w:hAnsi="Times New Roman" w:cs="Times New Roman" w:hint="default"/>
      <w:b/>
      <w:bCs/>
      <w:sz w:val="18"/>
      <w:szCs w:val="18"/>
    </w:rPr>
  </w:style>
  <w:style w:type="character" w:customStyle="1" w:styleId="c113">
    <w:name w:val="c113"/>
    <w:rsid w:val="000C7DAB"/>
  </w:style>
  <w:style w:type="character" w:customStyle="1" w:styleId="211pt">
    <w:name w:val="Основной текст (2) + 11 pt"/>
    <w:rsid w:val="000C7DAB"/>
    <w:rPr>
      <w:sz w:val="22"/>
      <w:szCs w:val="22"/>
      <w:shd w:val="clear" w:color="auto" w:fill="FFFFFF"/>
      <w:lang w:val="ru-RU" w:eastAsia="ru-RU"/>
    </w:rPr>
  </w:style>
  <w:style w:type="character" w:customStyle="1" w:styleId="2TimesNewRoman">
    <w:name w:val="Основной текст (2) + Times New Roman"/>
    <w:aliases w:val="8,5 pt,Основной текст + 6,Основной текст + 7"/>
    <w:rsid w:val="000C7DAB"/>
    <w:rPr>
      <w:rFonts w:ascii="Times New Roman" w:eastAsia="Times New Roman" w:hAnsi="Times New Roman" w:cs="Times New Roman" w:hint="default"/>
      <w:b w:val="0"/>
      <w:bCs w:val="0"/>
      <w:i/>
      <w:iCs/>
      <w:smallCaps w:val="0"/>
      <w:strike w:val="0"/>
      <w:dstrike w:val="0"/>
      <w:color w:val="000000"/>
      <w:spacing w:val="0"/>
      <w:w w:val="100"/>
      <w:kern w:val="2"/>
      <w:position w:val="0"/>
      <w:sz w:val="17"/>
      <w:szCs w:val="17"/>
      <w:u w:val="none"/>
      <w:effect w:val="none"/>
      <w:shd w:val="clear" w:color="auto" w:fill="FFFFFF"/>
      <w:lang w:val="tt-RU" w:eastAsia="tt-RU" w:bidi="tt-RU"/>
    </w:rPr>
  </w:style>
  <w:style w:type="character" w:customStyle="1" w:styleId="55">
    <w:name w:val="Основной текст (5)_"/>
    <w:link w:val="56"/>
    <w:rsid w:val="000C7DAB"/>
    <w:rPr>
      <w:sz w:val="26"/>
      <w:szCs w:val="26"/>
      <w:shd w:val="clear" w:color="auto" w:fill="FFFFFF"/>
    </w:rPr>
  </w:style>
  <w:style w:type="paragraph" w:customStyle="1" w:styleId="56">
    <w:name w:val="Основной текст (5)"/>
    <w:basedOn w:val="a"/>
    <w:link w:val="55"/>
    <w:rsid w:val="000C7DAB"/>
    <w:pPr>
      <w:shd w:val="clear" w:color="auto" w:fill="FFFFFF"/>
      <w:spacing w:line="0" w:lineRule="atLeast"/>
    </w:pPr>
    <w:rPr>
      <w:sz w:val="26"/>
      <w:szCs w:val="26"/>
    </w:rPr>
  </w:style>
  <w:style w:type="table" w:customStyle="1" w:styleId="321">
    <w:name w:val="Сетка таблицы32"/>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1"/>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0">
    <w:name w:val="Сетка таблицы221"/>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9">
    <w:name w:val="Название Знак2"/>
    <w:aliases w:val="Заголовок Знак1"/>
    <w:locked/>
    <w:rsid w:val="000C7DAB"/>
    <w:rPr>
      <w:rFonts w:ascii="Arial" w:eastAsia="Lucida Sans Unicode" w:hAnsi="Arial" w:cs="Tahoma"/>
      <w:kern w:val="1"/>
      <w:sz w:val="28"/>
      <w:szCs w:val="28"/>
      <w:lang w:eastAsia="hi-IN" w:bidi="hi-IN"/>
    </w:rPr>
  </w:style>
  <w:style w:type="character" w:customStyle="1" w:styleId="1ff2">
    <w:name w:val="Текст примечания Знак1"/>
    <w:uiPriority w:val="99"/>
    <w:semiHidden/>
    <w:rsid w:val="000C7DAB"/>
    <w:rPr>
      <w:rFonts w:ascii="Times New Roman" w:eastAsia="Times New Roman" w:hAnsi="Times New Roman"/>
    </w:rPr>
  </w:style>
  <w:style w:type="character" w:customStyle="1" w:styleId="711">
    <w:name w:val="Заголовок 7 Знак1"/>
    <w:semiHidden/>
    <w:rsid w:val="000C7DAB"/>
    <w:rPr>
      <w:rFonts w:ascii="Cambria" w:eastAsia="Times New Roman" w:hAnsi="Cambria" w:cs="Times New Roman"/>
      <w:i/>
      <w:iCs/>
      <w:color w:val="404040"/>
      <w:sz w:val="24"/>
      <w:szCs w:val="24"/>
    </w:rPr>
  </w:style>
  <w:style w:type="character" w:customStyle="1" w:styleId="911">
    <w:name w:val="Заголовок 9 Знак1"/>
    <w:uiPriority w:val="9"/>
    <w:semiHidden/>
    <w:rsid w:val="000C7DAB"/>
    <w:rPr>
      <w:rFonts w:ascii="Cambria" w:eastAsia="Times New Roman" w:hAnsi="Cambria" w:cs="Times New Roman"/>
      <w:i/>
      <w:iCs/>
      <w:color w:val="404040"/>
    </w:rPr>
  </w:style>
  <w:style w:type="character" w:customStyle="1" w:styleId="1ff3">
    <w:name w:val="Подзаголовок Знак1"/>
    <w:rsid w:val="000C7DAB"/>
    <w:rPr>
      <w:rFonts w:ascii="Cambria" w:eastAsia="Times New Roman" w:hAnsi="Cambria" w:cs="Times New Roman"/>
      <w:i/>
      <w:iCs/>
      <w:color w:val="4F81BD"/>
      <w:spacing w:val="15"/>
      <w:sz w:val="24"/>
      <w:szCs w:val="24"/>
    </w:rPr>
  </w:style>
  <w:style w:type="character" w:customStyle="1" w:styleId="1ff4">
    <w:name w:val="Текст выноски Знак1"/>
    <w:semiHidden/>
    <w:rsid w:val="000C7DAB"/>
    <w:rPr>
      <w:rFonts w:ascii="Tahoma" w:eastAsia="Times New Roman" w:hAnsi="Tahoma" w:cs="Tahoma"/>
      <w:sz w:val="16"/>
      <w:szCs w:val="16"/>
    </w:rPr>
  </w:style>
  <w:style w:type="character" w:customStyle="1" w:styleId="1ff5">
    <w:name w:val="Тема примечания Знак1"/>
    <w:semiHidden/>
    <w:rsid w:val="000C7DAB"/>
    <w:rPr>
      <w:rFonts w:ascii="Times New Roman" w:eastAsia="Times New Roman" w:hAnsi="Times New Roman"/>
      <w:b/>
      <w:bCs/>
    </w:rPr>
  </w:style>
  <w:style w:type="character" w:customStyle="1" w:styleId="216">
    <w:name w:val="Основной текст 2 Знак1"/>
    <w:uiPriority w:val="99"/>
    <w:semiHidden/>
    <w:rsid w:val="000C7DAB"/>
    <w:rPr>
      <w:rFonts w:ascii="Times New Roman" w:eastAsia="Times New Roman" w:hAnsi="Times New Roman"/>
      <w:sz w:val="24"/>
      <w:szCs w:val="24"/>
    </w:rPr>
  </w:style>
  <w:style w:type="character" w:customStyle="1" w:styleId="316">
    <w:name w:val="Основной текст 3 Знак1"/>
    <w:semiHidden/>
    <w:rsid w:val="000C7DAB"/>
    <w:rPr>
      <w:rFonts w:ascii="Times New Roman" w:eastAsia="Times New Roman" w:hAnsi="Times New Roman"/>
      <w:sz w:val="16"/>
      <w:szCs w:val="16"/>
    </w:rPr>
  </w:style>
  <w:style w:type="character" w:customStyle="1" w:styleId="7pt">
    <w:name w:val="Основной текст + 7 pt"/>
    <w:aliases w:val="Интервал 0 pt"/>
    <w:rsid w:val="000C7DAB"/>
    <w:rPr>
      <w:rFonts w:ascii="Times New Roman" w:eastAsia="Times New Roman" w:hAnsi="Times New Roman" w:cs="Times New Roman" w:hint="default"/>
      <w:b w:val="0"/>
      <w:bCs w:val="0"/>
      <w:i w:val="0"/>
      <w:iCs w:val="0"/>
      <w:smallCaps w:val="0"/>
      <w:strike w:val="0"/>
      <w:dstrike w:val="0"/>
      <w:color w:val="000000"/>
      <w:spacing w:val="3"/>
      <w:w w:val="100"/>
      <w:position w:val="0"/>
      <w:sz w:val="14"/>
      <w:szCs w:val="14"/>
      <w:u w:val="none"/>
      <w:effect w:val="none"/>
      <w:shd w:val="clear" w:color="auto" w:fill="FFFFFF"/>
      <w:lang w:val="tt-RU" w:eastAsia="ru-RU" w:bidi="ar-SA"/>
    </w:rPr>
  </w:style>
  <w:style w:type="character" w:customStyle="1" w:styleId="1ff6">
    <w:name w:val="Выделенная цитата Знак1"/>
    <w:uiPriority w:val="30"/>
    <w:rsid w:val="000C7DAB"/>
    <w:rPr>
      <w:rFonts w:ascii="Times New Roman" w:eastAsia="Times New Roman" w:hAnsi="Times New Roman"/>
      <w:b/>
      <w:bCs/>
      <w:i/>
      <w:iCs/>
      <w:color w:val="4F81BD"/>
      <w:sz w:val="24"/>
      <w:szCs w:val="24"/>
    </w:rPr>
  </w:style>
  <w:style w:type="table" w:customStyle="1" w:styleId="TableNormal12">
    <w:name w:val="Table Normal12"/>
    <w:uiPriority w:val="2"/>
    <w:semiHidden/>
    <w:unhideWhenUsed/>
    <w:qFormat/>
    <w:rsid w:val="000C7DAB"/>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2fa">
    <w:name w:val="Красная строка2"/>
    <w:basedOn w:val="af0"/>
    <w:next w:val="affffff0"/>
    <w:uiPriority w:val="99"/>
    <w:semiHidden/>
    <w:unhideWhenUsed/>
    <w:rsid w:val="000C7DAB"/>
    <w:pPr>
      <w:spacing w:after="160" w:line="259" w:lineRule="auto"/>
      <w:ind w:firstLine="360"/>
      <w:jc w:val="left"/>
    </w:pPr>
    <w:rPr>
      <w:rFonts w:eastAsia="Calibri"/>
      <w:color w:val="000000"/>
      <w:sz w:val="28"/>
    </w:rPr>
  </w:style>
  <w:style w:type="character" w:customStyle="1" w:styleId="2fb">
    <w:name w:val="Красная строка Знак2"/>
    <w:basedOn w:val="af1"/>
    <w:uiPriority w:val="99"/>
    <w:semiHidden/>
    <w:rsid w:val="000C7DAB"/>
    <w:rPr>
      <w:rFonts w:ascii="Calibri" w:eastAsia="Times New Roman" w:hAnsi="Calibri" w:cs="Times New Roman"/>
    </w:rPr>
  </w:style>
  <w:style w:type="numbering" w:customStyle="1" w:styleId="171">
    <w:name w:val="Нет списка17"/>
    <w:next w:val="a2"/>
    <w:uiPriority w:val="99"/>
    <w:semiHidden/>
    <w:unhideWhenUsed/>
    <w:rsid w:val="000C7DAB"/>
  </w:style>
  <w:style w:type="numbering" w:customStyle="1" w:styleId="181">
    <w:name w:val="Нет списка18"/>
    <w:next w:val="a2"/>
    <w:uiPriority w:val="99"/>
    <w:semiHidden/>
    <w:unhideWhenUsed/>
    <w:rsid w:val="000C7DAB"/>
  </w:style>
  <w:style w:type="table" w:customStyle="1" w:styleId="200">
    <w:name w:val="Сетка таблицы20"/>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2">
    <w:name w:val="Нет списка22"/>
    <w:next w:val="a2"/>
    <w:uiPriority w:val="99"/>
    <w:semiHidden/>
    <w:unhideWhenUsed/>
    <w:rsid w:val="000C7DAB"/>
  </w:style>
  <w:style w:type="table" w:customStyle="1" w:styleId="1100">
    <w:name w:val="Сетка таблицы110"/>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99"/>
    <w:semiHidden/>
    <w:rsid w:val="000C7DAB"/>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2">
    <w:name w:val="Нет списка32"/>
    <w:next w:val="a2"/>
    <w:uiPriority w:val="99"/>
    <w:semiHidden/>
    <w:unhideWhenUsed/>
    <w:rsid w:val="000C7DAB"/>
  </w:style>
  <w:style w:type="table" w:customStyle="1" w:styleId="260">
    <w:name w:val="Сетка таблицы26"/>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1"/>
    <w:next w:val="a5"/>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1"/>
    <w:next w:val="a5"/>
    <w:uiPriority w:val="59"/>
    <w:rsid w:val="000C7DA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Сетка таблицы8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Сетка таблицы102"/>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0C7DAB"/>
  </w:style>
  <w:style w:type="numbering" w:customStyle="1" w:styleId="511">
    <w:name w:val="Нет списка51"/>
    <w:next w:val="a2"/>
    <w:uiPriority w:val="99"/>
    <w:semiHidden/>
    <w:unhideWhenUsed/>
    <w:rsid w:val="000C7DAB"/>
  </w:style>
  <w:style w:type="table" w:customStyle="1" w:styleId="1131">
    <w:name w:val="Сетка таблицы113"/>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Нет списка61"/>
    <w:next w:val="a2"/>
    <w:uiPriority w:val="99"/>
    <w:semiHidden/>
    <w:unhideWhenUsed/>
    <w:rsid w:val="000C7DAB"/>
  </w:style>
  <w:style w:type="table" w:customStyle="1" w:styleId="123">
    <w:name w:val="Сетка таблицы123"/>
    <w:basedOn w:val="a1"/>
    <w:next w:val="a5"/>
    <w:uiPriority w:val="59"/>
    <w:rsid w:val="000C7DAB"/>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5"/>
    <w:uiPriority w:val="39"/>
    <w:rsid w:val="000C7DAB"/>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
    <w:next w:val="a2"/>
    <w:uiPriority w:val="99"/>
    <w:semiHidden/>
    <w:unhideWhenUsed/>
    <w:rsid w:val="000C7DAB"/>
  </w:style>
  <w:style w:type="table" w:customStyle="1" w:styleId="1410">
    <w:name w:val="Сетка таблицы1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
    <w:name w:val="Сетка таблицы24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Сетка таблицы312"/>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
    <w:next w:val="a2"/>
    <w:uiPriority w:val="99"/>
    <w:semiHidden/>
    <w:unhideWhenUsed/>
    <w:rsid w:val="000C7DAB"/>
  </w:style>
  <w:style w:type="table" w:customStyle="1" w:styleId="4120">
    <w:name w:val="Сетка таблицы412"/>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0">
    <w:name w:val="Сетка таблицы5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Сетка таблицы6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0">
    <w:name w:val="Сетка таблицы7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0">
    <w:name w:val="Сетка таблицы8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
    <w:name w:val="Нет списка212"/>
    <w:next w:val="a2"/>
    <w:uiPriority w:val="99"/>
    <w:semiHidden/>
    <w:rsid w:val="000C7DAB"/>
  </w:style>
  <w:style w:type="table" w:customStyle="1" w:styleId="9110">
    <w:name w:val="Сетка таблицы911"/>
    <w:basedOn w:val="a1"/>
    <w:next w:val="a5"/>
    <w:uiPriority w:val="59"/>
    <w:rsid w:val="000C7DAB"/>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0">
    <w:name w:val="Нет списка11111"/>
    <w:next w:val="a2"/>
    <w:uiPriority w:val="99"/>
    <w:semiHidden/>
    <w:unhideWhenUsed/>
    <w:rsid w:val="000C7DAB"/>
  </w:style>
  <w:style w:type="numbering" w:customStyle="1" w:styleId="21110">
    <w:name w:val="Нет списка2111"/>
    <w:next w:val="a2"/>
    <w:uiPriority w:val="99"/>
    <w:semiHidden/>
    <w:unhideWhenUsed/>
    <w:rsid w:val="000C7DAB"/>
  </w:style>
  <w:style w:type="table" w:customStyle="1" w:styleId="3111">
    <w:name w:val="Сетка таблицы3111"/>
    <w:basedOn w:val="a1"/>
    <w:next w:val="a5"/>
    <w:uiPriority w:val="59"/>
    <w:rsid w:val="000C7DAB"/>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
    <w:basedOn w:val="a1"/>
    <w:uiPriority w:val="59"/>
    <w:rsid w:val="000C7DAB"/>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Сетка таблицы4111"/>
    <w:basedOn w:val="a1"/>
    <w:next w:val="a5"/>
    <w:uiPriority w:val="59"/>
    <w:rsid w:val="000C7DA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2">
    <w:name w:val="Нет списка311"/>
    <w:next w:val="a2"/>
    <w:uiPriority w:val="99"/>
    <w:semiHidden/>
    <w:unhideWhenUsed/>
    <w:rsid w:val="000C7DAB"/>
  </w:style>
  <w:style w:type="table" w:customStyle="1" w:styleId="1211">
    <w:name w:val="Сетка таблицы1211"/>
    <w:basedOn w:val="a1"/>
    <w:next w:val="a5"/>
    <w:uiPriority w:val="59"/>
    <w:rsid w:val="000C7DAB"/>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2">
    <w:name w:val="Нет списка81"/>
    <w:next w:val="a2"/>
    <w:uiPriority w:val="99"/>
    <w:semiHidden/>
    <w:unhideWhenUsed/>
    <w:rsid w:val="000C7DAB"/>
  </w:style>
  <w:style w:type="numbering" w:customStyle="1" w:styleId="912">
    <w:name w:val="Нет списка91"/>
    <w:next w:val="a2"/>
    <w:uiPriority w:val="99"/>
    <w:semiHidden/>
    <w:unhideWhenUsed/>
    <w:rsid w:val="000C7DAB"/>
  </w:style>
  <w:style w:type="table" w:customStyle="1" w:styleId="1510">
    <w:name w:val="Сетка таблицы151"/>
    <w:basedOn w:val="a1"/>
    <w:next w:val="a5"/>
    <w:uiPriority w:val="99"/>
    <w:rsid w:val="000C7DAB"/>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
    <w:name w:val="Нет списка121"/>
    <w:next w:val="a2"/>
    <w:uiPriority w:val="99"/>
    <w:semiHidden/>
    <w:unhideWhenUsed/>
    <w:rsid w:val="000C7DAB"/>
  </w:style>
  <w:style w:type="table" w:customStyle="1" w:styleId="1610">
    <w:name w:val="Сетка таблицы161"/>
    <w:basedOn w:val="a1"/>
    <w:uiPriority w:val="59"/>
    <w:rsid w:val="000C7DAB"/>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
    <w:name w:val="Table Normal111"/>
    <w:uiPriority w:val="99"/>
    <w:semiHidden/>
    <w:rsid w:val="000C7DAB"/>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0">
    <w:name w:val="Нет списка101"/>
    <w:next w:val="a2"/>
    <w:uiPriority w:val="99"/>
    <w:semiHidden/>
    <w:unhideWhenUsed/>
    <w:rsid w:val="000C7DAB"/>
  </w:style>
  <w:style w:type="table" w:customStyle="1" w:styleId="1710">
    <w:name w:val="Сетка таблицы171"/>
    <w:basedOn w:val="a1"/>
    <w:next w:val="a5"/>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Нет списка131"/>
    <w:next w:val="a2"/>
    <w:uiPriority w:val="99"/>
    <w:semiHidden/>
    <w:unhideWhenUsed/>
    <w:rsid w:val="000C7DAB"/>
  </w:style>
  <w:style w:type="numbering" w:customStyle="1" w:styleId="1411">
    <w:name w:val="Нет списка141"/>
    <w:next w:val="a2"/>
    <w:uiPriority w:val="99"/>
    <w:semiHidden/>
    <w:unhideWhenUsed/>
    <w:rsid w:val="000C7DAB"/>
  </w:style>
  <w:style w:type="numbering" w:customStyle="1" w:styleId="191">
    <w:name w:val="Нет списка19"/>
    <w:next w:val="a2"/>
    <w:semiHidden/>
    <w:unhideWhenUsed/>
    <w:rsid w:val="000C7DAB"/>
  </w:style>
  <w:style w:type="paragraph" w:customStyle="1" w:styleId="ParaAttribute30">
    <w:name w:val="ParaAttribute30"/>
    <w:rsid w:val="000C7DAB"/>
    <w:pPr>
      <w:ind w:left="709" w:right="566"/>
      <w:jc w:val="center"/>
    </w:pPr>
    <w:rPr>
      <w:rFonts w:ascii="Times New Roman" w:eastAsia="Times New Roman" w:hAnsi="Times New Roman" w:cs="Times New Roman"/>
      <w:sz w:val="20"/>
      <w:szCs w:val="20"/>
      <w:lang w:eastAsia="ru-RU"/>
    </w:rPr>
  </w:style>
  <w:style w:type="character" w:customStyle="1" w:styleId="CharAttribute484">
    <w:name w:val="CharAttribute484"/>
    <w:uiPriority w:val="99"/>
    <w:rsid w:val="000C7DAB"/>
    <w:rPr>
      <w:rFonts w:ascii="Times New Roman" w:eastAsia="Times New Roman"/>
      <w:i/>
      <w:sz w:val="28"/>
    </w:rPr>
  </w:style>
  <w:style w:type="paragraph" w:customStyle="1" w:styleId="ParaAttribute38">
    <w:name w:val="ParaAttribute38"/>
    <w:rsid w:val="000C7DAB"/>
    <w:pPr>
      <w:ind w:right="-1"/>
      <w:jc w:val="both"/>
    </w:pPr>
    <w:rPr>
      <w:rFonts w:ascii="Times New Roman" w:eastAsia="Times New Roman" w:hAnsi="Times New Roman" w:cs="Times New Roman"/>
      <w:sz w:val="20"/>
      <w:szCs w:val="20"/>
      <w:lang w:eastAsia="ru-RU"/>
    </w:rPr>
  </w:style>
  <w:style w:type="character" w:customStyle="1" w:styleId="CharAttribute501">
    <w:name w:val="CharAttribute501"/>
    <w:uiPriority w:val="99"/>
    <w:rsid w:val="000C7DAB"/>
    <w:rPr>
      <w:rFonts w:ascii="Times New Roman" w:eastAsia="Times New Roman"/>
      <w:i/>
      <w:sz w:val="28"/>
      <w:u w:val="single"/>
    </w:rPr>
  </w:style>
  <w:style w:type="character" w:customStyle="1" w:styleId="CharAttribute502">
    <w:name w:val="CharAttribute502"/>
    <w:rsid w:val="000C7DAB"/>
    <w:rPr>
      <w:rFonts w:ascii="Times New Roman" w:eastAsia="Times New Roman"/>
      <w:i/>
      <w:sz w:val="28"/>
    </w:rPr>
  </w:style>
  <w:style w:type="character" w:customStyle="1" w:styleId="CharAttribute511">
    <w:name w:val="CharAttribute511"/>
    <w:uiPriority w:val="99"/>
    <w:rsid w:val="000C7DAB"/>
    <w:rPr>
      <w:rFonts w:ascii="Times New Roman" w:eastAsia="Times New Roman"/>
      <w:sz w:val="28"/>
    </w:rPr>
  </w:style>
  <w:style w:type="character" w:customStyle="1" w:styleId="CharAttribute512">
    <w:name w:val="CharAttribute512"/>
    <w:rsid w:val="000C7DAB"/>
    <w:rPr>
      <w:rFonts w:ascii="Times New Roman" w:eastAsia="Times New Roman"/>
      <w:sz w:val="28"/>
    </w:rPr>
  </w:style>
  <w:style w:type="character" w:customStyle="1" w:styleId="CharAttribute3">
    <w:name w:val="CharAttribute3"/>
    <w:rsid w:val="000C7DAB"/>
    <w:rPr>
      <w:rFonts w:ascii="Times New Roman" w:eastAsia="Batang" w:hAnsi="Batang"/>
      <w:sz w:val="28"/>
    </w:rPr>
  </w:style>
  <w:style w:type="character" w:customStyle="1" w:styleId="CharAttribute1">
    <w:name w:val="CharAttribute1"/>
    <w:rsid w:val="000C7DAB"/>
    <w:rPr>
      <w:rFonts w:ascii="Times New Roman" w:eastAsia="Gulim" w:hAnsi="Gulim"/>
      <w:sz w:val="28"/>
    </w:rPr>
  </w:style>
  <w:style w:type="character" w:customStyle="1" w:styleId="CharAttribute0">
    <w:name w:val="CharAttribute0"/>
    <w:rsid w:val="000C7DAB"/>
    <w:rPr>
      <w:rFonts w:ascii="Times New Roman" w:hAnsi="Times New Roman"/>
      <w:sz w:val="28"/>
    </w:rPr>
  </w:style>
  <w:style w:type="character" w:customStyle="1" w:styleId="CharAttribute2">
    <w:name w:val="CharAttribute2"/>
    <w:rsid w:val="000C7DAB"/>
    <w:rPr>
      <w:rFonts w:ascii="Times New Roman" w:eastAsia="Batang" w:hAnsi="Batang"/>
      <w:color w:val="00000A"/>
      <w:sz w:val="28"/>
    </w:rPr>
  </w:style>
  <w:style w:type="character" w:customStyle="1" w:styleId="CharAttribute504">
    <w:name w:val="CharAttribute504"/>
    <w:rsid w:val="000C7DAB"/>
    <w:rPr>
      <w:rFonts w:ascii="Times New Roman" w:eastAsia="Times New Roman"/>
      <w:sz w:val="28"/>
    </w:rPr>
  </w:style>
  <w:style w:type="paragraph" w:customStyle="1" w:styleId="ParaAttribute0">
    <w:name w:val="ParaAttribute0"/>
    <w:rsid w:val="000C7DAB"/>
    <w:rPr>
      <w:rFonts w:ascii="Times New Roman" w:eastAsia="Times New Roman" w:hAnsi="Times New Roman" w:cs="Times New Roman"/>
      <w:sz w:val="20"/>
      <w:szCs w:val="20"/>
      <w:lang w:eastAsia="ru-RU"/>
    </w:rPr>
  </w:style>
  <w:style w:type="paragraph" w:customStyle="1" w:styleId="ParaAttribute8">
    <w:name w:val="ParaAttribute8"/>
    <w:rsid w:val="000C7DAB"/>
    <w:pPr>
      <w:ind w:firstLine="851"/>
      <w:jc w:val="both"/>
    </w:pPr>
    <w:rPr>
      <w:rFonts w:ascii="Times New Roman" w:eastAsia="Times New Roman" w:hAnsi="Times New Roman" w:cs="Times New Roman"/>
      <w:sz w:val="20"/>
      <w:szCs w:val="20"/>
      <w:lang w:eastAsia="ru-RU"/>
    </w:rPr>
  </w:style>
  <w:style w:type="character" w:customStyle="1" w:styleId="CharAttribute268">
    <w:name w:val="CharAttribute268"/>
    <w:rsid w:val="000C7DAB"/>
    <w:rPr>
      <w:rFonts w:ascii="Times New Roman" w:eastAsia="Times New Roman"/>
      <w:sz w:val="28"/>
    </w:rPr>
  </w:style>
  <w:style w:type="character" w:customStyle="1" w:styleId="CharAttribute269">
    <w:name w:val="CharAttribute269"/>
    <w:rsid w:val="000C7DAB"/>
    <w:rPr>
      <w:rFonts w:ascii="Times New Roman" w:eastAsia="Times New Roman"/>
      <w:i/>
      <w:sz w:val="28"/>
    </w:rPr>
  </w:style>
  <w:style w:type="character" w:customStyle="1" w:styleId="CharAttribute271">
    <w:name w:val="CharAttribute271"/>
    <w:rsid w:val="000C7DAB"/>
    <w:rPr>
      <w:rFonts w:ascii="Times New Roman" w:eastAsia="Times New Roman"/>
      <w:b/>
      <w:sz w:val="28"/>
    </w:rPr>
  </w:style>
  <w:style w:type="character" w:customStyle="1" w:styleId="CharAttribute272">
    <w:name w:val="CharAttribute272"/>
    <w:rsid w:val="000C7DAB"/>
    <w:rPr>
      <w:rFonts w:ascii="Times New Roman" w:eastAsia="Times New Roman"/>
      <w:sz w:val="28"/>
    </w:rPr>
  </w:style>
  <w:style w:type="character" w:customStyle="1" w:styleId="CharAttribute273">
    <w:name w:val="CharAttribute273"/>
    <w:rsid w:val="000C7DAB"/>
    <w:rPr>
      <w:rFonts w:ascii="Times New Roman" w:eastAsia="Times New Roman"/>
      <w:sz w:val="28"/>
    </w:rPr>
  </w:style>
  <w:style w:type="character" w:customStyle="1" w:styleId="CharAttribute274">
    <w:name w:val="CharAttribute274"/>
    <w:rsid w:val="000C7DAB"/>
    <w:rPr>
      <w:rFonts w:ascii="Times New Roman" w:eastAsia="Times New Roman"/>
      <w:sz w:val="28"/>
    </w:rPr>
  </w:style>
  <w:style w:type="character" w:customStyle="1" w:styleId="CharAttribute275">
    <w:name w:val="CharAttribute275"/>
    <w:rsid w:val="000C7DAB"/>
    <w:rPr>
      <w:rFonts w:ascii="Times New Roman" w:eastAsia="Times New Roman"/>
      <w:b/>
      <w:i/>
      <w:sz w:val="28"/>
    </w:rPr>
  </w:style>
  <w:style w:type="character" w:customStyle="1" w:styleId="CharAttribute276">
    <w:name w:val="CharAttribute276"/>
    <w:rsid w:val="000C7DAB"/>
    <w:rPr>
      <w:rFonts w:ascii="Times New Roman" w:eastAsia="Times New Roman"/>
      <w:sz w:val="28"/>
    </w:rPr>
  </w:style>
  <w:style w:type="character" w:customStyle="1" w:styleId="CharAttribute277">
    <w:name w:val="CharAttribute277"/>
    <w:rsid w:val="000C7DAB"/>
    <w:rPr>
      <w:rFonts w:ascii="Times New Roman" w:eastAsia="Times New Roman"/>
      <w:b/>
      <w:i/>
      <w:color w:val="00000A"/>
      <w:sz w:val="28"/>
    </w:rPr>
  </w:style>
  <w:style w:type="character" w:customStyle="1" w:styleId="CharAttribute278">
    <w:name w:val="CharAttribute278"/>
    <w:rsid w:val="000C7DAB"/>
    <w:rPr>
      <w:rFonts w:ascii="Times New Roman" w:eastAsia="Times New Roman"/>
      <w:color w:val="00000A"/>
      <w:sz w:val="28"/>
    </w:rPr>
  </w:style>
  <w:style w:type="character" w:customStyle="1" w:styleId="CharAttribute279">
    <w:name w:val="CharAttribute279"/>
    <w:rsid w:val="000C7DAB"/>
    <w:rPr>
      <w:rFonts w:ascii="Times New Roman" w:eastAsia="Times New Roman"/>
      <w:color w:val="00000A"/>
      <w:sz w:val="28"/>
    </w:rPr>
  </w:style>
  <w:style w:type="character" w:customStyle="1" w:styleId="CharAttribute280">
    <w:name w:val="CharAttribute280"/>
    <w:rsid w:val="000C7DAB"/>
    <w:rPr>
      <w:rFonts w:ascii="Times New Roman" w:eastAsia="Times New Roman"/>
      <w:color w:val="00000A"/>
      <w:sz w:val="28"/>
    </w:rPr>
  </w:style>
  <w:style w:type="character" w:customStyle="1" w:styleId="CharAttribute281">
    <w:name w:val="CharAttribute281"/>
    <w:rsid w:val="000C7DAB"/>
    <w:rPr>
      <w:rFonts w:ascii="Times New Roman" w:eastAsia="Times New Roman"/>
      <w:color w:val="00000A"/>
      <w:sz w:val="28"/>
    </w:rPr>
  </w:style>
  <w:style w:type="character" w:customStyle="1" w:styleId="CharAttribute282">
    <w:name w:val="CharAttribute282"/>
    <w:rsid w:val="000C7DAB"/>
    <w:rPr>
      <w:rFonts w:ascii="Times New Roman" w:eastAsia="Times New Roman"/>
      <w:color w:val="00000A"/>
      <w:sz w:val="28"/>
    </w:rPr>
  </w:style>
  <w:style w:type="character" w:customStyle="1" w:styleId="CharAttribute283">
    <w:name w:val="CharAttribute283"/>
    <w:rsid w:val="000C7DAB"/>
    <w:rPr>
      <w:rFonts w:ascii="Times New Roman" w:eastAsia="Times New Roman"/>
      <w:i/>
      <w:color w:val="00000A"/>
      <w:sz w:val="28"/>
    </w:rPr>
  </w:style>
  <w:style w:type="character" w:customStyle="1" w:styleId="CharAttribute284">
    <w:name w:val="CharAttribute284"/>
    <w:rsid w:val="000C7DAB"/>
    <w:rPr>
      <w:rFonts w:ascii="Times New Roman" w:eastAsia="Times New Roman"/>
      <w:sz w:val="28"/>
    </w:rPr>
  </w:style>
  <w:style w:type="character" w:customStyle="1" w:styleId="CharAttribute285">
    <w:name w:val="CharAttribute285"/>
    <w:rsid w:val="000C7DAB"/>
    <w:rPr>
      <w:rFonts w:ascii="Times New Roman" w:eastAsia="Times New Roman"/>
      <w:sz w:val="28"/>
    </w:rPr>
  </w:style>
  <w:style w:type="character" w:customStyle="1" w:styleId="CharAttribute286">
    <w:name w:val="CharAttribute286"/>
    <w:rsid w:val="000C7DAB"/>
    <w:rPr>
      <w:rFonts w:ascii="Times New Roman" w:eastAsia="Times New Roman"/>
      <w:sz w:val="28"/>
    </w:rPr>
  </w:style>
  <w:style w:type="character" w:customStyle="1" w:styleId="CharAttribute287">
    <w:name w:val="CharAttribute287"/>
    <w:rsid w:val="000C7DAB"/>
    <w:rPr>
      <w:rFonts w:ascii="Times New Roman" w:eastAsia="Times New Roman"/>
      <w:sz w:val="28"/>
    </w:rPr>
  </w:style>
  <w:style w:type="character" w:customStyle="1" w:styleId="CharAttribute288">
    <w:name w:val="CharAttribute288"/>
    <w:rsid w:val="000C7DAB"/>
    <w:rPr>
      <w:rFonts w:ascii="Times New Roman" w:eastAsia="Times New Roman"/>
      <w:sz w:val="28"/>
    </w:rPr>
  </w:style>
  <w:style w:type="character" w:customStyle="1" w:styleId="CharAttribute289">
    <w:name w:val="CharAttribute289"/>
    <w:rsid w:val="000C7DAB"/>
    <w:rPr>
      <w:rFonts w:ascii="Times New Roman" w:eastAsia="Times New Roman"/>
      <w:sz w:val="28"/>
    </w:rPr>
  </w:style>
  <w:style w:type="character" w:customStyle="1" w:styleId="CharAttribute290">
    <w:name w:val="CharAttribute290"/>
    <w:rsid w:val="000C7DAB"/>
    <w:rPr>
      <w:rFonts w:ascii="Times New Roman" w:eastAsia="Times New Roman"/>
      <w:sz w:val="28"/>
    </w:rPr>
  </w:style>
  <w:style w:type="character" w:customStyle="1" w:styleId="CharAttribute291">
    <w:name w:val="CharAttribute291"/>
    <w:rsid w:val="000C7DAB"/>
    <w:rPr>
      <w:rFonts w:ascii="Times New Roman" w:eastAsia="Times New Roman"/>
      <w:sz w:val="28"/>
    </w:rPr>
  </w:style>
  <w:style w:type="character" w:customStyle="1" w:styleId="CharAttribute292">
    <w:name w:val="CharAttribute292"/>
    <w:rsid w:val="000C7DAB"/>
    <w:rPr>
      <w:rFonts w:ascii="Times New Roman" w:eastAsia="Times New Roman"/>
      <w:sz w:val="28"/>
    </w:rPr>
  </w:style>
  <w:style w:type="character" w:customStyle="1" w:styleId="CharAttribute293">
    <w:name w:val="CharAttribute293"/>
    <w:rsid w:val="000C7DAB"/>
    <w:rPr>
      <w:rFonts w:ascii="Times New Roman" w:eastAsia="Times New Roman"/>
      <w:sz w:val="28"/>
    </w:rPr>
  </w:style>
  <w:style w:type="character" w:customStyle="1" w:styleId="CharAttribute294">
    <w:name w:val="CharAttribute294"/>
    <w:rsid w:val="000C7DAB"/>
    <w:rPr>
      <w:rFonts w:ascii="Times New Roman" w:eastAsia="Times New Roman"/>
      <w:sz w:val="28"/>
    </w:rPr>
  </w:style>
  <w:style w:type="character" w:customStyle="1" w:styleId="CharAttribute295">
    <w:name w:val="CharAttribute295"/>
    <w:rsid w:val="000C7DAB"/>
    <w:rPr>
      <w:rFonts w:ascii="Times New Roman" w:eastAsia="Times New Roman"/>
      <w:sz w:val="28"/>
    </w:rPr>
  </w:style>
  <w:style w:type="character" w:customStyle="1" w:styleId="CharAttribute296">
    <w:name w:val="CharAttribute296"/>
    <w:rsid w:val="000C7DAB"/>
    <w:rPr>
      <w:rFonts w:ascii="Times New Roman" w:eastAsia="Times New Roman"/>
      <w:sz w:val="28"/>
    </w:rPr>
  </w:style>
  <w:style w:type="character" w:customStyle="1" w:styleId="CharAttribute297">
    <w:name w:val="CharAttribute297"/>
    <w:rsid w:val="000C7DAB"/>
    <w:rPr>
      <w:rFonts w:ascii="Times New Roman" w:eastAsia="Times New Roman"/>
      <w:sz w:val="28"/>
    </w:rPr>
  </w:style>
  <w:style w:type="character" w:customStyle="1" w:styleId="CharAttribute298">
    <w:name w:val="CharAttribute298"/>
    <w:rsid w:val="000C7DAB"/>
    <w:rPr>
      <w:rFonts w:ascii="Times New Roman" w:eastAsia="Times New Roman"/>
      <w:sz w:val="28"/>
    </w:rPr>
  </w:style>
  <w:style w:type="character" w:customStyle="1" w:styleId="CharAttribute299">
    <w:name w:val="CharAttribute299"/>
    <w:rsid w:val="000C7DAB"/>
    <w:rPr>
      <w:rFonts w:ascii="Times New Roman" w:eastAsia="Times New Roman"/>
      <w:sz w:val="28"/>
    </w:rPr>
  </w:style>
  <w:style w:type="character" w:customStyle="1" w:styleId="CharAttribute300">
    <w:name w:val="CharAttribute300"/>
    <w:rsid w:val="000C7DAB"/>
    <w:rPr>
      <w:rFonts w:ascii="Times New Roman" w:eastAsia="Times New Roman"/>
      <w:color w:val="00000A"/>
      <w:sz w:val="28"/>
    </w:rPr>
  </w:style>
  <w:style w:type="character" w:customStyle="1" w:styleId="CharAttribute301">
    <w:name w:val="CharAttribute301"/>
    <w:rsid w:val="000C7DAB"/>
    <w:rPr>
      <w:rFonts w:ascii="Times New Roman" w:eastAsia="Times New Roman"/>
      <w:color w:val="00000A"/>
      <w:sz w:val="28"/>
    </w:rPr>
  </w:style>
  <w:style w:type="character" w:customStyle="1" w:styleId="CharAttribute303">
    <w:name w:val="CharAttribute303"/>
    <w:rsid w:val="000C7DAB"/>
    <w:rPr>
      <w:rFonts w:ascii="Times New Roman" w:eastAsia="Times New Roman"/>
      <w:b/>
      <w:sz w:val="28"/>
    </w:rPr>
  </w:style>
  <w:style w:type="character" w:customStyle="1" w:styleId="CharAttribute304">
    <w:name w:val="CharAttribute304"/>
    <w:rsid w:val="000C7DAB"/>
    <w:rPr>
      <w:rFonts w:ascii="Times New Roman" w:eastAsia="Times New Roman"/>
      <w:sz w:val="28"/>
    </w:rPr>
  </w:style>
  <w:style w:type="character" w:customStyle="1" w:styleId="CharAttribute305">
    <w:name w:val="CharAttribute305"/>
    <w:rsid w:val="000C7DAB"/>
    <w:rPr>
      <w:rFonts w:ascii="Times New Roman" w:eastAsia="Times New Roman"/>
      <w:sz w:val="28"/>
    </w:rPr>
  </w:style>
  <w:style w:type="character" w:customStyle="1" w:styleId="CharAttribute306">
    <w:name w:val="CharAttribute306"/>
    <w:rsid w:val="000C7DAB"/>
    <w:rPr>
      <w:rFonts w:ascii="Times New Roman" w:eastAsia="Times New Roman"/>
      <w:sz w:val="28"/>
    </w:rPr>
  </w:style>
  <w:style w:type="character" w:customStyle="1" w:styleId="CharAttribute307">
    <w:name w:val="CharAttribute307"/>
    <w:rsid w:val="000C7DAB"/>
    <w:rPr>
      <w:rFonts w:ascii="Times New Roman" w:eastAsia="Times New Roman"/>
      <w:sz w:val="28"/>
    </w:rPr>
  </w:style>
  <w:style w:type="character" w:customStyle="1" w:styleId="CharAttribute308">
    <w:name w:val="CharAttribute308"/>
    <w:rsid w:val="000C7DAB"/>
    <w:rPr>
      <w:rFonts w:ascii="Times New Roman" w:eastAsia="Times New Roman"/>
      <w:sz w:val="28"/>
    </w:rPr>
  </w:style>
  <w:style w:type="character" w:customStyle="1" w:styleId="CharAttribute309">
    <w:name w:val="CharAttribute309"/>
    <w:rsid w:val="000C7DAB"/>
    <w:rPr>
      <w:rFonts w:ascii="Times New Roman" w:eastAsia="Times New Roman"/>
      <w:sz w:val="28"/>
    </w:rPr>
  </w:style>
  <w:style w:type="character" w:customStyle="1" w:styleId="CharAttribute310">
    <w:name w:val="CharAttribute310"/>
    <w:rsid w:val="000C7DAB"/>
    <w:rPr>
      <w:rFonts w:ascii="Times New Roman" w:eastAsia="Times New Roman"/>
      <w:sz w:val="28"/>
    </w:rPr>
  </w:style>
  <w:style w:type="character" w:customStyle="1" w:styleId="CharAttribute311">
    <w:name w:val="CharAttribute311"/>
    <w:rsid w:val="000C7DAB"/>
    <w:rPr>
      <w:rFonts w:ascii="Times New Roman" w:eastAsia="Times New Roman"/>
      <w:sz w:val="28"/>
    </w:rPr>
  </w:style>
  <w:style w:type="character" w:customStyle="1" w:styleId="CharAttribute312">
    <w:name w:val="CharAttribute312"/>
    <w:rsid w:val="000C7DAB"/>
    <w:rPr>
      <w:rFonts w:ascii="Times New Roman" w:eastAsia="Times New Roman"/>
      <w:sz w:val="28"/>
    </w:rPr>
  </w:style>
  <w:style w:type="character" w:customStyle="1" w:styleId="CharAttribute313">
    <w:name w:val="CharAttribute313"/>
    <w:rsid w:val="000C7DAB"/>
    <w:rPr>
      <w:rFonts w:ascii="Times New Roman" w:eastAsia="Times New Roman"/>
      <w:sz w:val="28"/>
    </w:rPr>
  </w:style>
  <w:style w:type="character" w:customStyle="1" w:styleId="CharAttribute314">
    <w:name w:val="CharAttribute314"/>
    <w:rsid w:val="000C7DAB"/>
    <w:rPr>
      <w:rFonts w:ascii="Times New Roman" w:eastAsia="Times New Roman"/>
      <w:sz w:val="28"/>
    </w:rPr>
  </w:style>
  <w:style w:type="character" w:customStyle="1" w:styleId="CharAttribute315">
    <w:name w:val="CharAttribute315"/>
    <w:rsid w:val="000C7DAB"/>
    <w:rPr>
      <w:rFonts w:ascii="Times New Roman" w:eastAsia="Times New Roman"/>
      <w:sz w:val="28"/>
    </w:rPr>
  </w:style>
  <w:style w:type="character" w:customStyle="1" w:styleId="CharAttribute316">
    <w:name w:val="CharAttribute316"/>
    <w:rsid w:val="000C7DAB"/>
    <w:rPr>
      <w:rFonts w:ascii="Times New Roman" w:eastAsia="Times New Roman"/>
      <w:sz w:val="28"/>
    </w:rPr>
  </w:style>
  <w:style w:type="character" w:customStyle="1" w:styleId="CharAttribute317">
    <w:name w:val="CharAttribute317"/>
    <w:rsid w:val="000C7DAB"/>
    <w:rPr>
      <w:rFonts w:ascii="Times New Roman" w:eastAsia="Times New Roman"/>
      <w:sz w:val="28"/>
    </w:rPr>
  </w:style>
  <w:style w:type="character" w:customStyle="1" w:styleId="CharAttribute318">
    <w:name w:val="CharAttribute318"/>
    <w:rsid w:val="000C7DAB"/>
    <w:rPr>
      <w:rFonts w:ascii="Times New Roman" w:eastAsia="Times New Roman"/>
      <w:sz w:val="28"/>
    </w:rPr>
  </w:style>
  <w:style w:type="character" w:customStyle="1" w:styleId="CharAttribute319">
    <w:name w:val="CharAttribute319"/>
    <w:rsid w:val="000C7DAB"/>
    <w:rPr>
      <w:rFonts w:ascii="Times New Roman" w:eastAsia="Times New Roman"/>
      <w:sz w:val="28"/>
    </w:rPr>
  </w:style>
  <w:style w:type="character" w:customStyle="1" w:styleId="CharAttribute320">
    <w:name w:val="CharAttribute320"/>
    <w:rsid w:val="000C7DAB"/>
    <w:rPr>
      <w:rFonts w:ascii="Times New Roman" w:eastAsia="Times New Roman"/>
      <w:sz w:val="28"/>
    </w:rPr>
  </w:style>
  <w:style w:type="character" w:customStyle="1" w:styleId="CharAttribute321">
    <w:name w:val="CharAttribute321"/>
    <w:rsid w:val="000C7DAB"/>
    <w:rPr>
      <w:rFonts w:ascii="Times New Roman" w:eastAsia="Times New Roman"/>
      <w:sz w:val="28"/>
    </w:rPr>
  </w:style>
  <w:style w:type="character" w:customStyle="1" w:styleId="CharAttribute322">
    <w:name w:val="CharAttribute322"/>
    <w:rsid w:val="000C7DAB"/>
    <w:rPr>
      <w:rFonts w:ascii="Times New Roman" w:eastAsia="Times New Roman"/>
      <w:sz w:val="28"/>
    </w:rPr>
  </w:style>
  <w:style w:type="character" w:customStyle="1" w:styleId="CharAttribute323">
    <w:name w:val="CharAttribute323"/>
    <w:rsid w:val="000C7DAB"/>
    <w:rPr>
      <w:rFonts w:ascii="Times New Roman" w:eastAsia="Times New Roman"/>
      <w:sz w:val="28"/>
    </w:rPr>
  </w:style>
  <w:style w:type="character" w:customStyle="1" w:styleId="CharAttribute324">
    <w:name w:val="CharAttribute324"/>
    <w:rsid w:val="000C7DAB"/>
    <w:rPr>
      <w:rFonts w:ascii="Times New Roman" w:eastAsia="Times New Roman"/>
      <w:sz w:val="28"/>
    </w:rPr>
  </w:style>
  <w:style w:type="character" w:customStyle="1" w:styleId="CharAttribute325">
    <w:name w:val="CharAttribute325"/>
    <w:rsid w:val="000C7DAB"/>
    <w:rPr>
      <w:rFonts w:ascii="Times New Roman" w:eastAsia="Times New Roman"/>
      <w:sz w:val="28"/>
    </w:rPr>
  </w:style>
  <w:style w:type="character" w:customStyle="1" w:styleId="CharAttribute326">
    <w:name w:val="CharAttribute326"/>
    <w:rsid w:val="000C7DAB"/>
    <w:rPr>
      <w:rFonts w:ascii="Times New Roman" w:eastAsia="Times New Roman"/>
      <w:sz w:val="28"/>
    </w:rPr>
  </w:style>
  <w:style w:type="character" w:customStyle="1" w:styleId="CharAttribute327">
    <w:name w:val="CharAttribute327"/>
    <w:rsid w:val="000C7DAB"/>
    <w:rPr>
      <w:rFonts w:ascii="Times New Roman" w:eastAsia="Times New Roman"/>
      <w:sz w:val="28"/>
    </w:rPr>
  </w:style>
  <w:style w:type="character" w:customStyle="1" w:styleId="CharAttribute328">
    <w:name w:val="CharAttribute328"/>
    <w:rsid w:val="000C7DAB"/>
    <w:rPr>
      <w:rFonts w:ascii="Times New Roman" w:eastAsia="Times New Roman"/>
      <w:sz w:val="28"/>
    </w:rPr>
  </w:style>
  <w:style w:type="character" w:customStyle="1" w:styleId="CharAttribute329">
    <w:name w:val="CharAttribute329"/>
    <w:rsid w:val="000C7DAB"/>
    <w:rPr>
      <w:rFonts w:ascii="Times New Roman" w:eastAsia="Times New Roman"/>
      <w:sz w:val="28"/>
    </w:rPr>
  </w:style>
  <w:style w:type="character" w:customStyle="1" w:styleId="CharAttribute330">
    <w:name w:val="CharAttribute330"/>
    <w:rsid w:val="000C7DAB"/>
    <w:rPr>
      <w:rFonts w:ascii="Times New Roman" w:eastAsia="Times New Roman"/>
      <w:sz w:val="28"/>
    </w:rPr>
  </w:style>
  <w:style w:type="character" w:customStyle="1" w:styleId="CharAttribute331">
    <w:name w:val="CharAttribute331"/>
    <w:rsid w:val="000C7DAB"/>
    <w:rPr>
      <w:rFonts w:ascii="Times New Roman" w:eastAsia="Times New Roman"/>
      <w:sz w:val="28"/>
    </w:rPr>
  </w:style>
  <w:style w:type="character" w:customStyle="1" w:styleId="CharAttribute332">
    <w:name w:val="CharAttribute332"/>
    <w:rsid w:val="000C7DAB"/>
    <w:rPr>
      <w:rFonts w:ascii="Times New Roman" w:eastAsia="Times New Roman"/>
      <w:sz w:val="28"/>
    </w:rPr>
  </w:style>
  <w:style w:type="character" w:customStyle="1" w:styleId="CharAttribute333">
    <w:name w:val="CharAttribute333"/>
    <w:rsid w:val="000C7DAB"/>
    <w:rPr>
      <w:rFonts w:ascii="Times New Roman" w:eastAsia="Times New Roman"/>
      <w:sz w:val="28"/>
    </w:rPr>
  </w:style>
  <w:style w:type="character" w:customStyle="1" w:styleId="CharAttribute334">
    <w:name w:val="CharAttribute334"/>
    <w:rsid w:val="000C7DAB"/>
    <w:rPr>
      <w:rFonts w:ascii="Times New Roman" w:eastAsia="Times New Roman"/>
      <w:sz w:val="28"/>
    </w:rPr>
  </w:style>
  <w:style w:type="character" w:customStyle="1" w:styleId="CharAttribute335">
    <w:name w:val="CharAttribute335"/>
    <w:rsid w:val="000C7DAB"/>
    <w:rPr>
      <w:rFonts w:ascii="Times New Roman" w:eastAsia="Times New Roman"/>
      <w:sz w:val="28"/>
    </w:rPr>
  </w:style>
  <w:style w:type="character" w:customStyle="1" w:styleId="CharAttribute514">
    <w:name w:val="CharAttribute514"/>
    <w:rsid w:val="000C7DAB"/>
    <w:rPr>
      <w:rFonts w:ascii="Times New Roman" w:eastAsia="Times New Roman"/>
      <w:sz w:val="28"/>
    </w:rPr>
  </w:style>
  <w:style w:type="character" w:customStyle="1" w:styleId="CharAttribute520">
    <w:name w:val="CharAttribute520"/>
    <w:rsid w:val="000C7DAB"/>
    <w:rPr>
      <w:rFonts w:ascii="Times New Roman" w:eastAsia="Times New Roman"/>
      <w:sz w:val="28"/>
    </w:rPr>
  </w:style>
  <w:style w:type="character" w:customStyle="1" w:styleId="CharAttribute521">
    <w:name w:val="CharAttribute521"/>
    <w:rsid w:val="000C7DAB"/>
    <w:rPr>
      <w:rFonts w:ascii="Times New Roman" w:eastAsia="Times New Roman"/>
      <w:i/>
      <w:sz w:val="28"/>
    </w:rPr>
  </w:style>
  <w:style w:type="character" w:customStyle="1" w:styleId="CharAttribute548">
    <w:name w:val="CharAttribute548"/>
    <w:rsid w:val="000C7DAB"/>
    <w:rPr>
      <w:rFonts w:ascii="Times New Roman" w:eastAsia="Times New Roman"/>
      <w:sz w:val="24"/>
    </w:rPr>
  </w:style>
  <w:style w:type="paragraph" w:customStyle="1" w:styleId="ParaAttribute10">
    <w:name w:val="ParaAttribute10"/>
    <w:uiPriority w:val="99"/>
    <w:rsid w:val="000C7DAB"/>
    <w:pPr>
      <w:jc w:val="both"/>
    </w:pPr>
    <w:rPr>
      <w:rFonts w:ascii="Times New Roman" w:eastAsia="Times New Roman" w:hAnsi="Times New Roman" w:cs="Times New Roman"/>
      <w:sz w:val="20"/>
      <w:szCs w:val="20"/>
      <w:lang w:eastAsia="ru-RU"/>
    </w:rPr>
  </w:style>
  <w:style w:type="paragraph" w:customStyle="1" w:styleId="ParaAttribute16">
    <w:name w:val="ParaAttribute16"/>
    <w:uiPriority w:val="99"/>
    <w:rsid w:val="000C7DAB"/>
    <w:pPr>
      <w:ind w:left="1080"/>
      <w:jc w:val="both"/>
    </w:pPr>
    <w:rPr>
      <w:rFonts w:ascii="Times New Roman" w:eastAsia="Times New Roman" w:hAnsi="Times New Roman" w:cs="Times New Roman"/>
      <w:sz w:val="20"/>
      <w:szCs w:val="20"/>
      <w:lang w:eastAsia="ru-RU"/>
    </w:rPr>
  </w:style>
  <w:style w:type="character" w:customStyle="1" w:styleId="CharAttribute485">
    <w:name w:val="CharAttribute485"/>
    <w:uiPriority w:val="99"/>
    <w:rsid w:val="000C7DAB"/>
    <w:rPr>
      <w:rFonts w:ascii="Times New Roman" w:eastAsia="Times New Roman"/>
      <w:i/>
      <w:sz w:val="22"/>
    </w:rPr>
  </w:style>
  <w:style w:type="character" w:customStyle="1" w:styleId="CharAttribute526">
    <w:name w:val="CharAttribute526"/>
    <w:rsid w:val="000C7DAB"/>
    <w:rPr>
      <w:rFonts w:ascii="Times New Roman" w:eastAsia="Times New Roman"/>
      <w:sz w:val="28"/>
    </w:rPr>
  </w:style>
  <w:style w:type="character" w:customStyle="1" w:styleId="CharAttribute534">
    <w:name w:val="CharAttribute534"/>
    <w:rsid w:val="000C7DAB"/>
    <w:rPr>
      <w:rFonts w:ascii="Times New Roman" w:eastAsia="Times New Roman"/>
      <w:sz w:val="24"/>
    </w:rPr>
  </w:style>
  <w:style w:type="character" w:customStyle="1" w:styleId="CharAttribute4">
    <w:name w:val="CharAttribute4"/>
    <w:uiPriority w:val="99"/>
    <w:rsid w:val="000C7DAB"/>
    <w:rPr>
      <w:rFonts w:ascii="Times New Roman" w:eastAsia="Batang" w:hAnsi="Batang"/>
      <w:i/>
      <w:sz w:val="28"/>
    </w:rPr>
  </w:style>
  <w:style w:type="character" w:customStyle="1" w:styleId="CharAttribute10">
    <w:name w:val="CharAttribute10"/>
    <w:uiPriority w:val="99"/>
    <w:rsid w:val="000C7DAB"/>
    <w:rPr>
      <w:rFonts w:ascii="Times New Roman" w:hAnsi="Times New Roman"/>
      <w:b/>
      <w:sz w:val="28"/>
    </w:rPr>
  </w:style>
  <w:style w:type="character" w:customStyle="1" w:styleId="CharAttribute11">
    <w:name w:val="CharAttribute11"/>
    <w:rsid w:val="000C7DAB"/>
    <w:rPr>
      <w:rFonts w:ascii="Times New Roman" w:eastAsia="Batang" w:hAnsi="Batang"/>
      <w:i/>
      <w:color w:val="00000A"/>
      <w:sz w:val="28"/>
    </w:rPr>
  </w:style>
  <w:style w:type="character" w:customStyle="1" w:styleId="CharAttribute498">
    <w:name w:val="CharAttribute498"/>
    <w:rsid w:val="000C7DAB"/>
    <w:rPr>
      <w:rFonts w:ascii="Times New Roman" w:eastAsia="Times New Roman"/>
      <w:sz w:val="28"/>
    </w:rPr>
  </w:style>
  <w:style w:type="character" w:customStyle="1" w:styleId="CharAttribute499">
    <w:name w:val="CharAttribute499"/>
    <w:rsid w:val="000C7DAB"/>
    <w:rPr>
      <w:rFonts w:ascii="Times New Roman" w:eastAsia="Times New Roman"/>
      <w:i/>
      <w:sz w:val="28"/>
      <w:u w:val="single"/>
    </w:rPr>
  </w:style>
  <w:style w:type="character" w:customStyle="1" w:styleId="CharAttribute500">
    <w:name w:val="CharAttribute500"/>
    <w:rsid w:val="000C7DAB"/>
    <w:rPr>
      <w:rFonts w:ascii="Times New Roman" w:eastAsia="Times New Roman"/>
      <w:sz w:val="28"/>
    </w:rPr>
  </w:style>
  <w:style w:type="table" w:customStyle="1" w:styleId="DefaultTable">
    <w:name w:val="Default Table"/>
    <w:rsid w:val="000C7DAB"/>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0C7DAB"/>
    <w:pPr>
      <w:widowControl w:val="0"/>
      <w:wordWrap w:val="0"/>
      <w:jc w:val="center"/>
    </w:pPr>
    <w:rPr>
      <w:rFonts w:ascii="Times New Roman" w:eastAsia="Batang" w:hAnsi="Times New Roman" w:cs="Times New Roman"/>
      <w:sz w:val="20"/>
      <w:szCs w:val="20"/>
      <w:lang w:eastAsia="ru-RU"/>
    </w:rPr>
  </w:style>
  <w:style w:type="character" w:customStyle="1" w:styleId="wmi-callto">
    <w:name w:val="wmi-callto"/>
    <w:rsid w:val="000C7DAB"/>
    <w:rPr>
      <w:rFonts w:cs="Times New Roman"/>
    </w:rPr>
  </w:style>
  <w:style w:type="table" w:customStyle="1" w:styleId="270">
    <w:name w:val="Сетка таблицы27"/>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2">
    <w:name w:val="Revision"/>
    <w:hidden/>
    <w:uiPriority w:val="99"/>
    <w:semiHidden/>
    <w:rsid w:val="000C7DAB"/>
    <w:rPr>
      <w:rFonts w:ascii="Times New Roman" w:eastAsia="Times New Roman" w:hAnsi="Times New Roman" w:cs="Times New Roman"/>
      <w:kern w:val="2"/>
      <w:sz w:val="20"/>
      <w:szCs w:val="24"/>
      <w:lang w:val="en-US" w:eastAsia="ko-KR"/>
    </w:rPr>
  </w:style>
  <w:style w:type="character" w:customStyle="1" w:styleId="affffff3">
    <w:name w:val="Гипертекстовая ссылка"/>
    <w:uiPriority w:val="99"/>
    <w:rsid w:val="000C7DAB"/>
    <w:rPr>
      <w:rFonts w:cs="Times New Roman"/>
      <w:color w:val="106BBE"/>
    </w:rPr>
  </w:style>
  <w:style w:type="character" w:customStyle="1" w:styleId="affffff4">
    <w:name w:val="Цветовое выделение"/>
    <w:uiPriority w:val="99"/>
    <w:rsid w:val="000C7DAB"/>
    <w:rPr>
      <w:b/>
      <w:color w:val="26282F"/>
    </w:rPr>
  </w:style>
  <w:style w:type="paragraph" w:customStyle="1" w:styleId="1ff7">
    <w:name w:val="Обычный (веб)1"/>
    <w:basedOn w:val="a"/>
    <w:uiPriority w:val="99"/>
    <w:unhideWhenUsed/>
    <w:rsid w:val="000C7DA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10">
    <w:name w:val="s_10"/>
    <w:basedOn w:val="a0"/>
    <w:rsid w:val="000C7DAB"/>
  </w:style>
  <w:style w:type="paragraph" w:customStyle="1" w:styleId="ParaAttribute7">
    <w:name w:val="ParaAttribute7"/>
    <w:rsid w:val="000C7DAB"/>
    <w:pPr>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0C7DAB"/>
    <w:pPr>
      <w:widowControl w:val="0"/>
      <w:wordWrap w:val="0"/>
      <w:ind w:right="-1"/>
      <w:jc w:val="both"/>
    </w:pPr>
    <w:rPr>
      <w:rFonts w:ascii="Times New Roman" w:eastAsia="№Е" w:hAnsi="Times New Roman" w:cs="Times New Roman"/>
      <w:sz w:val="20"/>
      <w:szCs w:val="20"/>
      <w:lang w:eastAsia="ru-RU"/>
    </w:rPr>
  </w:style>
  <w:style w:type="paragraph" w:customStyle="1" w:styleId="ParaAttribute3">
    <w:name w:val="ParaAttribute3"/>
    <w:rsid w:val="000C7DAB"/>
    <w:pPr>
      <w:widowControl w:val="0"/>
      <w:wordWrap w:val="0"/>
      <w:ind w:right="-1"/>
      <w:jc w:val="center"/>
    </w:pPr>
    <w:rPr>
      <w:rFonts w:ascii="Times New Roman" w:eastAsia="№Е" w:hAnsi="Times New Roman" w:cs="Times New Roman"/>
      <w:sz w:val="20"/>
      <w:szCs w:val="20"/>
      <w:lang w:eastAsia="ru-RU"/>
    </w:rPr>
  </w:style>
  <w:style w:type="table" w:customStyle="1" w:styleId="114">
    <w:name w:val="Сетка таблицы114"/>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pt">
    <w:name w:val="Основной текст (2) + 12 pt;Полужирный"/>
    <w:basedOn w:val="a0"/>
    <w:rsid w:val="000C7DA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table" w:customStyle="1" w:styleId="TableNormal2">
    <w:name w:val="Table Normal2"/>
    <w:uiPriority w:val="2"/>
    <w:semiHidden/>
    <w:unhideWhenUsed/>
    <w:qFormat/>
    <w:rsid w:val="000C7DA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
    <w:name w:val="Нет списка20"/>
    <w:next w:val="a2"/>
    <w:semiHidden/>
    <w:unhideWhenUsed/>
    <w:rsid w:val="000C7DAB"/>
  </w:style>
  <w:style w:type="table" w:customStyle="1" w:styleId="280">
    <w:name w:val="Сетка таблицы28"/>
    <w:basedOn w:val="a1"/>
    <w:next w:val="a5"/>
    <w:uiPriority w:val="59"/>
    <w:rsid w:val="000C7DAB"/>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1"/>
    <w:next w:val="a5"/>
    <w:uiPriority w:val="59"/>
    <w:rsid w:val="000C7DA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0C7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2fc"/>
    <w:uiPriority w:val="99"/>
    <w:semiHidden/>
    <w:unhideWhenUsed/>
    <w:rsid w:val="000C7DAB"/>
    <w:rPr>
      <w:rFonts w:ascii="Tahoma" w:hAnsi="Tahoma" w:cs="Tahoma"/>
      <w:sz w:val="16"/>
      <w:szCs w:val="16"/>
    </w:rPr>
  </w:style>
  <w:style w:type="character" w:customStyle="1" w:styleId="2fc">
    <w:name w:val="Текст выноски Знак2"/>
    <w:basedOn w:val="a0"/>
    <w:link w:val="a6"/>
    <w:uiPriority w:val="99"/>
    <w:semiHidden/>
    <w:rsid w:val="000C7DAB"/>
    <w:rPr>
      <w:rFonts w:ascii="Tahoma" w:hAnsi="Tahoma" w:cs="Tahoma"/>
      <w:sz w:val="16"/>
      <w:szCs w:val="16"/>
    </w:rPr>
  </w:style>
  <w:style w:type="paragraph" w:styleId="affffff0">
    <w:name w:val="Body Text First Indent"/>
    <w:basedOn w:val="af0"/>
    <w:link w:val="affffff"/>
    <w:uiPriority w:val="99"/>
    <w:semiHidden/>
    <w:unhideWhenUsed/>
    <w:rsid w:val="000C7DAB"/>
    <w:pPr>
      <w:spacing w:after="0"/>
      <w:ind w:firstLine="360"/>
      <w:jc w:val="left"/>
    </w:pPr>
    <w:rPr>
      <w:rFonts w:asciiTheme="minorHAnsi" w:eastAsiaTheme="minorHAnsi" w:hAnsiTheme="minorHAnsi" w:cstheme="minorBidi"/>
      <w:color w:val="000000"/>
      <w:sz w:val="28"/>
    </w:rPr>
  </w:style>
  <w:style w:type="character" w:customStyle="1" w:styleId="3f8">
    <w:name w:val="Красная строка Знак3"/>
    <w:basedOn w:val="af1"/>
    <w:uiPriority w:val="99"/>
    <w:semiHidden/>
    <w:rsid w:val="000C7DAB"/>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36</Pages>
  <Words>11471</Words>
  <Characters>65391</Characters>
  <Application>Microsoft Office Word</Application>
  <DocSecurity>0</DocSecurity>
  <Lines>544</Lines>
  <Paragraphs>153</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    диагностика, направленная на выявление особенностей статуса школьника. Она может</vt:lpstr>
      <vt:lpstr>    профилактика, экспертиза, развивающая работа, просвещение, коррекционная работа,</vt:lpstr>
      <vt:lpstr>    сохранение и укрепление психологического здоровья; </vt:lpstr>
      <vt:lpstr>    мониторинг возможностей и способностей обучающихся; </vt:lpstr>
      <vt:lpstr>    психологопедагогическую поддержку участников олимпиадного движения; </vt:lpstr>
      <vt:lpstr>    формирование у обучающихся ценности здоровья и безопасного образа жизни; </vt:lpstr>
      <vt:lpstr>    развитие экологической культуры; </vt:lpstr>
      <vt:lpstr>    выявление и поддержку детей с особыми образовательными потребностями;</vt:lpstr>
      <vt:lpstr>    формирование коммуникативных навыков в разновозрастной среде и среде сверстников</vt:lpstr>
      <vt:lpstr>    поддержку детских объединений и ученического самоуправления; </vt:lpstr>
      <vt:lpstr>    выявление и поддержку лиц, проявивших  выдающиеся способности.</vt:lpstr>
      <vt:lpstr>    обеспечение оптимального вхождения работников образования в систему ценностей со</vt:lpstr>
      <vt:lpstr>    принятие идеологии ФГОС НОО;</vt:lpstr>
      <vt:lpstr>    освоение новой системы требований к структуре основной образовательной программы</vt:lpstr>
      <vt:lpstr>    овладение учебнометодическими и информационнометодическими ресурсами, необходи</vt:lpstr>
    </vt:vector>
  </TitlesOfParts>
  <Company>SPecialiST RePack</Company>
  <LinksUpToDate>false</LinksUpToDate>
  <CharactersWithSpaces>76709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4</cp:revision>
  <dcterms:created xsi:type="dcterms:W3CDTF">2023-10-09T19:54:00Z</dcterms:created>
  <dcterms:modified xsi:type="dcterms:W3CDTF">2023-10-11T14:57:00Z</dcterms:modified>
</cp:coreProperties>
</file>